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37103DDF" w14:textId="77777777" w:rsidR="0028354E" w:rsidRDefault="0028354E">
      <w:pPr>
        <w:snapToGrid w:val="0"/>
        <w:spacing w:line="288" w:lineRule="auto"/>
        <w:jc w:val="center"/>
        <w:rPr>
          <w:rFonts w:ascii="Times New Roman" w:hAnsi="Times New Roman" w:cs="Times New Roman"/>
          <w:b/>
          <w:sz w:val="26"/>
          <w:szCs w:val="26"/>
        </w:rPr>
      </w:pPr>
    </w:p>
    <w:p w14:paraId="052272CD" w14:textId="77777777" w:rsidR="0028354E" w:rsidRDefault="0028354E">
      <w:pPr>
        <w:snapToGrid w:val="0"/>
        <w:spacing w:line="288" w:lineRule="auto"/>
        <w:jc w:val="center"/>
        <w:rPr>
          <w:rFonts w:ascii="Times New Roman" w:hAnsi="Times New Roman" w:cs="Times New Roman"/>
          <w:b/>
          <w:sz w:val="26"/>
          <w:szCs w:val="26"/>
        </w:rPr>
      </w:pPr>
    </w:p>
    <w:p w14:paraId="159ACD56" w14:textId="77777777" w:rsidR="0028354E" w:rsidRDefault="0028354E">
      <w:pPr>
        <w:snapToGrid w:val="0"/>
        <w:spacing w:line="288" w:lineRule="auto"/>
        <w:jc w:val="center"/>
        <w:rPr>
          <w:rFonts w:ascii="Times New Roman" w:hAnsi="Times New Roman" w:cs="Times New Roman"/>
          <w:b/>
          <w:sz w:val="26"/>
          <w:szCs w:val="26"/>
        </w:rPr>
      </w:pPr>
    </w:p>
    <w:p w14:paraId="6EC40BD2" w14:textId="77777777" w:rsidR="0028354E" w:rsidRDefault="0028354E">
      <w:pPr>
        <w:snapToGrid w:val="0"/>
        <w:spacing w:line="288" w:lineRule="auto"/>
        <w:jc w:val="center"/>
        <w:rPr>
          <w:rFonts w:ascii="Times New Roman" w:hAnsi="Times New Roman" w:cs="Times New Roman"/>
          <w:b/>
          <w:sz w:val="26"/>
          <w:szCs w:val="26"/>
        </w:rPr>
      </w:pPr>
    </w:p>
    <w:p w14:paraId="72065E3D" w14:textId="77777777" w:rsidR="0028354E" w:rsidRDefault="0028354E">
      <w:pPr>
        <w:snapToGrid w:val="0"/>
        <w:spacing w:line="288" w:lineRule="auto"/>
        <w:jc w:val="center"/>
        <w:rPr>
          <w:rFonts w:ascii="Times New Roman" w:hAnsi="Times New Roman" w:cs="Times New Roman"/>
          <w:b/>
          <w:sz w:val="26"/>
          <w:szCs w:val="26"/>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75F9F124" w14:textId="68CB9C7A" w:rsidR="005043E5" w:rsidRPr="00641B24" w:rsidRDefault="00324F62" w:rsidP="0004147A">
      <w:pPr>
        <w:keepNext/>
        <w:snapToGrid w:val="0"/>
        <w:spacing w:line="288" w:lineRule="auto"/>
        <w:ind w:left="567" w:firstLine="567"/>
        <w:jc w:val="center"/>
        <w:rPr>
          <w:rFonts w:ascii="Times New Roman" w:hAnsi="Times New Roman" w:cs="Times New Roman"/>
          <w:b/>
          <w:sz w:val="24"/>
          <w:szCs w:val="24"/>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w:t>
      </w:r>
      <w:r w:rsidR="00EA5EC1">
        <w:rPr>
          <w:rFonts w:ascii="Times New Roman" w:hAnsi="Times New Roman" w:cs="Times New Roman"/>
          <w:b/>
          <w:sz w:val="26"/>
          <w:szCs w:val="26"/>
        </w:rPr>
        <w:t xml:space="preserve">на </w:t>
      </w:r>
      <w:r w:rsidR="00CC3781" w:rsidRPr="00CC3781">
        <w:rPr>
          <w:rFonts w:ascii="Times New Roman" w:hAnsi="Times New Roman" w:cs="Times New Roman"/>
          <w:b/>
          <w:sz w:val="26"/>
          <w:szCs w:val="26"/>
        </w:rPr>
        <w:t>поставку пр</w:t>
      </w:r>
      <w:r w:rsidR="00CC3781">
        <w:rPr>
          <w:rFonts w:ascii="Times New Roman" w:hAnsi="Times New Roman" w:cs="Times New Roman"/>
          <w:b/>
          <w:sz w:val="26"/>
          <w:szCs w:val="26"/>
        </w:rPr>
        <w:t>одукт</w:t>
      </w:r>
      <w:r w:rsidR="00E14D22">
        <w:rPr>
          <w:rFonts w:ascii="Times New Roman" w:hAnsi="Times New Roman" w:cs="Times New Roman"/>
          <w:b/>
          <w:sz w:val="26"/>
          <w:szCs w:val="26"/>
        </w:rPr>
        <w:t>ов</w:t>
      </w:r>
      <w:r w:rsidR="00CC3781">
        <w:rPr>
          <w:rFonts w:ascii="Times New Roman" w:hAnsi="Times New Roman" w:cs="Times New Roman"/>
          <w:b/>
          <w:sz w:val="26"/>
          <w:szCs w:val="26"/>
        </w:rPr>
        <w:t xml:space="preserve"> питания (горячих обедов)</w:t>
      </w: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93C358F" w14:textId="24B3BAC8"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F83B48">
        <w:rPr>
          <w:rFonts w:ascii="Times New Roman" w:hAnsi="Times New Roman" w:cs="Times New Roman"/>
          <w:b/>
          <w:sz w:val="24"/>
          <w:szCs w:val="24"/>
        </w:rPr>
        <w:t>г.</w:t>
      </w:r>
      <w:r w:rsidR="009825ED" w:rsidRPr="00F83B48">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785B73">
        <w:rPr>
          <w:rFonts w:ascii="Times New Roman" w:hAnsi="Times New Roman" w:cs="Times New Roman"/>
          <w:b/>
          <w:sz w:val="24"/>
          <w:szCs w:val="24"/>
        </w:rPr>
        <w:t>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271D4206" w14:textId="03FD9FEC" w:rsidR="006332F5" w:rsidRPr="00B07307"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 xml:space="preserve">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w:t>
      </w:r>
      <w:r w:rsidRPr="00F83B48">
        <w:rPr>
          <w:rFonts w:ascii="Times New Roman" w:hAnsi="Times New Roman" w:cs="Times New Roman"/>
          <w:sz w:val="22"/>
          <w:szCs w:val="22"/>
        </w:rPr>
        <w:t>конкурентной</w:t>
      </w:r>
      <w:r w:rsidRPr="00B07307">
        <w:rPr>
          <w:rFonts w:ascii="Times New Roman" w:hAnsi="Times New Roman" w:cs="Times New Roman"/>
          <w:sz w:val="22"/>
          <w:szCs w:val="22"/>
        </w:rPr>
        <w:t xml:space="preserve"> процедуре Запроса предложений.</w:t>
      </w: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8863F2" w:rsidRDefault="00063998" w:rsidP="00063998">
          <w:pPr>
            <w:pStyle w:val="afe"/>
            <w:rPr>
              <w:rFonts w:ascii="Times New Roman" w:hAnsi="Times New Roman" w:cs="Times New Roman"/>
              <w:b/>
              <w:color w:val="auto"/>
              <w:sz w:val="24"/>
              <w:szCs w:val="24"/>
            </w:rPr>
          </w:pPr>
          <w:r w:rsidRPr="008863F2">
            <w:rPr>
              <w:rFonts w:ascii="Times New Roman" w:hAnsi="Times New Roman" w:cs="Times New Roman"/>
              <w:b/>
              <w:color w:val="auto"/>
              <w:sz w:val="24"/>
              <w:szCs w:val="24"/>
            </w:rPr>
            <w:t>Оглавление</w:t>
          </w:r>
        </w:p>
        <w:p w14:paraId="3D53F345" w14:textId="77777777" w:rsidR="006908EF" w:rsidRDefault="00063998">
          <w:pPr>
            <w:pStyle w:val="19"/>
            <w:rPr>
              <w:rFonts w:asciiTheme="minorHAnsi" w:eastAsiaTheme="minorEastAsia" w:hAnsiTheme="minorHAnsi" w:cstheme="minorBidi"/>
              <w:noProof/>
              <w:sz w:val="22"/>
              <w:szCs w:val="22"/>
            </w:rPr>
          </w:pPr>
          <w:r w:rsidRPr="008863F2">
            <w:rPr>
              <w:rFonts w:ascii="Times New Roman" w:hAnsi="Times New Roman" w:cs="Times New Roman"/>
            </w:rPr>
            <w:fldChar w:fldCharType="begin"/>
          </w:r>
          <w:r w:rsidRPr="008863F2">
            <w:rPr>
              <w:rFonts w:ascii="Times New Roman" w:hAnsi="Times New Roman" w:cs="Times New Roman"/>
            </w:rPr>
            <w:instrText xml:space="preserve"> TOC \o "1-3" \h \z \u </w:instrText>
          </w:r>
          <w:r w:rsidRPr="008863F2">
            <w:rPr>
              <w:rFonts w:ascii="Times New Roman" w:hAnsi="Times New Roman" w:cs="Times New Roman"/>
            </w:rPr>
            <w:fldChar w:fldCharType="separate"/>
          </w:r>
          <w:hyperlink w:anchor="_Toc149209002" w:history="1">
            <w:r w:rsidR="006908EF" w:rsidRPr="00100592">
              <w:rPr>
                <w:rStyle w:val="a8"/>
                <w:rFonts w:ascii="Times New Roman" w:hAnsi="Times New Roman" w:cs="Times New Roman"/>
                <w:b/>
                <w:noProof/>
              </w:rPr>
              <w:t>1. Общие положения</w:t>
            </w:r>
            <w:r w:rsidR="006908EF">
              <w:rPr>
                <w:noProof/>
                <w:webHidden/>
              </w:rPr>
              <w:tab/>
            </w:r>
            <w:r w:rsidR="006908EF">
              <w:rPr>
                <w:noProof/>
                <w:webHidden/>
              </w:rPr>
              <w:fldChar w:fldCharType="begin"/>
            </w:r>
            <w:r w:rsidR="006908EF">
              <w:rPr>
                <w:noProof/>
                <w:webHidden/>
              </w:rPr>
              <w:instrText xml:space="preserve"> PAGEREF _Toc149209002 \h </w:instrText>
            </w:r>
            <w:r w:rsidR="006908EF">
              <w:rPr>
                <w:noProof/>
                <w:webHidden/>
              </w:rPr>
            </w:r>
            <w:r w:rsidR="006908EF">
              <w:rPr>
                <w:noProof/>
                <w:webHidden/>
              </w:rPr>
              <w:fldChar w:fldCharType="separate"/>
            </w:r>
            <w:r w:rsidR="006908EF">
              <w:rPr>
                <w:noProof/>
                <w:webHidden/>
              </w:rPr>
              <w:t>2</w:t>
            </w:r>
            <w:r w:rsidR="006908EF">
              <w:rPr>
                <w:noProof/>
                <w:webHidden/>
              </w:rPr>
              <w:fldChar w:fldCharType="end"/>
            </w:r>
          </w:hyperlink>
        </w:p>
        <w:p w14:paraId="58A87488" w14:textId="77777777" w:rsidR="006908EF" w:rsidRDefault="005A5931">
          <w:pPr>
            <w:pStyle w:val="19"/>
            <w:rPr>
              <w:rFonts w:asciiTheme="minorHAnsi" w:eastAsiaTheme="minorEastAsia" w:hAnsiTheme="minorHAnsi" w:cstheme="minorBidi"/>
              <w:noProof/>
              <w:sz w:val="22"/>
              <w:szCs w:val="22"/>
            </w:rPr>
          </w:pPr>
          <w:hyperlink w:anchor="_Toc149209003" w:history="1">
            <w:r w:rsidR="006908EF" w:rsidRPr="00100592">
              <w:rPr>
                <w:rStyle w:val="a8"/>
                <w:rFonts w:ascii="Times New Roman" w:hAnsi="Times New Roman" w:cs="Times New Roman"/>
                <w:b/>
                <w:noProof/>
              </w:rPr>
              <w:t>2. Предмет закупки</w:t>
            </w:r>
            <w:r w:rsidR="006908EF">
              <w:rPr>
                <w:noProof/>
                <w:webHidden/>
              </w:rPr>
              <w:tab/>
            </w:r>
            <w:r w:rsidR="006908EF">
              <w:rPr>
                <w:noProof/>
                <w:webHidden/>
              </w:rPr>
              <w:fldChar w:fldCharType="begin"/>
            </w:r>
            <w:r w:rsidR="006908EF">
              <w:rPr>
                <w:noProof/>
                <w:webHidden/>
              </w:rPr>
              <w:instrText xml:space="preserve"> PAGEREF _Toc149209003 \h </w:instrText>
            </w:r>
            <w:r w:rsidR="006908EF">
              <w:rPr>
                <w:noProof/>
                <w:webHidden/>
              </w:rPr>
            </w:r>
            <w:r w:rsidR="006908EF">
              <w:rPr>
                <w:noProof/>
                <w:webHidden/>
              </w:rPr>
              <w:fldChar w:fldCharType="separate"/>
            </w:r>
            <w:r w:rsidR="006908EF">
              <w:rPr>
                <w:noProof/>
                <w:webHidden/>
              </w:rPr>
              <w:t>4</w:t>
            </w:r>
            <w:r w:rsidR="006908EF">
              <w:rPr>
                <w:noProof/>
                <w:webHidden/>
              </w:rPr>
              <w:fldChar w:fldCharType="end"/>
            </w:r>
          </w:hyperlink>
        </w:p>
        <w:p w14:paraId="518B76C6" w14:textId="77777777" w:rsidR="006908EF" w:rsidRDefault="005A5931">
          <w:pPr>
            <w:pStyle w:val="19"/>
            <w:rPr>
              <w:rFonts w:asciiTheme="minorHAnsi" w:eastAsiaTheme="minorEastAsia" w:hAnsiTheme="minorHAnsi" w:cstheme="minorBidi"/>
              <w:noProof/>
              <w:sz w:val="22"/>
              <w:szCs w:val="22"/>
            </w:rPr>
          </w:pPr>
          <w:hyperlink w:anchor="_Toc149209004" w:history="1">
            <w:r w:rsidR="006908EF" w:rsidRPr="00100592">
              <w:rPr>
                <w:rStyle w:val="a8"/>
                <w:rFonts w:ascii="Times New Roman" w:hAnsi="Times New Roman" w:cs="Times New Roman"/>
                <w:noProof/>
              </w:rPr>
              <w:t>2.1 Техническая часть</w:t>
            </w:r>
            <w:r w:rsidR="006908EF">
              <w:rPr>
                <w:noProof/>
                <w:webHidden/>
              </w:rPr>
              <w:tab/>
            </w:r>
            <w:r w:rsidR="006908EF">
              <w:rPr>
                <w:noProof/>
                <w:webHidden/>
              </w:rPr>
              <w:fldChar w:fldCharType="begin"/>
            </w:r>
            <w:r w:rsidR="006908EF">
              <w:rPr>
                <w:noProof/>
                <w:webHidden/>
              </w:rPr>
              <w:instrText xml:space="preserve"> PAGEREF _Toc149209004 \h </w:instrText>
            </w:r>
            <w:r w:rsidR="006908EF">
              <w:rPr>
                <w:noProof/>
                <w:webHidden/>
              </w:rPr>
            </w:r>
            <w:r w:rsidR="006908EF">
              <w:rPr>
                <w:noProof/>
                <w:webHidden/>
              </w:rPr>
              <w:fldChar w:fldCharType="separate"/>
            </w:r>
            <w:r w:rsidR="006908EF">
              <w:rPr>
                <w:noProof/>
                <w:webHidden/>
              </w:rPr>
              <w:t>4</w:t>
            </w:r>
            <w:r w:rsidR="006908EF">
              <w:rPr>
                <w:noProof/>
                <w:webHidden/>
              </w:rPr>
              <w:fldChar w:fldCharType="end"/>
            </w:r>
          </w:hyperlink>
        </w:p>
        <w:p w14:paraId="6E585CF3" w14:textId="77777777" w:rsidR="006908EF" w:rsidRDefault="005A5931">
          <w:pPr>
            <w:pStyle w:val="19"/>
            <w:rPr>
              <w:rFonts w:asciiTheme="minorHAnsi" w:eastAsiaTheme="minorEastAsia" w:hAnsiTheme="minorHAnsi" w:cstheme="minorBidi"/>
              <w:noProof/>
              <w:sz w:val="22"/>
              <w:szCs w:val="22"/>
            </w:rPr>
          </w:pPr>
          <w:hyperlink w:anchor="_Toc149209005" w:history="1">
            <w:r w:rsidR="006908EF" w:rsidRPr="00100592">
              <w:rPr>
                <w:rStyle w:val="a8"/>
                <w:rFonts w:ascii="Times New Roman" w:hAnsi="Times New Roman" w:cs="Times New Roman"/>
                <w:noProof/>
              </w:rPr>
              <w:t>2.2 Коммерческая часть</w:t>
            </w:r>
            <w:r w:rsidR="006908EF">
              <w:rPr>
                <w:noProof/>
                <w:webHidden/>
              </w:rPr>
              <w:tab/>
            </w:r>
            <w:r w:rsidR="006908EF">
              <w:rPr>
                <w:noProof/>
                <w:webHidden/>
              </w:rPr>
              <w:fldChar w:fldCharType="begin"/>
            </w:r>
            <w:r w:rsidR="006908EF">
              <w:rPr>
                <w:noProof/>
                <w:webHidden/>
              </w:rPr>
              <w:instrText xml:space="preserve"> PAGEREF _Toc149209005 \h </w:instrText>
            </w:r>
            <w:r w:rsidR="006908EF">
              <w:rPr>
                <w:noProof/>
                <w:webHidden/>
              </w:rPr>
            </w:r>
            <w:r w:rsidR="006908EF">
              <w:rPr>
                <w:noProof/>
                <w:webHidden/>
              </w:rPr>
              <w:fldChar w:fldCharType="separate"/>
            </w:r>
            <w:r w:rsidR="006908EF">
              <w:rPr>
                <w:noProof/>
                <w:webHidden/>
              </w:rPr>
              <w:t>5</w:t>
            </w:r>
            <w:r w:rsidR="006908EF">
              <w:rPr>
                <w:noProof/>
                <w:webHidden/>
              </w:rPr>
              <w:fldChar w:fldCharType="end"/>
            </w:r>
          </w:hyperlink>
        </w:p>
        <w:p w14:paraId="4EF2BA02" w14:textId="77777777" w:rsidR="006908EF" w:rsidRDefault="005A5931">
          <w:pPr>
            <w:pStyle w:val="19"/>
            <w:rPr>
              <w:rFonts w:asciiTheme="minorHAnsi" w:eastAsiaTheme="minorEastAsia" w:hAnsiTheme="minorHAnsi" w:cstheme="minorBidi"/>
              <w:noProof/>
              <w:sz w:val="22"/>
              <w:szCs w:val="22"/>
            </w:rPr>
          </w:pPr>
          <w:hyperlink w:anchor="_Toc149209006" w:history="1">
            <w:r w:rsidR="006908EF" w:rsidRPr="00100592">
              <w:rPr>
                <w:rStyle w:val="a8"/>
                <w:rFonts w:ascii="Times New Roman" w:hAnsi="Times New Roman" w:cs="Times New Roman"/>
                <w:b/>
                <w:noProof/>
              </w:rPr>
              <w:t>3. Требования к Участникам и документы, подлежащие к предоставлению</w:t>
            </w:r>
            <w:r w:rsidR="006908EF">
              <w:rPr>
                <w:noProof/>
                <w:webHidden/>
              </w:rPr>
              <w:tab/>
            </w:r>
            <w:r w:rsidR="006908EF">
              <w:rPr>
                <w:noProof/>
                <w:webHidden/>
              </w:rPr>
              <w:fldChar w:fldCharType="begin"/>
            </w:r>
            <w:r w:rsidR="006908EF">
              <w:rPr>
                <w:noProof/>
                <w:webHidden/>
              </w:rPr>
              <w:instrText xml:space="preserve"> PAGEREF _Toc149209006 \h </w:instrText>
            </w:r>
            <w:r w:rsidR="006908EF">
              <w:rPr>
                <w:noProof/>
                <w:webHidden/>
              </w:rPr>
            </w:r>
            <w:r w:rsidR="006908EF">
              <w:rPr>
                <w:noProof/>
                <w:webHidden/>
              </w:rPr>
              <w:fldChar w:fldCharType="separate"/>
            </w:r>
            <w:r w:rsidR="006908EF">
              <w:rPr>
                <w:noProof/>
                <w:webHidden/>
              </w:rPr>
              <w:t>5</w:t>
            </w:r>
            <w:r w:rsidR="006908EF">
              <w:rPr>
                <w:noProof/>
                <w:webHidden/>
              </w:rPr>
              <w:fldChar w:fldCharType="end"/>
            </w:r>
          </w:hyperlink>
        </w:p>
        <w:p w14:paraId="50D6AF93" w14:textId="77777777" w:rsidR="006908EF" w:rsidRDefault="005A5931">
          <w:pPr>
            <w:pStyle w:val="19"/>
            <w:rPr>
              <w:rFonts w:asciiTheme="minorHAnsi" w:eastAsiaTheme="minorEastAsia" w:hAnsiTheme="minorHAnsi" w:cstheme="minorBidi"/>
              <w:noProof/>
              <w:sz w:val="22"/>
              <w:szCs w:val="22"/>
            </w:rPr>
          </w:pPr>
          <w:hyperlink w:anchor="_Toc149209007" w:history="1">
            <w:r w:rsidR="006908EF" w:rsidRPr="00100592">
              <w:rPr>
                <w:rStyle w:val="a8"/>
                <w:rFonts w:ascii="Times New Roman" w:hAnsi="Times New Roman" w:cs="Times New Roman"/>
                <w:b/>
                <w:noProof/>
              </w:rPr>
              <w:t>3.1 Требования к Участникам</w:t>
            </w:r>
            <w:r w:rsidR="006908EF">
              <w:rPr>
                <w:noProof/>
                <w:webHidden/>
              </w:rPr>
              <w:tab/>
            </w:r>
            <w:r w:rsidR="006908EF">
              <w:rPr>
                <w:noProof/>
                <w:webHidden/>
              </w:rPr>
              <w:fldChar w:fldCharType="begin"/>
            </w:r>
            <w:r w:rsidR="006908EF">
              <w:rPr>
                <w:noProof/>
                <w:webHidden/>
              </w:rPr>
              <w:instrText xml:space="preserve"> PAGEREF _Toc149209007 \h </w:instrText>
            </w:r>
            <w:r w:rsidR="006908EF">
              <w:rPr>
                <w:noProof/>
                <w:webHidden/>
              </w:rPr>
            </w:r>
            <w:r w:rsidR="006908EF">
              <w:rPr>
                <w:noProof/>
                <w:webHidden/>
              </w:rPr>
              <w:fldChar w:fldCharType="separate"/>
            </w:r>
            <w:r w:rsidR="006908EF">
              <w:rPr>
                <w:noProof/>
                <w:webHidden/>
              </w:rPr>
              <w:t>5</w:t>
            </w:r>
            <w:r w:rsidR="006908EF">
              <w:rPr>
                <w:noProof/>
                <w:webHidden/>
              </w:rPr>
              <w:fldChar w:fldCharType="end"/>
            </w:r>
          </w:hyperlink>
        </w:p>
        <w:p w14:paraId="571A73DE" w14:textId="77777777" w:rsidR="006908EF" w:rsidRDefault="005A5931">
          <w:pPr>
            <w:pStyle w:val="19"/>
            <w:rPr>
              <w:rFonts w:asciiTheme="minorHAnsi" w:eastAsiaTheme="minorEastAsia" w:hAnsiTheme="minorHAnsi" w:cstheme="minorBidi"/>
              <w:noProof/>
              <w:sz w:val="22"/>
              <w:szCs w:val="22"/>
            </w:rPr>
          </w:pPr>
          <w:hyperlink w:anchor="_Toc149209008" w:history="1">
            <w:r w:rsidR="006908EF" w:rsidRPr="00100592">
              <w:rPr>
                <w:rStyle w:val="a8"/>
                <w:rFonts w:ascii="Times New Roman" w:hAnsi="Times New Roman" w:cs="Times New Roman"/>
                <w:b/>
                <w:noProof/>
              </w:rPr>
              <w:t>3.2 Требования к документам</w:t>
            </w:r>
            <w:r w:rsidR="006908EF">
              <w:rPr>
                <w:noProof/>
                <w:webHidden/>
              </w:rPr>
              <w:tab/>
            </w:r>
            <w:r w:rsidR="006908EF">
              <w:rPr>
                <w:noProof/>
                <w:webHidden/>
              </w:rPr>
              <w:fldChar w:fldCharType="begin"/>
            </w:r>
            <w:r w:rsidR="006908EF">
              <w:rPr>
                <w:noProof/>
                <w:webHidden/>
              </w:rPr>
              <w:instrText xml:space="preserve"> PAGEREF _Toc149209008 \h </w:instrText>
            </w:r>
            <w:r w:rsidR="006908EF">
              <w:rPr>
                <w:noProof/>
                <w:webHidden/>
              </w:rPr>
            </w:r>
            <w:r w:rsidR="006908EF">
              <w:rPr>
                <w:noProof/>
                <w:webHidden/>
              </w:rPr>
              <w:fldChar w:fldCharType="separate"/>
            </w:r>
            <w:r w:rsidR="006908EF">
              <w:rPr>
                <w:noProof/>
                <w:webHidden/>
              </w:rPr>
              <w:t>5</w:t>
            </w:r>
            <w:r w:rsidR="006908EF">
              <w:rPr>
                <w:noProof/>
                <w:webHidden/>
              </w:rPr>
              <w:fldChar w:fldCharType="end"/>
            </w:r>
          </w:hyperlink>
        </w:p>
        <w:p w14:paraId="2CDBE0D8" w14:textId="77777777" w:rsidR="006908EF" w:rsidRDefault="005A5931">
          <w:pPr>
            <w:pStyle w:val="19"/>
            <w:rPr>
              <w:rFonts w:asciiTheme="minorHAnsi" w:eastAsiaTheme="minorEastAsia" w:hAnsiTheme="minorHAnsi" w:cstheme="minorBidi"/>
              <w:noProof/>
              <w:sz w:val="22"/>
              <w:szCs w:val="22"/>
            </w:rPr>
          </w:pPr>
          <w:hyperlink w:anchor="_Toc149209009" w:history="1">
            <w:r w:rsidR="006908EF" w:rsidRPr="00100592">
              <w:rPr>
                <w:rStyle w:val="a8"/>
                <w:rFonts w:ascii="Times New Roman" w:hAnsi="Times New Roman" w:cs="Times New Roman"/>
                <w:b/>
                <w:noProof/>
              </w:rPr>
              <w:t>4. Подготовка Предложений</w:t>
            </w:r>
            <w:r w:rsidR="006908EF">
              <w:rPr>
                <w:noProof/>
                <w:webHidden/>
              </w:rPr>
              <w:tab/>
            </w:r>
            <w:r w:rsidR="006908EF">
              <w:rPr>
                <w:noProof/>
                <w:webHidden/>
              </w:rPr>
              <w:fldChar w:fldCharType="begin"/>
            </w:r>
            <w:r w:rsidR="006908EF">
              <w:rPr>
                <w:noProof/>
                <w:webHidden/>
              </w:rPr>
              <w:instrText xml:space="preserve"> PAGEREF _Toc149209009 \h </w:instrText>
            </w:r>
            <w:r w:rsidR="006908EF">
              <w:rPr>
                <w:noProof/>
                <w:webHidden/>
              </w:rPr>
            </w:r>
            <w:r w:rsidR="006908EF">
              <w:rPr>
                <w:noProof/>
                <w:webHidden/>
              </w:rPr>
              <w:fldChar w:fldCharType="separate"/>
            </w:r>
            <w:r w:rsidR="006908EF">
              <w:rPr>
                <w:noProof/>
                <w:webHidden/>
              </w:rPr>
              <w:t>6</w:t>
            </w:r>
            <w:r w:rsidR="006908EF">
              <w:rPr>
                <w:noProof/>
                <w:webHidden/>
              </w:rPr>
              <w:fldChar w:fldCharType="end"/>
            </w:r>
          </w:hyperlink>
        </w:p>
        <w:p w14:paraId="0A4D861B" w14:textId="77777777" w:rsidR="006908EF" w:rsidRDefault="005A5931">
          <w:pPr>
            <w:pStyle w:val="19"/>
            <w:rPr>
              <w:rFonts w:asciiTheme="minorHAnsi" w:eastAsiaTheme="minorEastAsia" w:hAnsiTheme="minorHAnsi" w:cstheme="minorBidi"/>
              <w:noProof/>
              <w:sz w:val="22"/>
              <w:szCs w:val="22"/>
            </w:rPr>
          </w:pPr>
          <w:hyperlink w:anchor="_Toc149209010" w:history="1">
            <w:r w:rsidR="006908EF" w:rsidRPr="00100592">
              <w:rPr>
                <w:rStyle w:val="a8"/>
                <w:rFonts w:ascii="Times New Roman" w:hAnsi="Times New Roman" w:cs="Times New Roman"/>
                <w:b/>
                <w:noProof/>
              </w:rPr>
              <w:t>4.1. Общие требования к Предложению</w:t>
            </w:r>
            <w:r w:rsidR="006908EF">
              <w:rPr>
                <w:noProof/>
                <w:webHidden/>
              </w:rPr>
              <w:tab/>
            </w:r>
            <w:r w:rsidR="006908EF">
              <w:rPr>
                <w:noProof/>
                <w:webHidden/>
              </w:rPr>
              <w:fldChar w:fldCharType="begin"/>
            </w:r>
            <w:r w:rsidR="006908EF">
              <w:rPr>
                <w:noProof/>
                <w:webHidden/>
              </w:rPr>
              <w:instrText xml:space="preserve"> PAGEREF _Toc149209010 \h </w:instrText>
            </w:r>
            <w:r w:rsidR="006908EF">
              <w:rPr>
                <w:noProof/>
                <w:webHidden/>
              </w:rPr>
            </w:r>
            <w:r w:rsidR="006908EF">
              <w:rPr>
                <w:noProof/>
                <w:webHidden/>
              </w:rPr>
              <w:fldChar w:fldCharType="separate"/>
            </w:r>
            <w:r w:rsidR="006908EF">
              <w:rPr>
                <w:noProof/>
                <w:webHidden/>
              </w:rPr>
              <w:t>6</w:t>
            </w:r>
            <w:r w:rsidR="006908EF">
              <w:rPr>
                <w:noProof/>
                <w:webHidden/>
              </w:rPr>
              <w:fldChar w:fldCharType="end"/>
            </w:r>
          </w:hyperlink>
        </w:p>
        <w:p w14:paraId="5B1E5FCC" w14:textId="77777777" w:rsidR="006908EF" w:rsidRDefault="005A5931">
          <w:pPr>
            <w:pStyle w:val="19"/>
            <w:rPr>
              <w:rFonts w:asciiTheme="minorHAnsi" w:eastAsiaTheme="minorEastAsia" w:hAnsiTheme="minorHAnsi" w:cstheme="minorBidi"/>
              <w:noProof/>
              <w:sz w:val="22"/>
              <w:szCs w:val="22"/>
            </w:rPr>
          </w:pPr>
          <w:hyperlink w:anchor="_Toc149209011" w:history="1">
            <w:r w:rsidR="006908EF" w:rsidRPr="00100592">
              <w:rPr>
                <w:rStyle w:val="a8"/>
                <w:rFonts w:ascii="Times New Roman" w:hAnsi="Times New Roman" w:cs="Times New Roman"/>
                <w:b/>
                <w:noProof/>
              </w:rPr>
              <w:t>4.2. Требования к языку Предложения</w:t>
            </w:r>
            <w:r w:rsidR="006908EF">
              <w:rPr>
                <w:noProof/>
                <w:webHidden/>
              </w:rPr>
              <w:tab/>
            </w:r>
            <w:r w:rsidR="006908EF">
              <w:rPr>
                <w:noProof/>
                <w:webHidden/>
              </w:rPr>
              <w:fldChar w:fldCharType="begin"/>
            </w:r>
            <w:r w:rsidR="006908EF">
              <w:rPr>
                <w:noProof/>
                <w:webHidden/>
              </w:rPr>
              <w:instrText xml:space="preserve"> PAGEREF _Toc149209011 \h </w:instrText>
            </w:r>
            <w:r w:rsidR="006908EF">
              <w:rPr>
                <w:noProof/>
                <w:webHidden/>
              </w:rPr>
            </w:r>
            <w:r w:rsidR="006908EF">
              <w:rPr>
                <w:noProof/>
                <w:webHidden/>
              </w:rPr>
              <w:fldChar w:fldCharType="separate"/>
            </w:r>
            <w:r w:rsidR="006908EF">
              <w:rPr>
                <w:noProof/>
                <w:webHidden/>
              </w:rPr>
              <w:t>7</w:t>
            </w:r>
            <w:r w:rsidR="006908EF">
              <w:rPr>
                <w:noProof/>
                <w:webHidden/>
              </w:rPr>
              <w:fldChar w:fldCharType="end"/>
            </w:r>
          </w:hyperlink>
        </w:p>
        <w:p w14:paraId="374DF279" w14:textId="77777777" w:rsidR="006908EF" w:rsidRDefault="005A5931">
          <w:pPr>
            <w:pStyle w:val="19"/>
            <w:rPr>
              <w:rFonts w:asciiTheme="minorHAnsi" w:eastAsiaTheme="minorEastAsia" w:hAnsiTheme="minorHAnsi" w:cstheme="minorBidi"/>
              <w:noProof/>
              <w:sz w:val="22"/>
              <w:szCs w:val="22"/>
            </w:rPr>
          </w:pPr>
          <w:hyperlink w:anchor="_Toc149209012" w:history="1">
            <w:r w:rsidR="006908EF" w:rsidRPr="00100592">
              <w:rPr>
                <w:rStyle w:val="a8"/>
                <w:rFonts w:ascii="Times New Roman" w:hAnsi="Times New Roman" w:cs="Times New Roman"/>
                <w:b/>
                <w:noProof/>
              </w:rPr>
              <w:t>4.3. Разъяснение Закупочной документации</w:t>
            </w:r>
            <w:r w:rsidR="006908EF">
              <w:rPr>
                <w:noProof/>
                <w:webHidden/>
              </w:rPr>
              <w:tab/>
            </w:r>
            <w:r w:rsidR="006908EF">
              <w:rPr>
                <w:noProof/>
                <w:webHidden/>
              </w:rPr>
              <w:fldChar w:fldCharType="begin"/>
            </w:r>
            <w:r w:rsidR="006908EF">
              <w:rPr>
                <w:noProof/>
                <w:webHidden/>
              </w:rPr>
              <w:instrText xml:space="preserve"> PAGEREF _Toc149209012 \h </w:instrText>
            </w:r>
            <w:r w:rsidR="006908EF">
              <w:rPr>
                <w:noProof/>
                <w:webHidden/>
              </w:rPr>
            </w:r>
            <w:r w:rsidR="006908EF">
              <w:rPr>
                <w:noProof/>
                <w:webHidden/>
              </w:rPr>
              <w:fldChar w:fldCharType="separate"/>
            </w:r>
            <w:r w:rsidR="006908EF">
              <w:rPr>
                <w:noProof/>
                <w:webHidden/>
              </w:rPr>
              <w:t>7</w:t>
            </w:r>
            <w:r w:rsidR="006908EF">
              <w:rPr>
                <w:noProof/>
                <w:webHidden/>
              </w:rPr>
              <w:fldChar w:fldCharType="end"/>
            </w:r>
          </w:hyperlink>
        </w:p>
        <w:p w14:paraId="445BCBDF" w14:textId="77777777" w:rsidR="006908EF" w:rsidRDefault="005A5931">
          <w:pPr>
            <w:pStyle w:val="19"/>
            <w:rPr>
              <w:rFonts w:asciiTheme="minorHAnsi" w:eastAsiaTheme="minorEastAsia" w:hAnsiTheme="minorHAnsi" w:cstheme="minorBidi"/>
              <w:noProof/>
              <w:sz w:val="22"/>
              <w:szCs w:val="22"/>
            </w:rPr>
          </w:pPr>
          <w:hyperlink w:anchor="_Toc149209013" w:history="1">
            <w:r w:rsidR="006908EF" w:rsidRPr="00100592">
              <w:rPr>
                <w:rStyle w:val="a8"/>
                <w:rFonts w:ascii="Times New Roman" w:hAnsi="Times New Roman" w:cs="Times New Roman"/>
                <w:b/>
                <w:noProof/>
              </w:rPr>
              <w:t>4.4. Продление срока окончания приема Предложений</w:t>
            </w:r>
            <w:r w:rsidR="006908EF">
              <w:rPr>
                <w:noProof/>
                <w:webHidden/>
              </w:rPr>
              <w:tab/>
            </w:r>
            <w:r w:rsidR="006908EF">
              <w:rPr>
                <w:noProof/>
                <w:webHidden/>
              </w:rPr>
              <w:fldChar w:fldCharType="begin"/>
            </w:r>
            <w:r w:rsidR="006908EF">
              <w:rPr>
                <w:noProof/>
                <w:webHidden/>
              </w:rPr>
              <w:instrText xml:space="preserve"> PAGEREF _Toc149209013 \h </w:instrText>
            </w:r>
            <w:r w:rsidR="006908EF">
              <w:rPr>
                <w:noProof/>
                <w:webHidden/>
              </w:rPr>
            </w:r>
            <w:r w:rsidR="006908EF">
              <w:rPr>
                <w:noProof/>
                <w:webHidden/>
              </w:rPr>
              <w:fldChar w:fldCharType="separate"/>
            </w:r>
            <w:r w:rsidR="006908EF">
              <w:rPr>
                <w:noProof/>
                <w:webHidden/>
              </w:rPr>
              <w:t>7</w:t>
            </w:r>
            <w:r w:rsidR="006908EF">
              <w:rPr>
                <w:noProof/>
                <w:webHidden/>
              </w:rPr>
              <w:fldChar w:fldCharType="end"/>
            </w:r>
          </w:hyperlink>
        </w:p>
        <w:p w14:paraId="10A90188" w14:textId="77777777" w:rsidR="006908EF" w:rsidRDefault="005A5931">
          <w:pPr>
            <w:pStyle w:val="19"/>
            <w:rPr>
              <w:rFonts w:asciiTheme="minorHAnsi" w:eastAsiaTheme="minorEastAsia" w:hAnsiTheme="minorHAnsi" w:cstheme="minorBidi"/>
              <w:noProof/>
              <w:sz w:val="22"/>
              <w:szCs w:val="22"/>
            </w:rPr>
          </w:pPr>
          <w:hyperlink w:anchor="_Toc149209014" w:history="1">
            <w:r w:rsidR="006908EF" w:rsidRPr="00100592">
              <w:rPr>
                <w:rStyle w:val="a8"/>
                <w:rFonts w:ascii="Times New Roman" w:hAnsi="Times New Roman" w:cs="Times New Roman"/>
                <w:b/>
                <w:noProof/>
              </w:rPr>
              <w:t>5. Подача предложений и их прием.</w:t>
            </w:r>
            <w:r w:rsidR="006908EF">
              <w:rPr>
                <w:noProof/>
                <w:webHidden/>
              </w:rPr>
              <w:tab/>
            </w:r>
            <w:r w:rsidR="006908EF">
              <w:rPr>
                <w:noProof/>
                <w:webHidden/>
              </w:rPr>
              <w:fldChar w:fldCharType="begin"/>
            </w:r>
            <w:r w:rsidR="006908EF">
              <w:rPr>
                <w:noProof/>
                <w:webHidden/>
              </w:rPr>
              <w:instrText xml:space="preserve"> PAGEREF _Toc149209014 \h </w:instrText>
            </w:r>
            <w:r w:rsidR="006908EF">
              <w:rPr>
                <w:noProof/>
                <w:webHidden/>
              </w:rPr>
            </w:r>
            <w:r w:rsidR="006908EF">
              <w:rPr>
                <w:noProof/>
                <w:webHidden/>
              </w:rPr>
              <w:fldChar w:fldCharType="separate"/>
            </w:r>
            <w:r w:rsidR="006908EF">
              <w:rPr>
                <w:noProof/>
                <w:webHidden/>
              </w:rPr>
              <w:t>7</w:t>
            </w:r>
            <w:r w:rsidR="006908EF">
              <w:rPr>
                <w:noProof/>
                <w:webHidden/>
              </w:rPr>
              <w:fldChar w:fldCharType="end"/>
            </w:r>
          </w:hyperlink>
        </w:p>
        <w:p w14:paraId="3EAC77E0" w14:textId="77777777" w:rsidR="006908EF" w:rsidRDefault="005A5931">
          <w:pPr>
            <w:pStyle w:val="19"/>
            <w:rPr>
              <w:rFonts w:asciiTheme="minorHAnsi" w:eastAsiaTheme="minorEastAsia" w:hAnsiTheme="minorHAnsi" w:cstheme="minorBidi"/>
              <w:noProof/>
              <w:sz w:val="22"/>
              <w:szCs w:val="22"/>
            </w:rPr>
          </w:pPr>
          <w:hyperlink w:anchor="_Toc149209015" w:history="1">
            <w:r w:rsidR="006908EF" w:rsidRPr="00100592">
              <w:rPr>
                <w:rStyle w:val="a8"/>
                <w:rFonts w:ascii="Times New Roman" w:hAnsi="Times New Roman" w:cs="Times New Roman"/>
                <w:b/>
                <w:noProof/>
              </w:rPr>
              <w:t>6. Оценка Предложений и проведение переговоров</w:t>
            </w:r>
            <w:r w:rsidR="006908EF">
              <w:rPr>
                <w:noProof/>
                <w:webHidden/>
              </w:rPr>
              <w:tab/>
            </w:r>
            <w:r w:rsidR="006908EF">
              <w:rPr>
                <w:noProof/>
                <w:webHidden/>
              </w:rPr>
              <w:fldChar w:fldCharType="begin"/>
            </w:r>
            <w:r w:rsidR="006908EF">
              <w:rPr>
                <w:noProof/>
                <w:webHidden/>
              </w:rPr>
              <w:instrText xml:space="preserve"> PAGEREF _Toc149209015 \h </w:instrText>
            </w:r>
            <w:r w:rsidR="006908EF">
              <w:rPr>
                <w:noProof/>
                <w:webHidden/>
              </w:rPr>
            </w:r>
            <w:r w:rsidR="006908EF">
              <w:rPr>
                <w:noProof/>
                <w:webHidden/>
              </w:rPr>
              <w:fldChar w:fldCharType="separate"/>
            </w:r>
            <w:r w:rsidR="006908EF">
              <w:rPr>
                <w:noProof/>
                <w:webHidden/>
              </w:rPr>
              <w:t>7</w:t>
            </w:r>
            <w:r w:rsidR="006908EF">
              <w:rPr>
                <w:noProof/>
                <w:webHidden/>
              </w:rPr>
              <w:fldChar w:fldCharType="end"/>
            </w:r>
          </w:hyperlink>
        </w:p>
        <w:p w14:paraId="797FB26D" w14:textId="77777777" w:rsidR="006908EF" w:rsidRDefault="005A5931">
          <w:pPr>
            <w:pStyle w:val="19"/>
            <w:rPr>
              <w:rFonts w:asciiTheme="minorHAnsi" w:eastAsiaTheme="minorEastAsia" w:hAnsiTheme="minorHAnsi" w:cstheme="minorBidi"/>
              <w:noProof/>
              <w:sz w:val="22"/>
              <w:szCs w:val="22"/>
            </w:rPr>
          </w:pPr>
          <w:hyperlink w:anchor="_Toc149209016" w:history="1">
            <w:r w:rsidR="006908EF" w:rsidRPr="00100592">
              <w:rPr>
                <w:rStyle w:val="a8"/>
                <w:rFonts w:ascii="Times New Roman" w:hAnsi="Times New Roman" w:cs="Times New Roman"/>
                <w:b/>
                <w:noProof/>
              </w:rPr>
              <w:t>6.1. Общие положения</w:t>
            </w:r>
            <w:r w:rsidR="006908EF">
              <w:rPr>
                <w:noProof/>
                <w:webHidden/>
              </w:rPr>
              <w:tab/>
            </w:r>
            <w:r w:rsidR="006908EF">
              <w:rPr>
                <w:noProof/>
                <w:webHidden/>
              </w:rPr>
              <w:fldChar w:fldCharType="begin"/>
            </w:r>
            <w:r w:rsidR="006908EF">
              <w:rPr>
                <w:noProof/>
                <w:webHidden/>
              </w:rPr>
              <w:instrText xml:space="preserve"> PAGEREF _Toc149209016 \h </w:instrText>
            </w:r>
            <w:r w:rsidR="006908EF">
              <w:rPr>
                <w:noProof/>
                <w:webHidden/>
              </w:rPr>
            </w:r>
            <w:r w:rsidR="006908EF">
              <w:rPr>
                <w:noProof/>
                <w:webHidden/>
              </w:rPr>
              <w:fldChar w:fldCharType="separate"/>
            </w:r>
            <w:r w:rsidR="006908EF">
              <w:rPr>
                <w:noProof/>
                <w:webHidden/>
              </w:rPr>
              <w:t>7</w:t>
            </w:r>
            <w:r w:rsidR="006908EF">
              <w:rPr>
                <w:noProof/>
                <w:webHidden/>
              </w:rPr>
              <w:fldChar w:fldCharType="end"/>
            </w:r>
          </w:hyperlink>
        </w:p>
        <w:p w14:paraId="32ECE893" w14:textId="77777777" w:rsidR="006908EF" w:rsidRDefault="005A5931">
          <w:pPr>
            <w:pStyle w:val="19"/>
            <w:rPr>
              <w:rFonts w:asciiTheme="minorHAnsi" w:eastAsiaTheme="minorEastAsia" w:hAnsiTheme="minorHAnsi" w:cstheme="minorBidi"/>
              <w:noProof/>
              <w:sz w:val="22"/>
              <w:szCs w:val="22"/>
            </w:rPr>
          </w:pPr>
          <w:hyperlink w:anchor="_Toc149209017" w:history="1">
            <w:r w:rsidR="006908EF" w:rsidRPr="00100592">
              <w:rPr>
                <w:rStyle w:val="a8"/>
                <w:rFonts w:ascii="Times New Roman" w:hAnsi="Times New Roman" w:cs="Times New Roman"/>
                <w:b/>
                <w:noProof/>
              </w:rPr>
              <w:t>6.2. Отборочная стадия</w:t>
            </w:r>
            <w:r w:rsidR="006908EF">
              <w:rPr>
                <w:noProof/>
                <w:webHidden/>
              </w:rPr>
              <w:tab/>
            </w:r>
            <w:r w:rsidR="006908EF">
              <w:rPr>
                <w:noProof/>
                <w:webHidden/>
              </w:rPr>
              <w:fldChar w:fldCharType="begin"/>
            </w:r>
            <w:r w:rsidR="006908EF">
              <w:rPr>
                <w:noProof/>
                <w:webHidden/>
              </w:rPr>
              <w:instrText xml:space="preserve"> PAGEREF _Toc149209017 \h </w:instrText>
            </w:r>
            <w:r w:rsidR="006908EF">
              <w:rPr>
                <w:noProof/>
                <w:webHidden/>
              </w:rPr>
            </w:r>
            <w:r w:rsidR="006908EF">
              <w:rPr>
                <w:noProof/>
                <w:webHidden/>
              </w:rPr>
              <w:fldChar w:fldCharType="separate"/>
            </w:r>
            <w:r w:rsidR="006908EF">
              <w:rPr>
                <w:noProof/>
                <w:webHidden/>
              </w:rPr>
              <w:t>8</w:t>
            </w:r>
            <w:r w:rsidR="006908EF">
              <w:rPr>
                <w:noProof/>
                <w:webHidden/>
              </w:rPr>
              <w:fldChar w:fldCharType="end"/>
            </w:r>
          </w:hyperlink>
        </w:p>
        <w:p w14:paraId="45A3154F" w14:textId="77777777" w:rsidR="006908EF" w:rsidRDefault="005A5931">
          <w:pPr>
            <w:pStyle w:val="19"/>
            <w:rPr>
              <w:rFonts w:asciiTheme="minorHAnsi" w:eastAsiaTheme="minorEastAsia" w:hAnsiTheme="minorHAnsi" w:cstheme="minorBidi"/>
              <w:noProof/>
              <w:sz w:val="22"/>
              <w:szCs w:val="22"/>
            </w:rPr>
          </w:pPr>
          <w:hyperlink w:anchor="_Toc149209018" w:history="1">
            <w:r w:rsidR="006908EF" w:rsidRPr="00100592">
              <w:rPr>
                <w:rStyle w:val="a8"/>
                <w:rFonts w:ascii="Times New Roman" w:hAnsi="Times New Roman" w:cs="Times New Roman"/>
                <w:b/>
                <w:noProof/>
              </w:rPr>
              <w:t>6.3. Оценочная стадия</w:t>
            </w:r>
            <w:r w:rsidR="006908EF">
              <w:rPr>
                <w:noProof/>
                <w:webHidden/>
              </w:rPr>
              <w:tab/>
            </w:r>
            <w:r w:rsidR="006908EF">
              <w:rPr>
                <w:noProof/>
                <w:webHidden/>
              </w:rPr>
              <w:fldChar w:fldCharType="begin"/>
            </w:r>
            <w:r w:rsidR="006908EF">
              <w:rPr>
                <w:noProof/>
                <w:webHidden/>
              </w:rPr>
              <w:instrText xml:space="preserve"> PAGEREF _Toc149209018 \h </w:instrText>
            </w:r>
            <w:r w:rsidR="006908EF">
              <w:rPr>
                <w:noProof/>
                <w:webHidden/>
              </w:rPr>
            </w:r>
            <w:r w:rsidR="006908EF">
              <w:rPr>
                <w:noProof/>
                <w:webHidden/>
              </w:rPr>
              <w:fldChar w:fldCharType="separate"/>
            </w:r>
            <w:r w:rsidR="006908EF">
              <w:rPr>
                <w:noProof/>
                <w:webHidden/>
              </w:rPr>
              <w:t>8</w:t>
            </w:r>
            <w:r w:rsidR="006908EF">
              <w:rPr>
                <w:noProof/>
                <w:webHidden/>
              </w:rPr>
              <w:fldChar w:fldCharType="end"/>
            </w:r>
          </w:hyperlink>
        </w:p>
        <w:p w14:paraId="1C756399" w14:textId="77777777" w:rsidR="006908EF" w:rsidRDefault="005A5931">
          <w:pPr>
            <w:pStyle w:val="19"/>
            <w:rPr>
              <w:rFonts w:asciiTheme="minorHAnsi" w:eastAsiaTheme="minorEastAsia" w:hAnsiTheme="minorHAnsi" w:cstheme="minorBidi"/>
              <w:noProof/>
              <w:sz w:val="22"/>
              <w:szCs w:val="22"/>
            </w:rPr>
          </w:pPr>
          <w:hyperlink w:anchor="_Toc149209019" w:history="1">
            <w:r w:rsidR="006908EF" w:rsidRPr="00100592">
              <w:rPr>
                <w:rStyle w:val="a8"/>
                <w:rFonts w:ascii="Times New Roman" w:hAnsi="Times New Roman" w:cs="Times New Roman"/>
                <w:b/>
                <w:noProof/>
              </w:rPr>
              <w:t>6.4. Проведение переторжки</w:t>
            </w:r>
            <w:r w:rsidR="006908EF">
              <w:rPr>
                <w:noProof/>
                <w:webHidden/>
              </w:rPr>
              <w:tab/>
            </w:r>
            <w:r w:rsidR="006908EF">
              <w:rPr>
                <w:noProof/>
                <w:webHidden/>
              </w:rPr>
              <w:fldChar w:fldCharType="begin"/>
            </w:r>
            <w:r w:rsidR="006908EF">
              <w:rPr>
                <w:noProof/>
                <w:webHidden/>
              </w:rPr>
              <w:instrText xml:space="preserve"> PAGEREF _Toc149209019 \h </w:instrText>
            </w:r>
            <w:r w:rsidR="006908EF">
              <w:rPr>
                <w:noProof/>
                <w:webHidden/>
              </w:rPr>
            </w:r>
            <w:r w:rsidR="006908EF">
              <w:rPr>
                <w:noProof/>
                <w:webHidden/>
              </w:rPr>
              <w:fldChar w:fldCharType="separate"/>
            </w:r>
            <w:r w:rsidR="006908EF">
              <w:rPr>
                <w:noProof/>
                <w:webHidden/>
              </w:rPr>
              <w:t>8</w:t>
            </w:r>
            <w:r w:rsidR="006908EF">
              <w:rPr>
                <w:noProof/>
                <w:webHidden/>
              </w:rPr>
              <w:fldChar w:fldCharType="end"/>
            </w:r>
          </w:hyperlink>
        </w:p>
        <w:p w14:paraId="5E7AADA3" w14:textId="77777777" w:rsidR="006908EF" w:rsidRDefault="005A5931">
          <w:pPr>
            <w:pStyle w:val="19"/>
            <w:rPr>
              <w:rFonts w:asciiTheme="minorHAnsi" w:eastAsiaTheme="minorEastAsia" w:hAnsiTheme="minorHAnsi" w:cstheme="minorBidi"/>
              <w:noProof/>
              <w:sz w:val="22"/>
              <w:szCs w:val="22"/>
            </w:rPr>
          </w:pPr>
          <w:hyperlink w:anchor="_Toc149209020" w:history="1">
            <w:r w:rsidR="006908EF" w:rsidRPr="00100592">
              <w:rPr>
                <w:rStyle w:val="a8"/>
                <w:rFonts w:ascii="Times New Roman" w:hAnsi="Times New Roman" w:cs="Times New Roman"/>
                <w:b/>
                <w:noProof/>
              </w:rPr>
              <w:t>7. Определение Победителя и Подписание Договора</w:t>
            </w:r>
            <w:r w:rsidR="006908EF">
              <w:rPr>
                <w:noProof/>
                <w:webHidden/>
              </w:rPr>
              <w:tab/>
            </w:r>
            <w:r w:rsidR="006908EF">
              <w:rPr>
                <w:noProof/>
                <w:webHidden/>
              </w:rPr>
              <w:fldChar w:fldCharType="begin"/>
            </w:r>
            <w:r w:rsidR="006908EF">
              <w:rPr>
                <w:noProof/>
                <w:webHidden/>
              </w:rPr>
              <w:instrText xml:space="preserve"> PAGEREF _Toc149209020 \h </w:instrText>
            </w:r>
            <w:r w:rsidR="006908EF">
              <w:rPr>
                <w:noProof/>
                <w:webHidden/>
              </w:rPr>
            </w:r>
            <w:r w:rsidR="006908EF">
              <w:rPr>
                <w:noProof/>
                <w:webHidden/>
              </w:rPr>
              <w:fldChar w:fldCharType="separate"/>
            </w:r>
            <w:r w:rsidR="006908EF">
              <w:rPr>
                <w:noProof/>
                <w:webHidden/>
              </w:rPr>
              <w:t>8</w:t>
            </w:r>
            <w:r w:rsidR="006908EF">
              <w:rPr>
                <w:noProof/>
                <w:webHidden/>
              </w:rPr>
              <w:fldChar w:fldCharType="end"/>
            </w:r>
          </w:hyperlink>
        </w:p>
        <w:p w14:paraId="236423E1" w14:textId="77777777" w:rsidR="006908EF" w:rsidRDefault="005A5931">
          <w:pPr>
            <w:pStyle w:val="19"/>
            <w:rPr>
              <w:rFonts w:asciiTheme="minorHAnsi" w:eastAsiaTheme="minorEastAsia" w:hAnsiTheme="minorHAnsi" w:cstheme="minorBidi"/>
              <w:noProof/>
              <w:sz w:val="22"/>
              <w:szCs w:val="22"/>
            </w:rPr>
          </w:pPr>
          <w:hyperlink w:anchor="_Toc149209021" w:history="1">
            <w:r w:rsidR="006908EF" w:rsidRPr="00100592">
              <w:rPr>
                <w:rStyle w:val="a8"/>
                <w:rFonts w:ascii="Times New Roman" w:hAnsi="Times New Roman" w:cs="Times New Roman"/>
                <w:b/>
                <w:noProof/>
              </w:rPr>
              <w:t>8. Уведомление Участников о результатах Запроса предложений</w:t>
            </w:r>
            <w:r w:rsidR="006908EF">
              <w:rPr>
                <w:noProof/>
                <w:webHidden/>
              </w:rPr>
              <w:tab/>
            </w:r>
            <w:r w:rsidR="006908EF">
              <w:rPr>
                <w:noProof/>
                <w:webHidden/>
              </w:rPr>
              <w:fldChar w:fldCharType="begin"/>
            </w:r>
            <w:r w:rsidR="006908EF">
              <w:rPr>
                <w:noProof/>
                <w:webHidden/>
              </w:rPr>
              <w:instrText xml:space="preserve"> PAGEREF _Toc149209021 \h </w:instrText>
            </w:r>
            <w:r w:rsidR="006908EF">
              <w:rPr>
                <w:noProof/>
                <w:webHidden/>
              </w:rPr>
            </w:r>
            <w:r w:rsidR="006908EF">
              <w:rPr>
                <w:noProof/>
                <w:webHidden/>
              </w:rPr>
              <w:fldChar w:fldCharType="separate"/>
            </w:r>
            <w:r w:rsidR="006908EF">
              <w:rPr>
                <w:noProof/>
                <w:webHidden/>
              </w:rPr>
              <w:t>9</w:t>
            </w:r>
            <w:r w:rsidR="006908EF">
              <w:rPr>
                <w:noProof/>
                <w:webHidden/>
              </w:rPr>
              <w:fldChar w:fldCharType="end"/>
            </w:r>
          </w:hyperlink>
        </w:p>
        <w:p w14:paraId="53C12429" w14:textId="77777777" w:rsidR="006908EF" w:rsidRDefault="005A5931">
          <w:pPr>
            <w:pStyle w:val="19"/>
            <w:rPr>
              <w:rFonts w:asciiTheme="minorHAnsi" w:eastAsiaTheme="minorEastAsia" w:hAnsiTheme="minorHAnsi" w:cstheme="minorBidi"/>
              <w:noProof/>
              <w:sz w:val="22"/>
              <w:szCs w:val="22"/>
            </w:rPr>
          </w:pPr>
          <w:hyperlink w:anchor="_Toc149209022" w:history="1">
            <w:r w:rsidR="006908EF" w:rsidRPr="00100592">
              <w:rPr>
                <w:rStyle w:val="a8"/>
                <w:rFonts w:ascii="Times New Roman" w:hAnsi="Times New Roman" w:cs="Times New Roman"/>
                <w:b/>
                <w:noProof/>
              </w:rPr>
              <w:t>9. Образцы основных форм документов, включаемых в Предложение</w:t>
            </w:r>
            <w:r w:rsidR="006908EF">
              <w:rPr>
                <w:noProof/>
                <w:webHidden/>
              </w:rPr>
              <w:tab/>
            </w:r>
            <w:r w:rsidR="006908EF">
              <w:rPr>
                <w:noProof/>
                <w:webHidden/>
              </w:rPr>
              <w:fldChar w:fldCharType="begin"/>
            </w:r>
            <w:r w:rsidR="006908EF">
              <w:rPr>
                <w:noProof/>
                <w:webHidden/>
              </w:rPr>
              <w:instrText xml:space="preserve"> PAGEREF _Toc149209022 \h </w:instrText>
            </w:r>
            <w:r w:rsidR="006908EF">
              <w:rPr>
                <w:noProof/>
                <w:webHidden/>
              </w:rPr>
            </w:r>
            <w:r w:rsidR="006908EF">
              <w:rPr>
                <w:noProof/>
                <w:webHidden/>
              </w:rPr>
              <w:fldChar w:fldCharType="separate"/>
            </w:r>
            <w:r w:rsidR="006908EF">
              <w:rPr>
                <w:noProof/>
                <w:webHidden/>
              </w:rPr>
              <w:t>10</w:t>
            </w:r>
            <w:r w:rsidR="006908EF">
              <w:rPr>
                <w:noProof/>
                <w:webHidden/>
              </w:rPr>
              <w:fldChar w:fldCharType="end"/>
            </w:r>
          </w:hyperlink>
        </w:p>
        <w:p w14:paraId="3395264A" w14:textId="77777777" w:rsidR="006908EF" w:rsidRDefault="005A5931">
          <w:pPr>
            <w:pStyle w:val="19"/>
            <w:rPr>
              <w:rFonts w:asciiTheme="minorHAnsi" w:eastAsiaTheme="minorEastAsia" w:hAnsiTheme="minorHAnsi" w:cstheme="minorBidi"/>
              <w:noProof/>
              <w:sz w:val="22"/>
              <w:szCs w:val="22"/>
            </w:rPr>
          </w:pPr>
          <w:hyperlink w:anchor="_Toc149209023" w:history="1">
            <w:r w:rsidR="006908EF" w:rsidRPr="00100592">
              <w:rPr>
                <w:rStyle w:val="a8"/>
                <w:rFonts w:ascii="Times New Roman" w:hAnsi="Times New Roman" w:cs="Times New Roman"/>
                <w:noProof/>
              </w:rPr>
              <w:t>9.1 Письмо о подаче оферты (Форма №1)</w:t>
            </w:r>
            <w:r w:rsidR="006908EF">
              <w:rPr>
                <w:noProof/>
                <w:webHidden/>
              </w:rPr>
              <w:tab/>
            </w:r>
            <w:r w:rsidR="006908EF">
              <w:rPr>
                <w:noProof/>
                <w:webHidden/>
              </w:rPr>
              <w:fldChar w:fldCharType="begin"/>
            </w:r>
            <w:r w:rsidR="006908EF">
              <w:rPr>
                <w:noProof/>
                <w:webHidden/>
              </w:rPr>
              <w:instrText xml:space="preserve"> PAGEREF _Toc149209023 \h </w:instrText>
            </w:r>
            <w:r w:rsidR="006908EF">
              <w:rPr>
                <w:noProof/>
                <w:webHidden/>
              </w:rPr>
            </w:r>
            <w:r w:rsidR="006908EF">
              <w:rPr>
                <w:noProof/>
                <w:webHidden/>
              </w:rPr>
              <w:fldChar w:fldCharType="separate"/>
            </w:r>
            <w:r w:rsidR="006908EF">
              <w:rPr>
                <w:noProof/>
                <w:webHidden/>
              </w:rPr>
              <w:t>10</w:t>
            </w:r>
            <w:r w:rsidR="006908EF">
              <w:rPr>
                <w:noProof/>
                <w:webHidden/>
              </w:rPr>
              <w:fldChar w:fldCharType="end"/>
            </w:r>
          </w:hyperlink>
        </w:p>
        <w:p w14:paraId="7BEAC636" w14:textId="77777777" w:rsidR="006908EF" w:rsidRDefault="005A5931">
          <w:pPr>
            <w:pStyle w:val="19"/>
            <w:rPr>
              <w:rFonts w:asciiTheme="minorHAnsi" w:eastAsiaTheme="minorEastAsia" w:hAnsiTheme="minorHAnsi" w:cstheme="minorBidi"/>
              <w:noProof/>
              <w:sz w:val="22"/>
              <w:szCs w:val="22"/>
            </w:rPr>
          </w:pPr>
          <w:hyperlink w:anchor="_Toc149209024" w:history="1">
            <w:r w:rsidR="006908EF" w:rsidRPr="00100592">
              <w:rPr>
                <w:rStyle w:val="a8"/>
                <w:rFonts w:ascii="Times New Roman" w:hAnsi="Times New Roman" w:cs="Times New Roman"/>
                <w:noProof/>
              </w:rPr>
              <w:t>9.2 Коммерческое предложение (Форма №2)</w:t>
            </w:r>
            <w:r w:rsidR="006908EF">
              <w:rPr>
                <w:noProof/>
                <w:webHidden/>
              </w:rPr>
              <w:tab/>
            </w:r>
            <w:r w:rsidR="006908EF">
              <w:rPr>
                <w:noProof/>
                <w:webHidden/>
              </w:rPr>
              <w:fldChar w:fldCharType="begin"/>
            </w:r>
            <w:r w:rsidR="006908EF">
              <w:rPr>
                <w:noProof/>
                <w:webHidden/>
              </w:rPr>
              <w:instrText xml:space="preserve"> PAGEREF _Toc149209024 \h </w:instrText>
            </w:r>
            <w:r w:rsidR="006908EF">
              <w:rPr>
                <w:noProof/>
                <w:webHidden/>
              </w:rPr>
            </w:r>
            <w:r w:rsidR="006908EF">
              <w:rPr>
                <w:noProof/>
                <w:webHidden/>
              </w:rPr>
              <w:fldChar w:fldCharType="separate"/>
            </w:r>
            <w:r w:rsidR="006908EF">
              <w:rPr>
                <w:noProof/>
                <w:webHidden/>
              </w:rPr>
              <w:t>12</w:t>
            </w:r>
            <w:r w:rsidR="006908EF">
              <w:rPr>
                <w:noProof/>
                <w:webHidden/>
              </w:rPr>
              <w:fldChar w:fldCharType="end"/>
            </w:r>
          </w:hyperlink>
        </w:p>
        <w:p w14:paraId="78C303F1" w14:textId="77777777" w:rsidR="006908EF" w:rsidRDefault="005A5931">
          <w:pPr>
            <w:pStyle w:val="19"/>
            <w:rPr>
              <w:rFonts w:asciiTheme="minorHAnsi" w:eastAsiaTheme="minorEastAsia" w:hAnsiTheme="minorHAnsi" w:cstheme="minorBidi"/>
              <w:noProof/>
              <w:sz w:val="22"/>
              <w:szCs w:val="22"/>
            </w:rPr>
          </w:pPr>
          <w:hyperlink w:anchor="_Toc149209025" w:history="1">
            <w:r w:rsidR="006908EF" w:rsidRPr="00100592">
              <w:rPr>
                <w:rStyle w:val="a8"/>
                <w:rFonts w:ascii="Times New Roman" w:hAnsi="Times New Roman" w:cs="Times New Roman"/>
                <w:noProof/>
              </w:rPr>
              <w:t>Приложение № 1. Памятка о Единой Горячей линии</w:t>
            </w:r>
            <w:r w:rsidR="006908EF">
              <w:rPr>
                <w:noProof/>
                <w:webHidden/>
              </w:rPr>
              <w:tab/>
            </w:r>
            <w:r w:rsidR="006908EF">
              <w:rPr>
                <w:noProof/>
                <w:webHidden/>
              </w:rPr>
              <w:fldChar w:fldCharType="begin"/>
            </w:r>
            <w:r w:rsidR="006908EF">
              <w:rPr>
                <w:noProof/>
                <w:webHidden/>
              </w:rPr>
              <w:instrText xml:space="preserve"> PAGEREF _Toc149209025 \h </w:instrText>
            </w:r>
            <w:r w:rsidR="006908EF">
              <w:rPr>
                <w:noProof/>
                <w:webHidden/>
              </w:rPr>
            </w:r>
            <w:r w:rsidR="006908EF">
              <w:rPr>
                <w:noProof/>
                <w:webHidden/>
              </w:rPr>
              <w:fldChar w:fldCharType="separate"/>
            </w:r>
            <w:r w:rsidR="006908EF">
              <w:rPr>
                <w:noProof/>
                <w:webHidden/>
              </w:rPr>
              <w:t>15</w:t>
            </w:r>
            <w:r w:rsidR="006908EF">
              <w:rPr>
                <w:noProof/>
                <w:webHidden/>
              </w:rPr>
              <w:fldChar w:fldCharType="end"/>
            </w:r>
          </w:hyperlink>
        </w:p>
        <w:p w14:paraId="6C7B3E57" w14:textId="77777777" w:rsidR="006908EF" w:rsidRDefault="005A5931">
          <w:pPr>
            <w:pStyle w:val="19"/>
            <w:rPr>
              <w:rFonts w:asciiTheme="minorHAnsi" w:eastAsiaTheme="minorEastAsia" w:hAnsiTheme="minorHAnsi" w:cstheme="minorBidi"/>
              <w:noProof/>
              <w:sz w:val="22"/>
              <w:szCs w:val="22"/>
            </w:rPr>
          </w:pPr>
          <w:hyperlink w:anchor="_Toc149209026" w:history="1">
            <w:r w:rsidR="006908EF" w:rsidRPr="00100592">
              <w:rPr>
                <w:rStyle w:val="a8"/>
                <w:rFonts w:ascii="Times New Roman" w:hAnsi="Times New Roman" w:cs="Times New Roman"/>
                <w:noProof/>
              </w:rPr>
              <w:t>Приложение № 2. Методика оценки и сопоставления предложений</w:t>
            </w:r>
            <w:r w:rsidR="006908EF">
              <w:rPr>
                <w:noProof/>
                <w:webHidden/>
              </w:rPr>
              <w:tab/>
            </w:r>
            <w:r w:rsidR="006908EF">
              <w:rPr>
                <w:noProof/>
                <w:webHidden/>
              </w:rPr>
              <w:fldChar w:fldCharType="begin"/>
            </w:r>
            <w:r w:rsidR="006908EF">
              <w:rPr>
                <w:noProof/>
                <w:webHidden/>
              </w:rPr>
              <w:instrText xml:space="preserve"> PAGEREF _Toc149209026 \h </w:instrText>
            </w:r>
            <w:r w:rsidR="006908EF">
              <w:rPr>
                <w:noProof/>
                <w:webHidden/>
              </w:rPr>
            </w:r>
            <w:r w:rsidR="006908EF">
              <w:rPr>
                <w:noProof/>
                <w:webHidden/>
              </w:rPr>
              <w:fldChar w:fldCharType="separate"/>
            </w:r>
            <w:r w:rsidR="006908EF">
              <w:rPr>
                <w:noProof/>
                <w:webHidden/>
              </w:rPr>
              <w:t>16</w:t>
            </w:r>
            <w:r w:rsidR="006908EF">
              <w:rPr>
                <w:noProof/>
                <w:webHidden/>
              </w:rPr>
              <w:fldChar w:fldCharType="end"/>
            </w:r>
          </w:hyperlink>
        </w:p>
        <w:p w14:paraId="4F13914E" w14:textId="77777777" w:rsidR="006908EF" w:rsidRDefault="005A5931">
          <w:pPr>
            <w:pStyle w:val="19"/>
            <w:rPr>
              <w:rFonts w:asciiTheme="minorHAnsi" w:eastAsiaTheme="minorEastAsia" w:hAnsiTheme="minorHAnsi" w:cstheme="minorBidi"/>
              <w:noProof/>
              <w:sz w:val="22"/>
              <w:szCs w:val="22"/>
            </w:rPr>
          </w:pPr>
          <w:hyperlink w:anchor="_Toc149209027" w:history="1">
            <w:r w:rsidR="006908EF" w:rsidRPr="00100592">
              <w:rPr>
                <w:rStyle w:val="a8"/>
                <w:rFonts w:ascii="Times New Roman" w:hAnsi="Times New Roman" w:cs="Times New Roman"/>
                <w:b/>
                <w:noProof/>
              </w:rPr>
              <w:t>Приложение № 3. Техническое задание</w:t>
            </w:r>
            <w:r w:rsidR="006908EF">
              <w:rPr>
                <w:noProof/>
                <w:webHidden/>
              </w:rPr>
              <w:tab/>
            </w:r>
            <w:r w:rsidR="006908EF">
              <w:rPr>
                <w:noProof/>
                <w:webHidden/>
              </w:rPr>
              <w:fldChar w:fldCharType="begin"/>
            </w:r>
            <w:r w:rsidR="006908EF">
              <w:rPr>
                <w:noProof/>
                <w:webHidden/>
              </w:rPr>
              <w:instrText xml:space="preserve"> PAGEREF _Toc149209027 \h </w:instrText>
            </w:r>
            <w:r w:rsidR="006908EF">
              <w:rPr>
                <w:noProof/>
                <w:webHidden/>
              </w:rPr>
            </w:r>
            <w:r w:rsidR="006908EF">
              <w:rPr>
                <w:noProof/>
                <w:webHidden/>
              </w:rPr>
              <w:fldChar w:fldCharType="separate"/>
            </w:r>
            <w:r w:rsidR="006908EF">
              <w:rPr>
                <w:noProof/>
                <w:webHidden/>
              </w:rPr>
              <w:t>17</w:t>
            </w:r>
            <w:r w:rsidR="006908EF">
              <w:rPr>
                <w:noProof/>
                <w:webHidden/>
              </w:rPr>
              <w:fldChar w:fldCharType="end"/>
            </w:r>
          </w:hyperlink>
        </w:p>
        <w:p w14:paraId="3CBA475C" w14:textId="77777777" w:rsidR="006908EF" w:rsidRDefault="005A5931">
          <w:pPr>
            <w:pStyle w:val="19"/>
            <w:rPr>
              <w:rFonts w:asciiTheme="minorHAnsi" w:eastAsiaTheme="minorEastAsia" w:hAnsiTheme="minorHAnsi" w:cstheme="minorBidi"/>
              <w:noProof/>
              <w:sz w:val="22"/>
              <w:szCs w:val="22"/>
            </w:rPr>
          </w:pPr>
          <w:hyperlink w:anchor="_Toc149209028" w:history="1">
            <w:r w:rsidR="006908EF" w:rsidRPr="00100592">
              <w:rPr>
                <w:rStyle w:val="a8"/>
                <w:rFonts w:ascii="Times New Roman" w:hAnsi="Times New Roman" w:cs="Times New Roman"/>
                <w:b/>
                <w:noProof/>
              </w:rPr>
              <w:t>Приложение № 4. Проект Договора</w:t>
            </w:r>
            <w:r w:rsidR="006908EF">
              <w:rPr>
                <w:noProof/>
                <w:webHidden/>
              </w:rPr>
              <w:tab/>
            </w:r>
            <w:r w:rsidR="006908EF">
              <w:rPr>
                <w:noProof/>
                <w:webHidden/>
              </w:rPr>
              <w:fldChar w:fldCharType="begin"/>
            </w:r>
            <w:r w:rsidR="006908EF">
              <w:rPr>
                <w:noProof/>
                <w:webHidden/>
              </w:rPr>
              <w:instrText xml:space="preserve"> PAGEREF _Toc149209028 \h </w:instrText>
            </w:r>
            <w:r w:rsidR="006908EF">
              <w:rPr>
                <w:noProof/>
                <w:webHidden/>
              </w:rPr>
            </w:r>
            <w:r w:rsidR="006908EF">
              <w:rPr>
                <w:noProof/>
                <w:webHidden/>
              </w:rPr>
              <w:fldChar w:fldCharType="separate"/>
            </w:r>
            <w:r w:rsidR="006908EF">
              <w:rPr>
                <w:noProof/>
                <w:webHidden/>
              </w:rPr>
              <w:t>17</w:t>
            </w:r>
            <w:r w:rsidR="006908EF">
              <w:rPr>
                <w:noProof/>
                <w:webHidden/>
              </w:rPr>
              <w:fldChar w:fldCharType="end"/>
            </w:r>
          </w:hyperlink>
        </w:p>
        <w:p w14:paraId="64E34102" w14:textId="77777777" w:rsidR="00063998" w:rsidRDefault="00063998">
          <w:pPr>
            <w:rPr>
              <w:rFonts w:ascii="Times New Roman" w:hAnsi="Times New Roman" w:cs="Times New Roman"/>
              <w:b/>
              <w:bCs/>
            </w:rPr>
          </w:pPr>
          <w:r w:rsidRPr="008863F2">
            <w:rPr>
              <w:rFonts w:ascii="Times New Roman" w:hAnsi="Times New Roman" w:cs="Times New Roman"/>
              <w:b/>
              <w:bCs/>
            </w:rPr>
            <w:fldChar w:fldCharType="end"/>
          </w:r>
        </w:p>
        <w:p w14:paraId="55EDB4C8" w14:textId="7D41D70B" w:rsidR="00063998" w:rsidRDefault="005A5931"/>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4BC6FD2F" w14:textId="77777777" w:rsidR="00163534" w:rsidRDefault="00163534" w:rsidP="00063998">
      <w:pPr>
        <w:rPr>
          <w:rFonts w:asciiTheme="minorHAnsi" w:hAnsiTheme="minorHAnsi"/>
        </w:rPr>
      </w:pPr>
    </w:p>
    <w:p w14:paraId="2BEBDF00" w14:textId="77777777" w:rsidR="00163534" w:rsidRDefault="00163534"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49209002"/>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4667EB" w:rsidRDefault="00324F62" w:rsidP="003477C6">
      <w:pPr>
        <w:pStyle w:val="af9"/>
        <w:numPr>
          <w:ilvl w:val="1"/>
          <w:numId w:val="20"/>
        </w:numPr>
        <w:snapToGrid w:val="0"/>
        <w:ind w:left="0" w:firstLine="0"/>
        <w:jc w:val="both"/>
        <w:rPr>
          <w:rFonts w:ascii="Times New Roman" w:hAnsi="Times New Roman" w:cs="Times New Roman"/>
          <w:sz w:val="24"/>
          <w:szCs w:val="24"/>
        </w:rPr>
      </w:pPr>
      <w:r w:rsidRPr="004667EB">
        <w:rPr>
          <w:rFonts w:ascii="Times New Roman" w:hAnsi="Times New Roman" w:cs="Times New Roman"/>
          <w:b/>
          <w:sz w:val="24"/>
          <w:szCs w:val="24"/>
        </w:rPr>
        <w:t>Заказчик</w:t>
      </w:r>
      <w:r w:rsidRPr="004667EB">
        <w:rPr>
          <w:rFonts w:ascii="Times New Roman" w:hAnsi="Times New Roman" w:cs="Times New Roman"/>
          <w:sz w:val="24"/>
          <w:szCs w:val="24"/>
        </w:rPr>
        <w:t xml:space="preserve"> – </w:t>
      </w:r>
      <w:r w:rsidR="00195949" w:rsidRPr="004667EB">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4667EB" w:rsidRDefault="00324F62" w:rsidP="00195949">
      <w:pPr>
        <w:snapToGrid w:val="0"/>
        <w:contextualSpacing/>
        <w:jc w:val="both"/>
        <w:rPr>
          <w:rFonts w:ascii="Times New Roman" w:hAnsi="Times New Roman" w:cs="Times New Roman"/>
          <w:sz w:val="24"/>
          <w:szCs w:val="24"/>
        </w:rPr>
      </w:pPr>
      <w:r w:rsidRPr="004667EB">
        <w:rPr>
          <w:rFonts w:ascii="Times New Roman" w:hAnsi="Times New Roman" w:cs="Times New Roman"/>
          <w:b/>
          <w:sz w:val="24"/>
          <w:szCs w:val="24"/>
        </w:rPr>
        <w:t>1.2 Организатор закупок</w:t>
      </w:r>
      <w:r w:rsidRPr="004667EB">
        <w:rPr>
          <w:rFonts w:ascii="Times New Roman" w:hAnsi="Times New Roman" w:cs="Times New Roman"/>
          <w:sz w:val="24"/>
          <w:szCs w:val="24"/>
        </w:rPr>
        <w:t xml:space="preserve"> – </w:t>
      </w:r>
      <w:r w:rsidR="00195949" w:rsidRPr="004667EB">
        <w:rPr>
          <w:rFonts w:ascii="Times New Roman" w:hAnsi="Times New Roman" w:cs="Times New Roman"/>
          <w:b/>
          <w:sz w:val="24"/>
          <w:szCs w:val="24"/>
        </w:rPr>
        <w:t>Организатор закупок</w:t>
      </w:r>
      <w:r w:rsidR="00195949" w:rsidRPr="004667EB">
        <w:rPr>
          <w:rFonts w:ascii="Times New Roman" w:hAnsi="Times New Roman" w:cs="Times New Roman"/>
          <w:sz w:val="24"/>
          <w:szCs w:val="24"/>
        </w:rPr>
        <w:t xml:space="preserve"> – Отдел закупок и снабжения АО «ЗПП».</w:t>
      </w:r>
    </w:p>
    <w:p w14:paraId="09497A89" w14:textId="60D02A43" w:rsidR="005422E4" w:rsidRPr="004667EB" w:rsidRDefault="005422E4" w:rsidP="00195949">
      <w:pPr>
        <w:snapToGrid w:val="0"/>
        <w:contextualSpacing/>
        <w:jc w:val="both"/>
        <w:rPr>
          <w:rFonts w:ascii="Times New Roman" w:hAnsi="Times New Roman" w:cs="Times New Roman"/>
          <w:sz w:val="24"/>
          <w:szCs w:val="24"/>
        </w:rPr>
      </w:pPr>
      <w:r w:rsidRPr="004667EB">
        <w:rPr>
          <w:rFonts w:ascii="Times New Roman" w:hAnsi="Times New Roman" w:cs="Times New Roman"/>
          <w:sz w:val="24"/>
          <w:szCs w:val="24"/>
        </w:rPr>
        <w:t xml:space="preserve">Контактное лицо – </w:t>
      </w:r>
      <w:r w:rsidR="00CC3781" w:rsidRPr="00CC3781">
        <w:rPr>
          <w:rFonts w:ascii="Times New Roman" w:hAnsi="Times New Roman" w:cs="Times New Roman"/>
          <w:i/>
          <w:sz w:val="24"/>
          <w:szCs w:val="24"/>
        </w:rPr>
        <w:t>ведущий специалист по закупкам Короткова Н.С., контактный телефон: 8(8362) 68-44-57, адрес электронной почты: zakupki46@zpp12.ru.</w:t>
      </w:r>
    </w:p>
    <w:p w14:paraId="0BE0E700" w14:textId="62EE8ED1" w:rsidR="00195949" w:rsidRPr="004667EB" w:rsidRDefault="00195949" w:rsidP="00195949">
      <w:pPr>
        <w:snapToGrid w:val="0"/>
        <w:contextualSpacing/>
        <w:jc w:val="both"/>
        <w:rPr>
          <w:rFonts w:ascii="Times New Roman" w:hAnsi="Times New Roman" w:cs="Times New Roman"/>
          <w:bCs/>
          <w:sz w:val="24"/>
          <w:szCs w:val="24"/>
        </w:rPr>
      </w:pPr>
      <w:r w:rsidRPr="004667EB">
        <w:rPr>
          <w:rFonts w:ascii="Times New Roman" w:hAnsi="Times New Roman" w:cs="Times New Roman"/>
          <w:bCs/>
          <w:sz w:val="24"/>
          <w:szCs w:val="24"/>
        </w:rPr>
        <w:t>Представитель Организатора по техническим вопросам:</w:t>
      </w:r>
    </w:p>
    <w:p w14:paraId="2EC2AC02" w14:textId="4EA27157" w:rsidR="00AA2FF7" w:rsidRPr="004667EB" w:rsidRDefault="00006943" w:rsidP="004667EB">
      <w:pPr>
        <w:pStyle w:val="Default"/>
        <w:jc w:val="both"/>
      </w:pPr>
      <w:r w:rsidRPr="004667EB">
        <w:rPr>
          <w:bCs/>
        </w:rPr>
        <w:t xml:space="preserve">Контактное лицо – </w:t>
      </w:r>
      <w:r w:rsidR="00CC3781" w:rsidRPr="00CC3781">
        <w:rPr>
          <w:bCs/>
          <w:i/>
        </w:rPr>
        <w:t>начальник цеха питания Козина М.Л., контактный телефон: 8 9877000795, адрес электронной почты: ceh31@zpp12.ru</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2E84100B" w14:textId="77777777" w:rsidR="007146E2" w:rsidRPr="00E056A7" w:rsidRDefault="00195949" w:rsidP="007146E2">
      <w:pPr>
        <w:tabs>
          <w:tab w:val="left" w:pos="0"/>
          <w:tab w:val="left" w:pos="3969"/>
        </w:tabs>
        <w:snapToGrid w:val="0"/>
        <w:jc w:val="both"/>
        <w:rPr>
          <w:rFonts w:ascii="Times New Roman" w:hAnsi="Times New Roman" w:cs="Times New Roman"/>
          <w:sz w:val="24"/>
          <w:szCs w:val="24"/>
          <w:highlight w:val="yellow"/>
        </w:rPr>
      </w:pPr>
      <w:r w:rsidRPr="00641B24">
        <w:rPr>
          <w:rFonts w:ascii="Times New Roman" w:hAnsi="Times New Roman" w:cs="Times New Roman"/>
          <w:sz w:val="24"/>
          <w:szCs w:val="24"/>
        </w:rPr>
        <w:t>1</w:t>
      </w:r>
      <w:r w:rsidRPr="00313B4E">
        <w:rPr>
          <w:rFonts w:ascii="Times New Roman" w:hAnsi="Times New Roman" w:cs="Times New Roman"/>
          <w:sz w:val="24"/>
          <w:szCs w:val="24"/>
          <w:highlight w:val="yellow"/>
        </w:rPr>
        <w:t xml:space="preserve">.3.1 </w:t>
      </w:r>
      <w:r w:rsidR="007146E2" w:rsidRPr="00E056A7">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1B683011" w14:textId="77777777" w:rsidR="007146E2" w:rsidRPr="00E056A7" w:rsidRDefault="007146E2" w:rsidP="007146E2">
      <w:pPr>
        <w:tabs>
          <w:tab w:val="left" w:pos="0"/>
          <w:tab w:val="left" w:pos="3969"/>
        </w:tabs>
        <w:snapToGrid w:val="0"/>
        <w:jc w:val="both"/>
        <w:rPr>
          <w:rFonts w:ascii="Times New Roman" w:hAnsi="Times New Roman" w:cs="Times New Roman"/>
          <w:sz w:val="24"/>
          <w:szCs w:val="24"/>
          <w:highlight w:val="yellow"/>
        </w:rPr>
      </w:pPr>
      <w:r w:rsidRPr="00E056A7">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0708CD41" w14:textId="17E6C021" w:rsidR="007146E2" w:rsidRPr="00E056A7" w:rsidRDefault="007146E2" w:rsidP="007146E2">
      <w:pPr>
        <w:tabs>
          <w:tab w:val="left" w:pos="0"/>
          <w:tab w:val="left" w:pos="3969"/>
          <w:tab w:val="left" w:pos="4962"/>
        </w:tabs>
        <w:snapToGrid w:val="0"/>
        <w:jc w:val="both"/>
        <w:rPr>
          <w:rFonts w:ascii="Times New Roman" w:hAnsi="Times New Roman" w:cs="Times New Roman"/>
          <w:sz w:val="24"/>
          <w:szCs w:val="24"/>
          <w:highlight w:val="yellow"/>
        </w:rPr>
      </w:pPr>
      <w:r w:rsidRPr="00E056A7">
        <w:rPr>
          <w:rFonts w:ascii="Times New Roman" w:hAnsi="Times New Roman" w:cs="Times New Roman"/>
          <w:sz w:val="24"/>
          <w:szCs w:val="24"/>
          <w:highlight w:val="yellow"/>
        </w:rPr>
        <w:t>- отправкой коммерческого предложения на электронную почту Организатора: zakupki46@zpp12.ru, с темой письма: «</w:t>
      </w:r>
      <w:r w:rsidRPr="00E056A7">
        <w:rPr>
          <w:rFonts w:ascii="Times New Roman" w:hAnsi="Times New Roman" w:cs="Times New Roman"/>
          <w:i/>
          <w:sz w:val="24"/>
          <w:szCs w:val="24"/>
          <w:highlight w:val="yellow"/>
        </w:rPr>
        <w:t>Заявка на уча</w:t>
      </w:r>
      <w:r>
        <w:rPr>
          <w:rFonts w:ascii="Times New Roman" w:hAnsi="Times New Roman" w:cs="Times New Roman"/>
          <w:i/>
          <w:sz w:val="24"/>
          <w:szCs w:val="24"/>
          <w:highlight w:val="yellow"/>
        </w:rPr>
        <w:t xml:space="preserve">стие в закупочной процедуре на </w:t>
      </w:r>
      <w:r w:rsidRPr="007146E2">
        <w:rPr>
          <w:rFonts w:ascii="Times New Roman" w:hAnsi="Times New Roman" w:cs="Times New Roman"/>
          <w:i/>
          <w:sz w:val="24"/>
          <w:szCs w:val="24"/>
          <w:highlight w:val="yellow"/>
        </w:rPr>
        <w:t>поставку продуктов питания (горячих обедов)</w:t>
      </w:r>
      <w:r w:rsidRPr="007146E2">
        <w:rPr>
          <w:rFonts w:ascii="Times New Roman" w:hAnsi="Times New Roman" w:cs="Times New Roman"/>
          <w:sz w:val="24"/>
          <w:szCs w:val="24"/>
          <w:highlight w:val="yellow"/>
        </w:rPr>
        <w:t>».</w:t>
      </w:r>
    </w:p>
    <w:p w14:paraId="77B6D841" w14:textId="77777777" w:rsidR="007146E2" w:rsidRDefault="007146E2" w:rsidP="007146E2">
      <w:pPr>
        <w:tabs>
          <w:tab w:val="left" w:pos="0"/>
          <w:tab w:val="left" w:pos="3969"/>
        </w:tabs>
        <w:snapToGrid w:val="0"/>
        <w:jc w:val="both"/>
        <w:rPr>
          <w:rFonts w:ascii="Times New Roman" w:hAnsi="Times New Roman" w:cs="Times New Roman"/>
          <w:sz w:val="24"/>
          <w:szCs w:val="24"/>
        </w:rPr>
      </w:pPr>
      <w:r w:rsidRPr="00E056A7">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4735C1E0" w:rsidR="005043E5" w:rsidRPr="00641B24" w:rsidRDefault="00195949">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DB4801">
        <w:rPr>
          <w:rFonts w:ascii="Times New Roman" w:hAnsi="Times New Roman" w:cs="Times New Roman"/>
          <w:b/>
          <w:sz w:val="24"/>
          <w:szCs w:val="24"/>
          <w:highlight w:val="yellow"/>
        </w:rPr>
        <w:t>позднее</w:t>
      </w:r>
      <w:r w:rsidR="006D28C3">
        <w:rPr>
          <w:rFonts w:ascii="Times New Roman" w:hAnsi="Times New Roman" w:cs="Times New Roman"/>
          <w:b/>
          <w:sz w:val="24"/>
          <w:szCs w:val="24"/>
          <w:highlight w:val="yellow"/>
        </w:rPr>
        <w:t xml:space="preserve"> </w:t>
      </w:r>
      <w:bookmarkStart w:id="1" w:name="_GoBack"/>
      <w:bookmarkEnd w:id="1"/>
      <w:r w:rsidR="005A5931">
        <w:rPr>
          <w:rFonts w:ascii="Times New Roman" w:hAnsi="Times New Roman" w:cs="Times New Roman"/>
          <w:b/>
          <w:sz w:val="24"/>
          <w:szCs w:val="24"/>
          <w:highlight w:val="yellow"/>
        </w:rPr>
        <w:t>22</w:t>
      </w:r>
      <w:r w:rsidR="009C1936">
        <w:rPr>
          <w:rFonts w:ascii="Times New Roman" w:hAnsi="Times New Roman" w:cs="Times New Roman"/>
          <w:b/>
          <w:sz w:val="24"/>
          <w:szCs w:val="24"/>
          <w:highlight w:val="yellow"/>
        </w:rPr>
        <w:t>.1</w:t>
      </w:r>
      <w:r w:rsidR="00CC3781">
        <w:rPr>
          <w:rFonts w:ascii="Times New Roman" w:hAnsi="Times New Roman" w:cs="Times New Roman"/>
          <w:b/>
          <w:sz w:val="24"/>
          <w:szCs w:val="24"/>
          <w:highlight w:val="yellow"/>
        </w:rPr>
        <w:t>1</w:t>
      </w:r>
      <w:r w:rsidR="00324F62" w:rsidRPr="00DB4801">
        <w:rPr>
          <w:rFonts w:ascii="Times New Roman" w:hAnsi="Times New Roman" w:cs="Times New Roman"/>
          <w:b/>
          <w:sz w:val="24"/>
          <w:szCs w:val="24"/>
          <w:highlight w:val="yellow"/>
        </w:rPr>
        <w:t>.202</w:t>
      </w:r>
      <w:r w:rsidR="00470E2E">
        <w:rPr>
          <w:rFonts w:ascii="Times New Roman" w:hAnsi="Times New Roman" w:cs="Times New Roman"/>
          <w:b/>
          <w:sz w:val="24"/>
          <w:szCs w:val="24"/>
          <w:highlight w:val="yellow"/>
        </w:rPr>
        <w:t>3</w:t>
      </w:r>
      <w:r w:rsidRPr="00DB4801">
        <w:rPr>
          <w:rFonts w:ascii="Times New Roman" w:hAnsi="Times New Roman" w:cs="Times New Roman"/>
          <w:b/>
          <w:sz w:val="24"/>
          <w:szCs w:val="24"/>
          <w:highlight w:val="yellow"/>
        </w:rPr>
        <w:t xml:space="preserve"> </w:t>
      </w:r>
      <w:r w:rsidR="005B1522">
        <w:rPr>
          <w:rFonts w:ascii="Times New Roman" w:hAnsi="Times New Roman" w:cs="Times New Roman"/>
          <w:b/>
          <w:sz w:val="24"/>
          <w:szCs w:val="24"/>
          <w:highlight w:val="yellow"/>
        </w:rPr>
        <w:t>1</w:t>
      </w:r>
      <w:r w:rsidR="00CC3781">
        <w:rPr>
          <w:rFonts w:ascii="Times New Roman" w:hAnsi="Times New Roman" w:cs="Times New Roman"/>
          <w:b/>
          <w:sz w:val="24"/>
          <w:szCs w:val="24"/>
          <w:highlight w:val="yellow"/>
        </w:rPr>
        <w:t>1</w:t>
      </w:r>
      <w:r w:rsidR="00324F62" w:rsidRPr="002323C2">
        <w:rPr>
          <w:rFonts w:ascii="Times New Roman" w:hAnsi="Times New Roman" w:cs="Times New Roman"/>
          <w:b/>
          <w:sz w:val="24"/>
          <w:szCs w:val="24"/>
          <w:highlight w:val="yellow"/>
        </w:rPr>
        <w:t>:</w:t>
      </w:r>
      <w:r w:rsidR="00324F62" w:rsidRPr="0028354E">
        <w:rPr>
          <w:rFonts w:ascii="Times New Roman" w:hAnsi="Times New Roman" w:cs="Times New Roman"/>
          <w:b/>
          <w:sz w:val="24"/>
          <w:szCs w:val="24"/>
          <w:highlight w:val="yellow"/>
        </w:rPr>
        <w:t>00</w:t>
      </w:r>
      <w:r w:rsidR="0028354E" w:rsidRPr="0028354E">
        <w:rPr>
          <w:rFonts w:ascii="Times New Roman" w:hAnsi="Times New Roman" w:cs="Times New Roman"/>
          <w:b/>
          <w:sz w:val="24"/>
          <w:szCs w:val="24"/>
          <w:highlight w:val="yellow"/>
        </w:rPr>
        <w:t>.</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8"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r w:rsidR="00195949" w:rsidRPr="00641B24">
          <w:rPr>
            <w:rStyle w:val="a8"/>
            <w:rFonts w:ascii="Times New Roman" w:hAnsi="Times New Roman" w:cs="Times New Roman"/>
            <w:b/>
            <w:sz w:val="24"/>
            <w:szCs w:val="24"/>
            <w:lang w:val="en-US"/>
          </w:rPr>
          <w:t>zpp</w:t>
        </w:r>
        <w:r w:rsidR="00195949" w:rsidRPr="00641B24">
          <w:rPr>
            <w:rStyle w:val="a8"/>
            <w:rFonts w:ascii="Times New Roman" w:hAnsi="Times New Roman" w:cs="Times New Roman"/>
            <w:b/>
            <w:sz w:val="24"/>
            <w:szCs w:val="24"/>
          </w:rPr>
          <w:t>12.</w:t>
        </w:r>
        <w:r w:rsidR="00195949" w:rsidRPr="00641B24">
          <w:rPr>
            <w:rStyle w:val="a8"/>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w:t>
      </w:r>
      <w:r w:rsidRPr="00641B24">
        <w:rPr>
          <w:rFonts w:ascii="Times New Roman" w:hAnsi="Times New Roman" w:cs="Times New Roman"/>
          <w:sz w:val="24"/>
          <w:szCs w:val="24"/>
        </w:rPr>
        <w:lastRenderedPageBreak/>
        <w:t>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2" w:name="_Toc149209003"/>
      <w:r w:rsidRPr="00641B24">
        <w:rPr>
          <w:rFonts w:ascii="Times New Roman" w:hAnsi="Times New Roman" w:cs="Times New Roman"/>
          <w:b/>
          <w:color w:val="auto"/>
          <w:sz w:val="24"/>
          <w:szCs w:val="24"/>
        </w:rPr>
        <w:t>2. Предмет закупки</w:t>
      </w:r>
      <w:bookmarkEnd w:id="2"/>
    </w:p>
    <w:p w14:paraId="5E26E167" w14:textId="37436F76"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CC3781" w:rsidRPr="00CC3781">
        <w:rPr>
          <w:rFonts w:ascii="Times New Roman" w:hAnsi="Times New Roman" w:cs="Times New Roman"/>
          <w:sz w:val="24"/>
          <w:szCs w:val="24"/>
        </w:rPr>
        <w:t>поставка продуктов питания (горячих обедов)</w:t>
      </w:r>
      <w:r w:rsidR="00CC3781">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3" w:name="_Toc149209004"/>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3"/>
    </w:p>
    <w:p w14:paraId="4F3867A9" w14:textId="657BA479" w:rsidR="000F4E79" w:rsidRDefault="00324F62" w:rsidP="00CC3781">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 xml:space="preserve">бования </w:t>
      </w:r>
      <w:r w:rsidR="00EA5EC1">
        <w:rPr>
          <w:rFonts w:ascii="Times New Roman" w:hAnsi="Times New Roman" w:cs="Times New Roman"/>
          <w:sz w:val="24"/>
          <w:szCs w:val="24"/>
        </w:rPr>
        <w:t xml:space="preserve">на </w:t>
      </w:r>
      <w:r w:rsidR="00CC3781" w:rsidRPr="00CC3781">
        <w:rPr>
          <w:rFonts w:ascii="Times New Roman" w:hAnsi="Times New Roman" w:cs="Times New Roman"/>
          <w:sz w:val="24"/>
          <w:szCs w:val="24"/>
        </w:rPr>
        <w:t>поставка продуктов питания (горячих обедов)</w:t>
      </w:r>
      <w:r w:rsidR="00CC3781">
        <w:rPr>
          <w:rFonts w:ascii="Times New Roman" w:hAnsi="Times New Roman" w:cs="Times New Roman"/>
          <w:sz w:val="24"/>
          <w:szCs w:val="24"/>
        </w:rPr>
        <w:t xml:space="preserve">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X="-14" w:tblpY="64"/>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560"/>
        <w:gridCol w:w="2835"/>
        <w:gridCol w:w="850"/>
        <w:gridCol w:w="709"/>
        <w:gridCol w:w="1559"/>
        <w:gridCol w:w="2126"/>
      </w:tblGrid>
      <w:tr w:rsidR="00CC3781" w:rsidRPr="00656DF1" w14:paraId="41B812AB" w14:textId="77777777" w:rsidTr="00CC3781">
        <w:tc>
          <w:tcPr>
            <w:tcW w:w="562" w:type="dxa"/>
            <w:tcMar>
              <w:left w:w="28" w:type="dxa"/>
              <w:right w:w="28" w:type="dxa"/>
            </w:tcMar>
          </w:tcPr>
          <w:p w14:paraId="5353568E" w14:textId="77777777" w:rsidR="00CC3781" w:rsidRPr="00B05B63" w:rsidRDefault="00CC3781" w:rsidP="00CC3781">
            <w:pPr>
              <w:keepNext/>
              <w:tabs>
                <w:tab w:val="num" w:pos="0"/>
              </w:tabs>
              <w:ind w:left="57" w:right="57"/>
              <w:jc w:val="center"/>
              <w:rPr>
                <w:rFonts w:ascii="Times New Roman" w:hAnsi="Times New Roman" w:cs="Times New Roman"/>
                <w:b/>
                <w:sz w:val="21"/>
                <w:szCs w:val="21"/>
              </w:rPr>
            </w:pPr>
            <w:r w:rsidRPr="00B05B63">
              <w:rPr>
                <w:rFonts w:ascii="Times New Roman" w:hAnsi="Times New Roman" w:cs="Times New Roman"/>
                <w:b/>
                <w:sz w:val="21"/>
                <w:szCs w:val="21"/>
              </w:rPr>
              <w:t>№ п/п</w:t>
            </w:r>
          </w:p>
        </w:tc>
        <w:tc>
          <w:tcPr>
            <w:tcW w:w="1560" w:type="dxa"/>
            <w:tcMar>
              <w:left w:w="28" w:type="dxa"/>
              <w:right w:w="28" w:type="dxa"/>
            </w:tcMar>
          </w:tcPr>
          <w:p w14:paraId="3F2C7335" w14:textId="77777777" w:rsidR="00CC3781" w:rsidRPr="00B05B63" w:rsidRDefault="00CC3781" w:rsidP="00CC3781">
            <w:pPr>
              <w:keepNext/>
              <w:tabs>
                <w:tab w:val="num" w:pos="0"/>
              </w:tabs>
              <w:ind w:left="57" w:right="57"/>
              <w:jc w:val="center"/>
              <w:rPr>
                <w:rFonts w:ascii="Times New Roman" w:hAnsi="Times New Roman" w:cs="Times New Roman"/>
                <w:b/>
                <w:sz w:val="21"/>
                <w:szCs w:val="21"/>
              </w:rPr>
            </w:pPr>
            <w:r w:rsidRPr="00B05B63">
              <w:rPr>
                <w:rFonts w:ascii="Times New Roman" w:hAnsi="Times New Roman" w:cs="Times New Roman"/>
                <w:b/>
                <w:sz w:val="21"/>
                <w:szCs w:val="21"/>
              </w:rPr>
              <w:t xml:space="preserve">Наименование и описание </w:t>
            </w:r>
            <w:r>
              <w:rPr>
                <w:rFonts w:ascii="Times New Roman" w:hAnsi="Times New Roman" w:cs="Times New Roman"/>
                <w:b/>
                <w:sz w:val="21"/>
                <w:szCs w:val="21"/>
              </w:rPr>
              <w:t>Товара</w:t>
            </w:r>
          </w:p>
        </w:tc>
        <w:tc>
          <w:tcPr>
            <w:tcW w:w="2835" w:type="dxa"/>
            <w:tcMar>
              <w:left w:w="28" w:type="dxa"/>
              <w:right w:w="28" w:type="dxa"/>
            </w:tcMar>
          </w:tcPr>
          <w:p w14:paraId="274C8821" w14:textId="77777777" w:rsidR="00CC3781" w:rsidRPr="00B05B63" w:rsidRDefault="00CC3781" w:rsidP="00CC3781">
            <w:pPr>
              <w:keepNext/>
              <w:tabs>
                <w:tab w:val="num" w:pos="0"/>
              </w:tabs>
              <w:ind w:left="57" w:right="57"/>
              <w:jc w:val="center"/>
              <w:rPr>
                <w:rFonts w:ascii="Times New Roman" w:hAnsi="Times New Roman" w:cs="Times New Roman"/>
                <w:b/>
                <w:sz w:val="21"/>
                <w:szCs w:val="21"/>
              </w:rPr>
            </w:pPr>
            <w:r w:rsidRPr="00B05B63">
              <w:rPr>
                <w:rFonts w:ascii="Times New Roman" w:hAnsi="Times New Roman" w:cs="Times New Roman"/>
                <w:b/>
                <w:sz w:val="21"/>
                <w:szCs w:val="21"/>
              </w:rPr>
              <w:t xml:space="preserve">Требования к </w:t>
            </w:r>
            <w:r>
              <w:rPr>
                <w:rFonts w:ascii="Times New Roman" w:hAnsi="Times New Roman" w:cs="Times New Roman"/>
                <w:b/>
                <w:sz w:val="21"/>
                <w:szCs w:val="21"/>
              </w:rPr>
              <w:t>поставке</w:t>
            </w:r>
          </w:p>
        </w:tc>
        <w:tc>
          <w:tcPr>
            <w:tcW w:w="850" w:type="dxa"/>
            <w:tcMar>
              <w:left w:w="28" w:type="dxa"/>
              <w:right w:w="28" w:type="dxa"/>
            </w:tcMar>
          </w:tcPr>
          <w:p w14:paraId="3E0F2597" w14:textId="77777777" w:rsidR="00CC3781" w:rsidRPr="00B05B63" w:rsidRDefault="00CC3781" w:rsidP="00CC3781">
            <w:pPr>
              <w:keepNext/>
              <w:tabs>
                <w:tab w:val="num" w:pos="57"/>
              </w:tabs>
              <w:ind w:left="57" w:right="57"/>
              <w:jc w:val="center"/>
              <w:rPr>
                <w:rFonts w:ascii="Times New Roman" w:hAnsi="Times New Roman" w:cs="Times New Roman"/>
                <w:b/>
                <w:sz w:val="21"/>
                <w:szCs w:val="21"/>
              </w:rPr>
            </w:pPr>
            <w:r w:rsidRPr="00B05B63">
              <w:rPr>
                <w:rFonts w:ascii="Times New Roman" w:hAnsi="Times New Roman" w:cs="Times New Roman"/>
                <w:b/>
                <w:sz w:val="21"/>
                <w:szCs w:val="21"/>
              </w:rPr>
              <w:t>Ед. изм.</w:t>
            </w:r>
          </w:p>
        </w:tc>
        <w:tc>
          <w:tcPr>
            <w:tcW w:w="709" w:type="dxa"/>
            <w:tcMar>
              <w:left w:w="28" w:type="dxa"/>
              <w:right w:w="28" w:type="dxa"/>
            </w:tcMar>
          </w:tcPr>
          <w:p w14:paraId="6621F642" w14:textId="77777777" w:rsidR="00CC3781" w:rsidRPr="00B05B63" w:rsidRDefault="00CC3781" w:rsidP="00CC3781">
            <w:pPr>
              <w:keepNext/>
              <w:tabs>
                <w:tab w:val="num" w:pos="0"/>
              </w:tabs>
              <w:ind w:left="57" w:right="57"/>
              <w:jc w:val="center"/>
              <w:rPr>
                <w:rFonts w:ascii="Times New Roman" w:hAnsi="Times New Roman" w:cs="Times New Roman"/>
                <w:b/>
                <w:sz w:val="21"/>
                <w:szCs w:val="21"/>
              </w:rPr>
            </w:pPr>
            <w:r w:rsidRPr="00B05B63">
              <w:rPr>
                <w:rFonts w:ascii="Times New Roman" w:hAnsi="Times New Roman" w:cs="Times New Roman"/>
                <w:b/>
                <w:sz w:val="21"/>
                <w:szCs w:val="21"/>
              </w:rPr>
              <w:t>Кол-во</w:t>
            </w:r>
          </w:p>
        </w:tc>
        <w:tc>
          <w:tcPr>
            <w:tcW w:w="1559" w:type="dxa"/>
            <w:tcMar>
              <w:left w:w="28" w:type="dxa"/>
              <w:right w:w="28" w:type="dxa"/>
            </w:tcMar>
          </w:tcPr>
          <w:p w14:paraId="3FF12B1A" w14:textId="77777777" w:rsidR="00CC3781" w:rsidRPr="00B05B63" w:rsidRDefault="00CC3781" w:rsidP="00CC3781">
            <w:pPr>
              <w:keepNext/>
              <w:tabs>
                <w:tab w:val="num" w:pos="0"/>
              </w:tabs>
              <w:ind w:left="57" w:right="57"/>
              <w:jc w:val="center"/>
              <w:rPr>
                <w:rFonts w:ascii="Times New Roman" w:hAnsi="Times New Roman" w:cs="Times New Roman"/>
                <w:b/>
                <w:sz w:val="21"/>
                <w:szCs w:val="21"/>
              </w:rPr>
            </w:pPr>
            <w:r w:rsidRPr="00B05B63">
              <w:rPr>
                <w:rFonts w:ascii="Times New Roman" w:hAnsi="Times New Roman" w:cs="Times New Roman"/>
                <w:b/>
                <w:sz w:val="21"/>
                <w:szCs w:val="21"/>
              </w:rPr>
              <w:t>Место поставки, получатель</w:t>
            </w:r>
          </w:p>
        </w:tc>
        <w:tc>
          <w:tcPr>
            <w:tcW w:w="2126" w:type="dxa"/>
            <w:tcMar>
              <w:left w:w="28" w:type="dxa"/>
              <w:right w:w="28" w:type="dxa"/>
            </w:tcMar>
          </w:tcPr>
          <w:p w14:paraId="220F5838" w14:textId="77777777" w:rsidR="00CC3781" w:rsidRPr="00B05B63" w:rsidRDefault="00CC3781" w:rsidP="00CC3781">
            <w:pPr>
              <w:keepNext/>
              <w:tabs>
                <w:tab w:val="num" w:pos="0"/>
              </w:tabs>
              <w:ind w:left="57" w:right="57"/>
              <w:jc w:val="center"/>
              <w:rPr>
                <w:rFonts w:ascii="Times New Roman" w:hAnsi="Times New Roman" w:cs="Times New Roman"/>
                <w:b/>
                <w:sz w:val="21"/>
                <w:szCs w:val="21"/>
              </w:rPr>
            </w:pPr>
            <w:r w:rsidRPr="00B05B63">
              <w:rPr>
                <w:rFonts w:ascii="Times New Roman" w:hAnsi="Times New Roman" w:cs="Times New Roman"/>
                <w:b/>
                <w:sz w:val="21"/>
                <w:szCs w:val="21"/>
              </w:rPr>
              <w:t xml:space="preserve">Срок </w:t>
            </w:r>
            <w:r>
              <w:rPr>
                <w:rFonts w:ascii="Times New Roman" w:hAnsi="Times New Roman" w:cs="Times New Roman"/>
                <w:b/>
                <w:sz w:val="21"/>
                <w:szCs w:val="21"/>
              </w:rPr>
              <w:t>поставки</w:t>
            </w:r>
          </w:p>
        </w:tc>
      </w:tr>
      <w:tr w:rsidR="00CC3781" w:rsidRPr="000F4E79" w14:paraId="22C4C52B" w14:textId="77777777" w:rsidTr="00CC3781">
        <w:trPr>
          <w:trHeight w:val="1584"/>
        </w:trPr>
        <w:tc>
          <w:tcPr>
            <w:tcW w:w="562" w:type="dxa"/>
            <w:vMerge w:val="restart"/>
            <w:tcMar>
              <w:left w:w="28" w:type="dxa"/>
              <w:right w:w="28" w:type="dxa"/>
            </w:tcMar>
          </w:tcPr>
          <w:p w14:paraId="4DB0F80C" w14:textId="77777777" w:rsidR="00CC3781" w:rsidRPr="00AB6A01" w:rsidRDefault="00CC3781" w:rsidP="00CC3781">
            <w:pPr>
              <w:numPr>
                <w:ilvl w:val="0"/>
                <w:numId w:val="22"/>
              </w:numPr>
              <w:tabs>
                <w:tab w:val="num" w:pos="0"/>
              </w:tabs>
              <w:spacing w:line="288" w:lineRule="auto"/>
              <w:jc w:val="both"/>
              <w:rPr>
                <w:rFonts w:ascii="Times New Roman" w:hAnsi="Times New Roman" w:cs="Times New Roman"/>
              </w:rPr>
            </w:pPr>
          </w:p>
        </w:tc>
        <w:tc>
          <w:tcPr>
            <w:tcW w:w="1560" w:type="dxa"/>
            <w:tcMar>
              <w:left w:w="28" w:type="dxa"/>
              <w:right w:w="28" w:type="dxa"/>
            </w:tcMar>
          </w:tcPr>
          <w:p w14:paraId="1928BA9B" w14:textId="77777777" w:rsidR="00CC3781" w:rsidRDefault="00CC3781" w:rsidP="00CC3781">
            <w:pPr>
              <w:tabs>
                <w:tab w:val="num" w:pos="0"/>
              </w:tabs>
              <w:ind w:left="57" w:right="57"/>
              <w:rPr>
                <w:rFonts w:ascii="Times New Roman" w:hAnsi="Times New Roman" w:cs="Times New Roman"/>
                <w:b/>
              </w:rPr>
            </w:pPr>
            <w:r w:rsidRPr="00AC2F35">
              <w:rPr>
                <w:rFonts w:ascii="Times New Roman" w:hAnsi="Times New Roman" w:cs="Times New Roman"/>
                <w:b/>
              </w:rPr>
              <w:t>Продукты питания (горячие обеды), включающие в себя:</w:t>
            </w:r>
          </w:p>
          <w:p w14:paraId="4A8B8268" w14:textId="77777777" w:rsidR="00CC3781" w:rsidRPr="002378E9" w:rsidRDefault="00CC3781" w:rsidP="00CC3781">
            <w:pPr>
              <w:tabs>
                <w:tab w:val="num" w:pos="0"/>
              </w:tabs>
              <w:ind w:left="57" w:right="57"/>
              <w:rPr>
                <w:rFonts w:ascii="Times New Roman" w:hAnsi="Times New Roman" w:cs="Times New Roman"/>
                <w:b/>
              </w:rPr>
            </w:pPr>
          </w:p>
        </w:tc>
        <w:tc>
          <w:tcPr>
            <w:tcW w:w="2835" w:type="dxa"/>
            <w:vMerge w:val="restart"/>
            <w:tcMar>
              <w:left w:w="28" w:type="dxa"/>
              <w:right w:w="28" w:type="dxa"/>
            </w:tcMar>
          </w:tcPr>
          <w:p w14:paraId="6516AF2A" w14:textId="77777777" w:rsidR="00CC3781" w:rsidRPr="00AB6A01" w:rsidRDefault="00CC3781" w:rsidP="00CC3781">
            <w:pPr>
              <w:tabs>
                <w:tab w:val="num" w:pos="0"/>
              </w:tabs>
              <w:ind w:left="57" w:right="57"/>
              <w:rPr>
                <w:rFonts w:ascii="Times New Roman" w:hAnsi="Times New Roman" w:cs="Times New Roman"/>
              </w:rPr>
            </w:pPr>
            <w:r w:rsidRPr="00AB6A01">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документации_Техническое задание»)</w:t>
            </w:r>
          </w:p>
        </w:tc>
        <w:tc>
          <w:tcPr>
            <w:tcW w:w="850" w:type="dxa"/>
            <w:tcMar>
              <w:left w:w="28" w:type="dxa"/>
              <w:right w:w="28" w:type="dxa"/>
            </w:tcMar>
          </w:tcPr>
          <w:p w14:paraId="324AC0DD" w14:textId="77777777" w:rsidR="00CC3781" w:rsidRPr="00AB6A01" w:rsidRDefault="00CC3781" w:rsidP="00CC3781">
            <w:pPr>
              <w:tabs>
                <w:tab w:val="num" w:pos="0"/>
              </w:tabs>
              <w:contextualSpacing/>
              <w:jc w:val="center"/>
              <w:rPr>
                <w:rFonts w:ascii="Times New Roman" w:hAnsi="Times New Roman" w:cs="Times New Roman"/>
              </w:rPr>
            </w:pPr>
          </w:p>
        </w:tc>
        <w:tc>
          <w:tcPr>
            <w:tcW w:w="709" w:type="dxa"/>
            <w:tcMar>
              <w:left w:w="28" w:type="dxa"/>
              <w:right w:w="28" w:type="dxa"/>
            </w:tcMar>
          </w:tcPr>
          <w:p w14:paraId="78D5B99F" w14:textId="77777777" w:rsidR="00CC3781" w:rsidRPr="00AB6A01" w:rsidRDefault="00CC3781" w:rsidP="00CC3781">
            <w:pPr>
              <w:contextualSpacing/>
              <w:jc w:val="center"/>
              <w:rPr>
                <w:rFonts w:ascii="Times New Roman" w:hAnsi="Times New Roman" w:cs="Times New Roman"/>
              </w:rPr>
            </w:pPr>
          </w:p>
        </w:tc>
        <w:tc>
          <w:tcPr>
            <w:tcW w:w="1559" w:type="dxa"/>
            <w:vMerge w:val="restart"/>
            <w:tcMar>
              <w:left w:w="28" w:type="dxa"/>
              <w:right w:w="28" w:type="dxa"/>
            </w:tcMar>
          </w:tcPr>
          <w:p w14:paraId="3A3EF2B6" w14:textId="77777777" w:rsidR="00CC3781" w:rsidRPr="00AC2F35" w:rsidRDefault="00CC3781" w:rsidP="00CC3781">
            <w:pPr>
              <w:tabs>
                <w:tab w:val="num" w:pos="0"/>
              </w:tabs>
              <w:spacing w:before="40" w:after="40"/>
              <w:ind w:left="57" w:right="57"/>
              <w:rPr>
                <w:rFonts w:ascii="Times New Roman" w:hAnsi="Times New Roman" w:cs="Times New Roman"/>
              </w:rPr>
            </w:pPr>
            <w:r w:rsidRPr="00AC2F35">
              <w:rPr>
                <w:rFonts w:ascii="Times New Roman" w:hAnsi="Times New Roman" w:cs="Times New Roman"/>
              </w:rPr>
              <w:t>Место передачи продуктов питания: Республика Марий Эл, г. Йошкар-Ола, по месту нахождения Поставщика</w:t>
            </w:r>
          </w:p>
          <w:p w14:paraId="1BF203F7" w14:textId="77777777" w:rsidR="00CC3781" w:rsidRPr="00AC2F35" w:rsidRDefault="00CC3781" w:rsidP="00CC3781">
            <w:pPr>
              <w:tabs>
                <w:tab w:val="num" w:pos="0"/>
              </w:tabs>
              <w:spacing w:before="40" w:after="40"/>
              <w:ind w:left="57" w:right="57"/>
              <w:rPr>
                <w:rFonts w:ascii="Times New Roman" w:hAnsi="Times New Roman" w:cs="Times New Roman"/>
              </w:rPr>
            </w:pPr>
          </w:p>
          <w:p w14:paraId="2E8ED806" w14:textId="77777777" w:rsidR="00CC3781" w:rsidRPr="00AB6A01" w:rsidRDefault="00CC3781" w:rsidP="00CC3781">
            <w:pPr>
              <w:tabs>
                <w:tab w:val="num" w:pos="0"/>
              </w:tabs>
              <w:ind w:left="57" w:right="57"/>
              <w:rPr>
                <w:rFonts w:ascii="Times New Roman" w:hAnsi="Times New Roman" w:cs="Times New Roman"/>
              </w:rPr>
            </w:pPr>
            <w:r w:rsidRPr="00AC2F35">
              <w:rPr>
                <w:rFonts w:ascii="Times New Roman" w:hAnsi="Times New Roman" w:cs="Times New Roman"/>
              </w:rPr>
              <w:t>Место поставки: Республика Марий Эл, г. Йошкар-Ола, ул. Суворова, д.26</w:t>
            </w:r>
          </w:p>
        </w:tc>
        <w:tc>
          <w:tcPr>
            <w:tcW w:w="2126" w:type="dxa"/>
            <w:vMerge w:val="restart"/>
            <w:tcMar>
              <w:left w:w="28" w:type="dxa"/>
              <w:right w:w="28" w:type="dxa"/>
            </w:tcMar>
          </w:tcPr>
          <w:p w14:paraId="390227FC" w14:textId="77777777" w:rsidR="00CC3781" w:rsidRPr="00AB6A01" w:rsidRDefault="00CC3781" w:rsidP="00CC3781">
            <w:pPr>
              <w:tabs>
                <w:tab w:val="num" w:pos="0"/>
              </w:tabs>
              <w:ind w:left="57" w:right="57"/>
              <w:rPr>
                <w:rFonts w:ascii="Times New Roman" w:hAnsi="Times New Roman" w:cs="Times New Roman"/>
              </w:rPr>
            </w:pPr>
            <w:r w:rsidRPr="00AC2F35">
              <w:rPr>
                <w:rFonts w:ascii="Times New Roman" w:hAnsi="Times New Roman" w:cs="Times New Roman"/>
              </w:rPr>
              <w:t>Ежедневно в рабочие дни в течение срока действия Договора. Отпуск партии Товара осуществляется один раз в день в согласованное в Заказе время. Товар должен быть готов к передаче Покупателю к 10:00 (Десяти часам) по московскому времени.</w:t>
            </w:r>
          </w:p>
        </w:tc>
      </w:tr>
      <w:tr w:rsidR="00CC3781" w:rsidRPr="000F4E79" w14:paraId="0EBB0FC0" w14:textId="77777777" w:rsidTr="00CC3781">
        <w:trPr>
          <w:trHeight w:val="244"/>
        </w:trPr>
        <w:tc>
          <w:tcPr>
            <w:tcW w:w="562" w:type="dxa"/>
            <w:vMerge/>
            <w:tcMar>
              <w:left w:w="28" w:type="dxa"/>
              <w:right w:w="28" w:type="dxa"/>
            </w:tcMar>
          </w:tcPr>
          <w:p w14:paraId="71CCB532" w14:textId="77777777" w:rsidR="00CC3781" w:rsidRPr="00AB6A01" w:rsidRDefault="00CC3781" w:rsidP="00CC3781">
            <w:pPr>
              <w:numPr>
                <w:ilvl w:val="0"/>
                <w:numId w:val="22"/>
              </w:numPr>
              <w:tabs>
                <w:tab w:val="num" w:pos="0"/>
              </w:tabs>
              <w:spacing w:line="288" w:lineRule="auto"/>
              <w:jc w:val="both"/>
              <w:rPr>
                <w:rFonts w:ascii="Times New Roman" w:hAnsi="Times New Roman" w:cs="Times New Roman"/>
              </w:rPr>
            </w:pPr>
          </w:p>
        </w:tc>
        <w:tc>
          <w:tcPr>
            <w:tcW w:w="1560" w:type="dxa"/>
            <w:tcMar>
              <w:left w:w="28" w:type="dxa"/>
              <w:right w:w="28" w:type="dxa"/>
            </w:tcMar>
          </w:tcPr>
          <w:p w14:paraId="5550304E" w14:textId="77777777" w:rsidR="00CC3781" w:rsidRPr="00AC2F35" w:rsidRDefault="00CC3781" w:rsidP="00CC3781">
            <w:pPr>
              <w:tabs>
                <w:tab w:val="num" w:pos="0"/>
              </w:tabs>
              <w:ind w:left="57" w:right="57"/>
              <w:rPr>
                <w:rFonts w:ascii="Times New Roman" w:hAnsi="Times New Roman" w:cs="Times New Roman"/>
                <w:b/>
              </w:rPr>
            </w:pPr>
            <w:r w:rsidRPr="001A7825">
              <w:rPr>
                <w:rFonts w:ascii="Times New Roman" w:hAnsi="Times New Roman" w:cs="Times New Roman"/>
              </w:rPr>
              <w:t>Салаты</w:t>
            </w:r>
          </w:p>
        </w:tc>
        <w:tc>
          <w:tcPr>
            <w:tcW w:w="2835" w:type="dxa"/>
            <w:vMerge/>
            <w:tcMar>
              <w:left w:w="28" w:type="dxa"/>
              <w:right w:w="28" w:type="dxa"/>
            </w:tcMar>
          </w:tcPr>
          <w:p w14:paraId="005A04F8" w14:textId="77777777" w:rsidR="00CC3781" w:rsidRPr="00AB6A01" w:rsidRDefault="00CC3781" w:rsidP="00CC3781">
            <w:pPr>
              <w:tabs>
                <w:tab w:val="num" w:pos="0"/>
              </w:tabs>
              <w:ind w:left="57" w:right="57"/>
              <w:rPr>
                <w:rFonts w:ascii="Times New Roman" w:hAnsi="Times New Roman" w:cs="Times New Roman"/>
              </w:rPr>
            </w:pPr>
          </w:p>
        </w:tc>
        <w:tc>
          <w:tcPr>
            <w:tcW w:w="850" w:type="dxa"/>
            <w:tcMar>
              <w:left w:w="28" w:type="dxa"/>
              <w:right w:w="28" w:type="dxa"/>
            </w:tcMar>
          </w:tcPr>
          <w:p w14:paraId="187D4F66" w14:textId="77777777" w:rsidR="00CC3781" w:rsidRPr="00AB6A01" w:rsidRDefault="00CC3781" w:rsidP="00CC3781">
            <w:pPr>
              <w:tabs>
                <w:tab w:val="num" w:pos="0"/>
              </w:tabs>
              <w:contextualSpacing/>
              <w:jc w:val="center"/>
              <w:rPr>
                <w:rFonts w:ascii="Times New Roman" w:hAnsi="Times New Roman" w:cs="Times New Roman"/>
              </w:rPr>
            </w:pPr>
            <w:r w:rsidRPr="001A7825">
              <w:rPr>
                <w:rFonts w:ascii="Times New Roman" w:hAnsi="Times New Roman" w:cs="Times New Roman"/>
              </w:rPr>
              <w:t>Порция</w:t>
            </w:r>
          </w:p>
        </w:tc>
        <w:tc>
          <w:tcPr>
            <w:tcW w:w="709" w:type="dxa"/>
            <w:tcMar>
              <w:left w:w="28" w:type="dxa"/>
              <w:right w:w="28" w:type="dxa"/>
            </w:tcMar>
            <w:vAlign w:val="center"/>
          </w:tcPr>
          <w:p w14:paraId="1A5BC377" w14:textId="106B14B0" w:rsidR="00CC3781" w:rsidRPr="00AB6A01" w:rsidRDefault="00CC3781" w:rsidP="00CC3781">
            <w:pPr>
              <w:contextualSpacing/>
              <w:jc w:val="center"/>
              <w:rPr>
                <w:rFonts w:ascii="Times New Roman" w:hAnsi="Times New Roman" w:cs="Times New Roman"/>
              </w:rPr>
            </w:pPr>
            <w:r>
              <w:rPr>
                <w:rFonts w:ascii="Times New Roman" w:hAnsi="Times New Roman" w:cs="Times New Roman"/>
              </w:rPr>
              <w:t>55</w:t>
            </w:r>
          </w:p>
        </w:tc>
        <w:tc>
          <w:tcPr>
            <w:tcW w:w="1559" w:type="dxa"/>
            <w:vMerge/>
            <w:tcMar>
              <w:left w:w="28" w:type="dxa"/>
              <w:right w:w="28" w:type="dxa"/>
            </w:tcMar>
          </w:tcPr>
          <w:p w14:paraId="4D66720B" w14:textId="77777777" w:rsidR="00CC3781" w:rsidRPr="00AC2F35" w:rsidRDefault="00CC3781" w:rsidP="00CC3781">
            <w:pPr>
              <w:tabs>
                <w:tab w:val="num" w:pos="0"/>
              </w:tabs>
              <w:spacing w:before="40" w:after="40"/>
              <w:ind w:left="57" w:right="57"/>
              <w:rPr>
                <w:rFonts w:ascii="Times New Roman" w:hAnsi="Times New Roman" w:cs="Times New Roman"/>
              </w:rPr>
            </w:pPr>
          </w:p>
        </w:tc>
        <w:tc>
          <w:tcPr>
            <w:tcW w:w="2126" w:type="dxa"/>
            <w:vMerge/>
            <w:tcMar>
              <w:left w:w="28" w:type="dxa"/>
              <w:right w:w="28" w:type="dxa"/>
            </w:tcMar>
          </w:tcPr>
          <w:p w14:paraId="6E31FCC5" w14:textId="77777777" w:rsidR="00CC3781" w:rsidRPr="00AC2F35" w:rsidRDefault="00CC3781" w:rsidP="00CC3781">
            <w:pPr>
              <w:tabs>
                <w:tab w:val="num" w:pos="0"/>
              </w:tabs>
              <w:ind w:left="57" w:right="57"/>
              <w:rPr>
                <w:rFonts w:ascii="Times New Roman" w:hAnsi="Times New Roman" w:cs="Times New Roman"/>
              </w:rPr>
            </w:pPr>
          </w:p>
        </w:tc>
      </w:tr>
      <w:tr w:rsidR="00CC3781" w:rsidRPr="000F4E79" w14:paraId="0600C426" w14:textId="77777777" w:rsidTr="00CC3781">
        <w:trPr>
          <w:trHeight w:val="187"/>
        </w:trPr>
        <w:tc>
          <w:tcPr>
            <w:tcW w:w="562" w:type="dxa"/>
            <w:vMerge/>
            <w:tcMar>
              <w:left w:w="28" w:type="dxa"/>
              <w:right w:w="28" w:type="dxa"/>
            </w:tcMar>
          </w:tcPr>
          <w:p w14:paraId="3957E7BB" w14:textId="77777777" w:rsidR="00CC3781" w:rsidRPr="00AB6A01" w:rsidRDefault="00CC3781" w:rsidP="00CC3781">
            <w:pPr>
              <w:numPr>
                <w:ilvl w:val="0"/>
                <w:numId w:val="22"/>
              </w:numPr>
              <w:tabs>
                <w:tab w:val="num" w:pos="0"/>
              </w:tabs>
              <w:spacing w:line="288" w:lineRule="auto"/>
              <w:jc w:val="both"/>
              <w:rPr>
                <w:rFonts w:ascii="Times New Roman" w:hAnsi="Times New Roman" w:cs="Times New Roman"/>
              </w:rPr>
            </w:pPr>
          </w:p>
        </w:tc>
        <w:tc>
          <w:tcPr>
            <w:tcW w:w="1560" w:type="dxa"/>
            <w:tcMar>
              <w:left w:w="28" w:type="dxa"/>
              <w:right w:w="28" w:type="dxa"/>
            </w:tcMar>
          </w:tcPr>
          <w:p w14:paraId="7C61C680" w14:textId="77777777" w:rsidR="00CC3781" w:rsidRPr="001A7825" w:rsidRDefault="00CC3781" w:rsidP="00CC3781">
            <w:pPr>
              <w:tabs>
                <w:tab w:val="num" w:pos="0"/>
              </w:tabs>
              <w:ind w:right="57"/>
              <w:rPr>
                <w:rFonts w:ascii="Times New Roman" w:hAnsi="Times New Roman" w:cs="Times New Roman"/>
                <w:b/>
              </w:rPr>
            </w:pPr>
            <w:r w:rsidRPr="001A7825">
              <w:rPr>
                <w:rFonts w:ascii="Times New Roman" w:hAnsi="Times New Roman" w:cs="Times New Roman"/>
              </w:rPr>
              <w:t>1 блюдо</w:t>
            </w:r>
          </w:p>
        </w:tc>
        <w:tc>
          <w:tcPr>
            <w:tcW w:w="2835" w:type="dxa"/>
            <w:vMerge/>
            <w:tcMar>
              <w:left w:w="28" w:type="dxa"/>
              <w:right w:w="28" w:type="dxa"/>
            </w:tcMar>
          </w:tcPr>
          <w:p w14:paraId="4E0906F9" w14:textId="77777777" w:rsidR="00CC3781" w:rsidRPr="00AB6A01" w:rsidRDefault="00CC3781" w:rsidP="00CC3781">
            <w:pPr>
              <w:tabs>
                <w:tab w:val="num" w:pos="0"/>
              </w:tabs>
              <w:ind w:left="57" w:right="57"/>
              <w:rPr>
                <w:rFonts w:ascii="Times New Roman" w:hAnsi="Times New Roman" w:cs="Times New Roman"/>
              </w:rPr>
            </w:pPr>
          </w:p>
        </w:tc>
        <w:tc>
          <w:tcPr>
            <w:tcW w:w="850" w:type="dxa"/>
            <w:tcMar>
              <w:left w:w="28" w:type="dxa"/>
              <w:right w:w="28" w:type="dxa"/>
            </w:tcMar>
          </w:tcPr>
          <w:p w14:paraId="4B5D5CA4" w14:textId="77777777" w:rsidR="00CC3781" w:rsidRPr="001A7825" w:rsidRDefault="00CC3781" w:rsidP="00CC3781">
            <w:pPr>
              <w:tabs>
                <w:tab w:val="num" w:pos="0"/>
              </w:tabs>
              <w:contextualSpacing/>
              <w:jc w:val="center"/>
              <w:rPr>
                <w:rFonts w:ascii="Times New Roman" w:hAnsi="Times New Roman" w:cs="Times New Roman"/>
              </w:rPr>
            </w:pPr>
            <w:r w:rsidRPr="001A7825">
              <w:rPr>
                <w:rFonts w:ascii="Times New Roman" w:hAnsi="Times New Roman" w:cs="Times New Roman"/>
              </w:rPr>
              <w:t>Порция</w:t>
            </w:r>
          </w:p>
        </w:tc>
        <w:tc>
          <w:tcPr>
            <w:tcW w:w="709" w:type="dxa"/>
            <w:tcMar>
              <w:left w:w="28" w:type="dxa"/>
              <w:right w:w="28" w:type="dxa"/>
            </w:tcMar>
            <w:vAlign w:val="center"/>
          </w:tcPr>
          <w:p w14:paraId="57B7E5C7" w14:textId="770553BD" w:rsidR="00CC3781" w:rsidRPr="001A7825" w:rsidRDefault="00CC3781" w:rsidP="00CC3781">
            <w:pPr>
              <w:contextualSpacing/>
              <w:jc w:val="center"/>
              <w:rPr>
                <w:rFonts w:ascii="Times New Roman" w:hAnsi="Times New Roman" w:cs="Times New Roman"/>
              </w:rPr>
            </w:pPr>
            <w:r>
              <w:rPr>
                <w:rFonts w:ascii="Times New Roman" w:hAnsi="Times New Roman" w:cs="Times New Roman"/>
              </w:rPr>
              <w:t>45</w:t>
            </w:r>
          </w:p>
        </w:tc>
        <w:tc>
          <w:tcPr>
            <w:tcW w:w="1559" w:type="dxa"/>
            <w:vMerge/>
            <w:tcMar>
              <w:left w:w="28" w:type="dxa"/>
              <w:right w:w="28" w:type="dxa"/>
            </w:tcMar>
          </w:tcPr>
          <w:p w14:paraId="44F6FA34" w14:textId="77777777" w:rsidR="00CC3781" w:rsidRPr="00AC2F35" w:rsidRDefault="00CC3781" w:rsidP="00CC3781">
            <w:pPr>
              <w:tabs>
                <w:tab w:val="num" w:pos="0"/>
              </w:tabs>
              <w:spacing w:before="40" w:after="40"/>
              <w:ind w:left="57" w:right="57"/>
              <w:rPr>
                <w:rFonts w:ascii="Times New Roman" w:hAnsi="Times New Roman" w:cs="Times New Roman"/>
              </w:rPr>
            </w:pPr>
          </w:p>
        </w:tc>
        <w:tc>
          <w:tcPr>
            <w:tcW w:w="2126" w:type="dxa"/>
            <w:vMerge/>
            <w:tcMar>
              <w:left w:w="28" w:type="dxa"/>
              <w:right w:w="28" w:type="dxa"/>
            </w:tcMar>
          </w:tcPr>
          <w:p w14:paraId="51E980D8" w14:textId="77777777" w:rsidR="00CC3781" w:rsidRPr="00AC2F35" w:rsidRDefault="00CC3781" w:rsidP="00CC3781">
            <w:pPr>
              <w:tabs>
                <w:tab w:val="num" w:pos="0"/>
              </w:tabs>
              <w:ind w:left="57" w:right="57"/>
              <w:rPr>
                <w:rFonts w:ascii="Times New Roman" w:hAnsi="Times New Roman" w:cs="Times New Roman"/>
              </w:rPr>
            </w:pPr>
          </w:p>
        </w:tc>
      </w:tr>
      <w:tr w:rsidR="00CC3781" w:rsidRPr="000F4E79" w14:paraId="0140A277" w14:textId="77777777" w:rsidTr="00CC3781">
        <w:trPr>
          <w:trHeight w:val="216"/>
        </w:trPr>
        <w:tc>
          <w:tcPr>
            <w:tcW w:w="562" w:type="dxa"/>
            <w:vMerge/>
            <w:tcMar>
              <w:left w:w="28" w:type="dxa"/>
              <w:right w:w="28" w:type="dxa"/>
            </w:tcMar>
          </w:tcPr>
          <w:p w14:paraId="6671ABF0" w14:textId="77777777" w:rsidR="00CC3781" w:rsidRPr="00AB6A01" w:rsidRDefault="00CC3781" w:rsidP="00CC3781">
            <w:pPr>
              <w:numPr>
                <w:ilvl w:val="0"/>
                <w:numId w:val="22"/>
              </w:numPr>
              <w:tabs>
                <w:tab w:val="num" w:pos="0"/>
              </w:tabs>
              <w:spacing w:line="288" w:lineRule="auto"/>
              <w:jc w:val="both"/>
              <w:rPr>
                <w:rFonts w:ascii="Times New Roman" w:hAnsi="Times New Roman" w:cs="Times New Roman"/>
              </w:rPr>
            </w:pPr>
          </w:p>
        </w:tc>
        <w:tc>
          <w:tcPr>
            <w:tcW w:w="1560" w:type="dxa"/>
            <w:tcMar>
              <w:left w:w="28" w:type="dxa"/>
              <w:right w:w="28" w:type="dxa"/>
            </w:tcMar>
          </w:tcPr>
          <w:p w14:paraId="31DDF0A1" w14:textId="77777777" w:rsidR="00CC3781" w:rsidRPr="001A7825" w:rsidRDefault="00CC3781" w:rsidP="00CC3781">
            <w:pPr>
              <w:tabs>
                <w:tab w:val="num" w:pos="0"/>
              </w:tabs>
              <w:ind w:left="57" w:right="57"/>
              <w:rPr>
                <w:rFonts w:ascii="Times New Roman" w:hAnsi="Times New Roman" w:cs="Times New Roman"/>
              </w:rPr>
            </w:pPr>
            <w:r w:rsidRPr="001A7825">
              <w:rPr>
                <w:rFonts w:ascii="Times New Roman" w:hAnsi="Times New Roman" w:cs="Times New Roman"/>
              </w:rPr>
              <w:t>2 блюдо</w:t>
            </w:r>
          </w:p>
        </w:tc>
        <w:tc>
          <w:tcPr>
            <w:tcW w:w="2835" w:type="dxa"/>
            <w:vMerge/>
            <w:tcMar>
              <w:left w:w="28" w:type="dxa"/>
              <w:right w:w="28" w:type="dxa"/>
            </w:tcMar>
          </w:tcPr>
          <w:p w14:paraId="2A650D2F" w14:textId="77777777" w:rsidR="00CC3781" w:rsidRPr="00AB6A01" w:rsidRDefault="00CC3781" w:rsidP="00CC3781">
            <w:pPr>
              <w:tabs>
                <w:tab w:val="num" w:pos="0"/>
              </w:tabs>
              <w:ind w:left="57" w:right="57"/>
              <w:rPr>
                <w:rFonts w:ascii="Times New Roman" w:hAnsi="Times New Roman" w:cs="Times New Roman"/>
              </w:rPr>
            </w:pPr>
          </w:p>
        </w:tc>
        <w:tc>
          <w:tcPr>
            <w:tcW w:w="850" w:type="dxa"/>
            <w:tcMar>
              <w:left w:w="28" w:type="dxa"/>
              <w:right w:w="28" w:type="dxa"/>
            </w:tcMar>
          </w:tcPr>
          <w:p w14:paraId="01B77C80" w14:textId="77777777" w:rsidR="00CC3781" w:rsidRPr="001A7825" w:rsidRDefault="00CC3781" w:rsidP="00CC3781">
            <w:pPr>
              <w:tabs>
                <w:tab w:val="num" w:pos="0"/>
              </w:tabs>
              <w:contextualSpacing/>
              <w:jc w:val="center"/>
              <w:rPr>
                <w:rFonts w:ascii="Times New Roman" w:hAnsi="Times New Roman" w:cs="Times New Roman"/>
              </w:rPr>
            </w:pPr>
            <w:r w:rsidRPr="001A7825">
              <w:rPr>
                <w:rFonts w:ascii="Times New Roman" w:hAnsi="Times New Roman" w:cs="Times New Roman"/>
              </w:rPr>
              <w:t>Порция</w:t>
            </w:r>
          </w:p>
        </w:tc>
        <w:tc>
          <w:tcPr>
            <w:tcW w:w="709" w:type="dxa"/>
            <w:tcMar>
              <w:left w:w="28" w:type="dxa"/>
              <w:right w:w="28" w:type="dxa"/>
            </w:tcMar>
            <w:vAlign w:val="center"/>
          </w:tcPr>
          <w:p w14:paraId="772FE55B" w14:textId="226A7585" w:rsidR="00CC3781" w:rsidRPr="001A7825" w:rsidRDefault="00CC3781" w:rsidP="00CC3781">
            <w:pPr>
              <w:contextualSpacing/>
              <w:jc w:val="center"/>
              <w:rPr>
                <w:rFonts w:ascii="Times New Roman" w:hAnsi="Times New Roman" w:cs="Times New Roman"/>
              </w:rPr>
            </w:pPr>
            <w:r>
              <w:rPr>
                <w:rFonts w:ascii="Times New Roman" w:hAnsi="Times New Roman" w:cs="Times New Roman"/>
              </w:rPr>
              <w:t>100</w:t>
            </w:r>
          </w:p>
        </w:tc>
        <w:tc>
          <w:tcPr>
            <w:tcW w:w="1559" w:type="dxa"/>
            <w:vMerge/>
            <w:tcMar>
              <w:left w:w="28" w:type="dxa"/>
              <w:right w:w="28" w:type="dxa"/>
            </w:tcMar>
          </w:tcPr>
          <w:p w14:paraId="037ED05F" w14:textId="77777777" w:rsidR="00CC3781" w:rsidRPr="00AC2F35" w:rsidRDefault="00CC3781" w:rsidP="00CC3781">
            <w:pPr>
              <w:tabs>
                <w:tab w:val="num" w:pos="0"/>
              </w:tabs>
              <w:spacing w:before="40" w:after="40"/>
              <w:ind w:left="57" w:right="57"/>
              <w:rPr>
                <w:rFonts w:ascii="Times New Roman" w:hAnsi="Times New Roman" w:cs="Times New Roman"/>
              </w:rPr>
            </w:pPr>
          </w:p>
        </w:tc>
        <w:tc>
          <w:tcPr>
            <w:tcW w:w="2126" w:type="dxa"/>
            <w:vMerge/>
            <w:tcMar>
              <w:left w:w="28" w:type="dxa"/>
              <w:right w:w="28" w:type="dxa"/>
            </w:tcMar>
          </w:tcPr>
          <w:p w14:paraId="330C7DBE" w14:textId="77777777" w:rsidR="00CC3781" w:rsidRPr="00AC2F35" w:rsidRDefault="00CC3781" w:rsidP="00CC3781">
            <w:pPr>
              <w:tabs>
                <w:tab w:val="num" w:pos="0"/>
              </w:tabs>
              <w:ind w:left="57" w:right="57"/>
              <w:rPr>
                <w:rFonts w:ascii="Times New Roman" w:hAnsi="Times New Roman" w:cs="Times New Roman"/>
              </w:rPr>
            </w:pPr>
          </w:p>
        </w:tc>
      </w:tr>
      <w:tr w:rsidR="00CC3781" w:rsidRPr="000F4E79" w14:paraId="4DBF0AFC" w14:textId="77777777" w:rsidTr="00CC3781">
        <w:trPr>
          <w:trHeight w:val="171"/>
        </w:trPr>
        <w:tc>
          <w:tcPr>
            <w:tcW w:w="562" w:type="dxa"/>
            <w:vMerge/>
            <w:tcMar>
              <w:left w:w="28" w:type="dxa"/>
              <w:right w:w="28" w:type="dxa"/>
            </w:tcMar>
          </w:tcPr>
          <w:p w14:paraId="27A56ACD" w14:textId="77777777" w:rsidR="00CC3781" w:rsidRPr="00AB6A01" w:rsidRDefault="00CC3781" w:rsidP="00CC3781">
            <w:pPr>
              <w:numPr>
                <w:ilvl w:val="0"/>
                <w:numId w:val="22"/>
              </w:numPr>
              <w:tabs>
                <w:tab w:val="num" w:pos="0"/>
              </w:tabs>
              <w:spacing w:line="288" w:lineRule="auto"/>
              <w:jc w:val="both"/>
              <w:rPr>
                <w:rFonts w:ascii="Times New Roman" w:hAnsi="Times New Roman" w:cs="Times New Roman"/>
              </w:rPr>
            </w:pPr>
          </w:p>
        </w:tc>
        <w:tc>
          <w:tcPr>
            <w:tcW w:w="1560" w:type="dxa"/>
            <w:tcMar>
              <w:left w:w="28" w:type="dxa"/>
              <w:right w:w="28" w:type="dxa"/>
            </w:tcMar>
          </w:tcPr>
          <w:p w14:paraId="0FFEFD77" w14:textId="77777777" w:rsidR="00CC3781" w:rsidRPr="001A7825" w:rsidRDefault="00CC3781" w:rsidP="00CC3781">
            <w:pPr>
              <w:tabs>
                <w:tab w:val="num" w:pos="0"/>
              </w:tabs>
              <w:ind w:left="57" w:right="57"/>
              <w:rPr>
                <w:rFonts w:ascii="Times New Roman" w:hAnsi="Times New Roman" w:cs="Times New Roman"/>
              </w:rPr>
            </w:pPr>
            <w:r w:rsidRPr="001A7825">
              <w:rPr>
                <w:rFonts w:ascii="Times New Roman" w:hAnsi="Times New Roman" w:cs="Times New Roman"/>
              </w:rPr>
              <w:t>Гарнир</w:t>
            </w:r>
          </w:p>
        </w:tc>
        <w:tc>
          <w:tcPr>
            <w:tcW w:w="2835" w:type="dxa"/>
            <w:vMerge/>
            <w:tcMar>
              <w:left w:w="28" w:type="dxa"/>
              <w:right w:w="28" w:type="dxa"/>
            </w:tcMar>
          </w:tcPr>
          <w:p w14:paraId="444E65AE" w14:textId="77777777" w:rsidR="00CC3781" w:rsidRPr="00AB6A01" w:rsidRDefault="00CC3781" w:rsidP="00CC3781">
            <w:pPr>
              <w:tabs>
                <w:tab w:val="num" w:pos="0"/>
              </w:tabs>
              <w:ind w:left="57" w:right="57"/>
              <w:rPr>
                <w:rFonts w:ascii="Times New Roman" w:hAnsi="Times New Roman" w:cs="Times New Roman"/>
              </w:rPr>
            </w:pPr>
          </w:p>
        </w:tc>
        <w:tc>
          <w:tcPr>
            <w:tcW w:w="850" w:type="dxa"/>
            <w:tcMar>
              <w:left w:w="28" w:type="dxa"/>
              <w:right w:w="28" w:type="dxa"/>
            </w:tcMar>
          </w:tcPr>
          <w:p w14:paraId="0E9FA330" w14:textId="77777777" w:rsidR="00CC3781" w:rsidRPr="001A7825" w:rsidRDefault="00CC3781" w:rsidP="00CC3781">
            <w:pPr>
              <w:tabs>
                <w:tab w:val="num" w:pos="0"/>
              </w:tabs>
              <w:contextualSpacing/>
              <w:jc w:val="center"/>
              <w:rPr>
                <w:rFonts w:ascii="Times New Roman" w:hAnsi="Times New Roman" w:cs="Times New Roman"/>
              </w:rPr>
            </w:pPr>
            <w:r w:rsidRPr="001A7825">
              <w:rPr>
                <w:rFonts w:ascii="Times New Roman" w:hAnsi="Times New Roman" w:cs="Times New Roman"/>
              </w:rPr>
              <w:t>Порция</w:t>
            </w:r>
          </w:p>
        </w:tc>
        <w:tc>
          <w:tcPr>
            <w:tcW w:w="709" w:type="dxa"/>
            <w:tcMar>
              <w:left w:w="28" w:type="dxa"/>
              <w:right w:w="28" w:type="dxa"/>
            </w:tcMar>
            <w:vAlign w:val="center"/>
          </w:tcPr>
          <w:p w14:paraId="1D441180" w14:textId="692B2C88" w:rsidR="00CC3781" w:rsidRPr="001A7825" w:rsidRDefault="00CC3781" w:rsidP="00CC3781">
            <w:pPr>
              <w:contextualSpacing/>
              <w:jc w:val="center"/>
              <w:rPr>
                <w:rFonts w:ascii="Times New Roman" w:hAnsi="Times New Roman" w:cs="Times New Roman"/>
              </w:rPr>
            </w:pPr>
            <w:r>
              <w:rPr>
                <w:rFonts w:ascii="Times New Roman" w:hAnsi="Times New Roman" w:cs="Times New Roman"/>
              </w:rPr>
              <w:t>80</w:t>
            </w:r>
          </w:p>
        </w:tc>
        <w:tc>
          <w:tcPr>
            <w:tcW w:w="1559" w:type="dxa"/>
            <w:vMerge/>
            <w:tcMar>
              <w:left w:w="28" w:type="dxa"/>
              <w:right w:w="28" w:type="dxa"/>
            </w:tcMar>
          </w:tcPr>
          <w:p w14:paraId="576023A8" w14:textId="77777777" w:rsidR="00CC3781" w:rsidRPr="00AC2F35" w:rsidRDefault="00CC3781" w:rsidP="00CC3781">
            <w:pPr>
              <w:tabs>
                <w:tab w:val="num" w:pos="0"/>
              </w:tabs>
              <w:spacing w:before="40" w:after="40"/>
              <w:ind w:left="57" w:right="57"/>
              <w:rPr>
                <w:rFonts w:ascii="Times New Roman" w:hAnsi="Times New Roman" w:cs="Times New Roman"/>
              </w:rPr>
            </w:pPr>
          </w:p>
        </w:tc>
        <w:tc>
          <w:tcPr>
            <w:tcW w:w="2126" w:type="dxa"/>
            <w:vMerge/>
            <w:tcMar>
              <w:left w:w="28" w:type="dxa"/>
              <w:right w:w="28" w:type="dxa"/>
            </w:tcMar>
          </w:tcPr>
          <w:p w14:paraId="1E44BACD" w14:textId="77777777" w:rsidR="00CC3781" w:rsidRPr="00AC2F35" w:rsidRDefault="00CC3781" w:rsidP="00CC3781">
            <w:pPr>
              <w:tabs>
                <w:tab w:val="num" w:pos="0"/>
              </w:tabs>
              <w:ind w:left="57" w:right="57"/>
              <w:rPr>
                <w:rFonts w:ascii="Times New Roman" w:hAnsi="Times New Roman" w:cs="Times New Roman"/>
              </w:rPr>
            </w:pPr>
          </w:p>
        </w:tc>
      </w:tr>
      <w:tr w:rsidR="00CC3781" w:rsidRPr="000F4E79" w14:paraId="6BC41965" w14:textId="77777777" w:rsidTr="00CC3781">
        <w:trPr>
          <w:trHeight w:val="264"/>
        </w:trPr>
        <w:tc>
          <w:tcPr>
            <w:tcW w:w="562" w:type="dxa"/>
            <w:vMerge/>
            <w:tcMar>
              <w:left w:w="28" w:type="dxa"/>
              <w:right w:w="28" w:type="dxa"/>
            </w:tcMar>
          </w:tcPr>
          <w:p w14:paraId="35154E73" w14:textId="77777777" w:rsidR="00CC3781" w:rsidRPr="00AB6A01" w:rsidRDefault="00CC3781" w:rsidP="00CC3781">
            <w:pPr>
              <w:numPr>
                <w:ilvl w:val="0"/>
                <w:numId w:val="22"/>
              </w:numPr>
              <w:tabs>
                <w:tab w:val="num" w:pos="0"/>
              </w:tabs>
              <w:spacing w:line="288" w:lineRule="auto"/>
              <w:jc w:val="both"/>
              <w:rPr>
                <w:rFonts w:ascii="Times New Roman" w:hAnsi="Times New Roman" w:cs="Times New Roman"/>
              </w:rPr>
            </w:pPr>
          </w:p>
        </w:tc>
        <w:tc>
          <w:tcPr>
            <w:tcW w:w="1560" w:type="dxa"/>
            <w:tcMar>
              <w:left w:w="28" w:type="dxa"/>
              <w:right w:w="28" w:type="dxa"/>
            </w:tcMar>
          </w:tcPr>
          <w:p w14:paraId="0D6F50A5" w14:textId="77777777" w:rsidR="00CC3781" w:rsidRPr="001A7825" w:rsidRDefault="00CC3781" w:rsidP="00CC3781">
            <w:pPr>
              <w:tabs>
                <w:tab w:val="num" w:pos="0"/>
              </w:tabs>
              <w:ind w:left="57" w:right="57"/>
              <w:rPr>
                <w:rFonts w:ascii="Times New Roman" w:hAnsi="Times New Roman" w:cs="Times New Roman"/>
              </w:rPr>
            </w:pPr>
            <w:r w:rsidRPr="001A7825">
              <w:rPr>
                <w:rFonts w:ascii="Times New Roman" w:hAnsi="Times New Roman" w:cs="Times New Roman"/>
              </w:rPr>
              <w:t>Компот</w:t>
            </w:r>
          </w:p>
        </w:tc>
        <w:tc>
          <w:tcPr>
            <w:tcW w:w="2835" w:type="dxa"/>
            <w:vMerge/>
            <w:tcMar>
              <w:left w:w="28" w:type="dxa"/>
              <w:right w:w="28" w:type="dxa"/>
            </w:tcMar>
          </w:tcPr>
          <w:p w14:paraId="02758CA2" w14:textId="77777777" w:rsidR="00CC3781" w:rsidRPr="00AB6A01" w:rsidRDefault="00CC3781" w:rsidP="00CC3781">
            <w:pPr>
              <w:tabs>
                <w:tab w:val="num" w:pos="0"/>
              </w:tabs>
              <w:ind w:left="57" w:right="57"/>
              <w:rPr>
                <w:rFonts w:ascii="Times New Roman" w:hAnsi="Times New Roman" w:cs="Times New Roman"/>
              </w:rPr>
            </w:pPr>
          </w:p>
        </w:tc>
        <w:tc>
          <w:tcPr>
            <w:tcW w:w="850" w:type="dxa"/>
            <w:tcMar>
              <w:left w:w="28" w:type="dxa"/>
              <w:right w:w="28" w:type="dxa"/>
            </w:tcMar>
          </w:tcPr>
          <w:p w14:paraId="72A0C949" w14:textId="77777777" w:rsidR="00CC3781" w:rsidRPr="001A7825" w:rsidRDefault="00CC3781" w:rsidP="00CC3781">
            <w:pPr>
              <w:tabs>
                <w:tab w:val="num" w:pos="0"/>
              </w:tabs>
              <w:contextualSpacing/>
              <w:jc w:val="center"/>
              <w:rPr>
                <w:rFonts w:ascii="Times New Roman" w:hAnsi="Times New Roman" w:cs="Times New Roman"/>
              </w:rPr>
            </w:pPr>
            <w:r w:rsidRPr="001A7825">
              <w:rPr>
                <w:rFonts w:ascii="Times New Roman" w:hAnsi="Times New Roman" w:cs="Times New Roman"/>
              </w:rPr>
              <w:t>Порция</w:t>
            </w:r>
          </w:p>
        </w:tc>
        <w:tc>
          <w:tcPr>
            <w:tcW w:w="709" w:type="dxa"/>
            <w:tcMar>
              <w:left w:w="28" w:type="dxa"/>
              <w:right w:w="28" w:type="dxa"/>
            </w:tcMar>
            <w:vAlign w:val="center"/>
          </w:tcPr>
          <w:p w14:paraId="1D56FCB2" w14:textId="3858469B" w:rsidR="00CC3781" w:rsidRPr="001A7825" w:rsidRDefault="00CC3781" w:rsidP="00CC3781">
            <w:pPr>
              <w:contextualSpacing/>
              <w:jc w:val="center"/>
              <w:rPr>
                <w:rFonts w:ascii="Times New Roman" w:hAnsi="Times New Roman" w:cs="Times New Roman"/>
              </w:rPr>
            </w:pPr>
            <w:r>
              <w:rPr>
                <w:rFonts w:ascii="Times New Roman" w:hAnsi="Times New Roman" w:cs="Times New Roman"/>
              </w:rPr>
              <w:t>40</w:t>
            </w:r>
          </w:p>
        </w:tc>
        <w:tc>
          <w:tcPr>
            <w:tcW w:w="1559" w:type="dxa"/>
            <w:vMerge/>
            <w:tcMar>
              <w:left w:w="28" w:type="dxa"/>
              <w:right w:w="28" w:type="dxa"/>
            </w:tcMar>
          </w:tcPr>
          <w:p w14:paraId="2D28F6EE" w14:textId="77777777" w:rsidR="00CC3781" w:rsidRPr="00AC2F35" w:rsidRDefault="00CC3781" w:rsidP="00CC3781">
            <w:pPr>
              <w:tabs>
                <w:tab w:val="num" w:pos="0"/>
              </w:tabs>
              <w:spacing w:before="40" w:after="40"/>
              <w:ind w:left="57" w:right="57"/>
              <w:rPr>
                <w:rFonts w:ascii="Times New Roman" w:hAnsi="Times New Roman" w:cs="Times New Roman"/>
              </w:rPr>
            </w:pPr>
          </w:p>
        </w:tc>
        <w:tc>
          <w:tcPr>
            <w:tcW w:w="2126" w:type="dxa"/>
            <w:vMerge/>
            <w:tcMar>
              <w:left w:w="28" w:type="dxa"/>
              <w:right w:w="28" w:type="dxa"/>
            </w:tcMar>
          </w:tcPr>
          <w:p w14:paraId="1795E021" w14:textId="77777777" w:rsidR="00CC3781" w:rsidRPr="00AC2F35" w:rsidRDefault="00CC3781" w:rsidP="00CC3781">
            <w:pPr>
              <w:tabs>
                <w:tab w:val="num" w:pos="0"/>
              </w:tabs>
              <w:ind w:left="57" w:right="57"/>
              <w:rPr>
                <w:rFonts w:ascii="Times New Roman" w:hAnsi="Times New Roman" w:cs="Times New Roman"/>
              </w:rPr>
            </w:pPr>
          </w:p>
        </w:tc>
      </w:tr>
      <w:tr w:rsidR="00CC3781" w:rsidRPr="000F4E79" w14:paraId="38D4627D" w14:textId="77777777" w:rsidTr="00CC3781">
        <w:trPr>
          <w:trHeight w:val="264"/>
        </w:trPr>
        <w:tc>
          <w:tcPr>
            <w:tcW w:w="562" w:type="dxa"/>
            <w:vMerge/>
            <w:tcMar>
              <w:left w:w="28" w:type="dxa"/>
              <w:right w:w="28" w:type="dxa"/>
            </w:tcMar>
          </w:tcPr>
          <w:p w14:paraId="5D0F1580" w14:textId="77777777" w:rsidR="00CC3781" w:rsidRPr="00AB6A01" w:rsidRDefault="00CC3781" w:rsidP="00CC3781">
            <w:pPr>
              <w:numPr>
                <w:ilvl w:val="0"/>
                <w:numId w:val="22"/>
              </w:numPr>
              <w:tabs>
                <w:tab w:val="num" w:pos="0"/>
              </w:tabs>
              <w:spacing w:line="288" w:lineRule="auto"/>
              <w:jc w:val="both"/>
              <w:rPr>
                <w:rFonts w:ascii="Times New Roman" w:hAnsi="Times New Roman" w:cs="Times New Roman"/>
              </w:rPr>
            </w:pPr>
          </w:p>
        </w:tc>
        <w:tc>
          <w:tcPr>
            <w:tcW w:w="1560" w:type="dxa"/>
            <w:tcMar>
              <w:left w:w="28" w:type="dxa"/>
              <w:right w:w="28" w:type="dxa"/>
            </w:tcMar>
          </w:tcPr>
          <w:p w14:paraId="26B8B93A" w14:textId="77777777" w:rsidR="00CC3781" w:rsidRPr="001A7825" w:rsidRDefault="00CC3781" w:rsidP="00CC3781">
            <w:pPr>
              <w:tabs>
                <w:tab w:val="num" w:pos="0"/>
              </w:tabs>
              <w:ind w:left="57" w:right="57"/>
              <w:rPr>
                <w:rFonts w:ascii="Times New Roman" w:hAnsi="Times New Roman" w:cs="Times New Roman"/>
              </w:rPr>
            </w:pPr>
            <w:r w:rsidRPr="001A7825">
              <w:rPr>
                <w:rFonts w:ascii="Times New Roman" w:hAnsi="Times New Roman" w:cs="Times New Roman"/>
              </w:rPr>
              <w:t>Хлеб</w:t>
            </w:r>
          </w:p>
        </w:tc>
        <w:tc>
          <w:tcPr>
            <w:tcW w:w="2835" w:type="dxa"/>
            <w:vMerge/>
            <w:tcMar>
              <w:left w:w="28" w:type="dxa"/>
              <w:right w:w="28" w:type="dxa"/>
            </w:tcMar>
          </w:tcPr>
          <w:p w14:paraId="17A6A4DD" w14:textId="77777777" w:rsidR="00CC3781" w:rsidRPr="00AB6A01" w:rsidRDefault="00CC3781" w:rsidP="00CC3781">
            <w:pPr>
              <w:tabs>
                <w:tab w:val="num" w:pos="0"/>
              </w:tabs>
              <w:ind w:left="57" w:right="57"/>
              <w:rPr>
                <w:rFonts w:ascii="Times New Roman" w:hAnsi="Times New Roman" w:cs="Times New Roman"/>
              </w:rPr>
            </w:pPr>
          </w:p>
        </w:tc>
        <w:tc>
          <w:tcPr>
            <w:tcW w:w="850" w:type="dxa"/>
            <w:tcMar>
              <w:left w:w="28" w:type="dxa"/>
              <w:right w:w="28" w:type="dxa"/>
            </w:tcMar>
          </w:tcPr>
          <w:p w14:paraId="6F0F6E00" w14:textId="77777777" w:rsidR="00CC3781" w:rsidRPr="001A7825" w:rsidRDefault="00CC3781" w:rsidP="00CC3781">
            <w:pPr>
              <w:tabs>
                <w:tab w:val="num" w:pos="0"/>
              </w:tabs>
              <w:contextualSpacing/>
              <w:jc w:val="center"/>
              <w:rPr>
                <w:rFonts w:ascii="Times New Roman" w:hAnsi="Times New Roman" w:cs="Times New Roman"/>
              </w:rPr>
            </w:pPr>
            <w:r w:rsidRPr="001A7825">
              <w:rPr>
                <w:rFonts w:ascii="Times New Roman" w:hAnsi="Times New Roman" w:cs="Times New Roman"/>
              </w:rPr>
              <w:t>Штука</w:t>
            </w:r>
          </w:p>
        </w:tc>
        <w:tc>
          <w:tcPr>
            <w:tcW w:w="709" w:type="dxa"/>
            <w:tcMar>
              <w:left w:w="28" w:type="dxa"/>
              <w:right w:w="28" w:type="dxa"/>
            </w:tcMar>
            <w:vAlign w:val="center"/>
          </w:tcPr>
          <w:p w14:paraId="3DFBED49" w14:textId="2D99830C" w:rsidR="00CC3781" w:rsidRPr="001A7825" w:rsidRDefault="00CC3781" w:rsidP="00CC3781">
            <w:pPr>
              <w:contextualSpacing/>
              <w:jc w:val="center"/>
              <w:rPr>
                <w:rFonts w:ascii="Times New Roman" w:hAnsi="Times New Roman" w:cs="Times New Roman"/>
              </w:rPr>
            </w:pPr>
            <w:r>
              <w:rPr>
                <w:rFonts w:ascii="Times New Roman" w:hAnsi="Times New Roman" w:cs="Times New Roman"/>
              </w:rPr>
              <w:t>160</w:t>
            </w:r>
          </w:p>
        </w:tc>
        <w:tc>
          <w:tcPr>
            <w:tcW w:w="1559" w:type="dxa"/>
            <w:vMerge/>
            <w:tcMar>
              <w:left w:w="28" w:type="dxa"/>
              <w:right w:w="28" w:type="dxa"/>
            </w:tcMar>
          </w:tcPr>
          <w:p w14:paraId="04CAE9F5" w14:textId="77777777" w:rsidR="00CC3781" w:rsidRPr="00AC2F35" w:rsidRDefault="00CC3781" w:rsidP="00CC3781">
            <w:pPr>
              <w:tabs>
                <w:tab w:val="num" w:pos="0"/>
              </w:tabs>
              <w:spacing w:before="40" w:after="40"/>
              <w:ind w:left="57" w:right="57"/>
              <w:rPr>
                <w:rFonts w:ascii="Times New Roman" w:hAnsi="Times New Roman" w:cs="Times New Roman"/>
              </w:rPr>
            </w:pPr>
          </w:p>
        </w:tc>
        <w:tc>
          <w:tcPr>
            <w:tcW w:w="2126" w:type="dxa"/>
            <w:vMerge/>
            <w:tcMar>
              <w:left w:w="28" w:type="dxa"/>
              <w:right w:w="28" w:type="dxa"/>
            </w:tcMar>
          </w:tcPr>
          <w:p w14:paraId="777E06B6" w14:textId="77777777" w:rsidR="00CC3781" w:rsidRPr="00AC2F35" w:rsidRDefault="00CC3781" w:rsidP="00CC3781">
            <w:pPr>
              <w:tabs>
                <w:tab w:val="num" w:pos="0"/>
              </w:tabs>
              <w:ind w:left="57" w:right="57"/>
              <w:rPr>
                <w:rFonts w:ascii="Times New Roman" w:hAnsi="Times New Roman" w:cs="Times New Roman"/>
              </w:rPr>
            </w:pPr>
          </w:p>
        </w:tc>
      </w:tr>
      <w:tr w:rsidR="00CC3781" w:rsidRPr="000F4E79" w14:paraId="2F72219F" w14:textId="77777777" w:rsidTr="00CC3781">
        <w:trPr>
          <w:trHeight w:val="234"/>
        </w:trPr>
        <w:tc>
          <w:tcPr>
            <w:tcW w:w="562" w:type="dxa"/>
            <w:vMerge/>
            <w:tcMar>
              <w:left w:w="28" w:type="dxa"/>
              <w:right w:w="28" w:type="dxa"/>
            </w:tcMar>
          </w:tcPr>
          <w:p w14:paraId="46D31E51" w14:textId="77777777" w:rsidR="00CC3781" w:rsidRPr="00AB6A01" w:rsidRDefault="00CC3781" w:rsidP="00CC3781">
            <w:pPr>
              <w:numPr>
                <w:ilvl w:val="0"/>
                <w:numId w:val="22"/>
              </w:numPr>
              <w:tabs>
                <w:tab w:val="num" w:pos="0"/>
              </w:tabs>
              <w:spacing w:line="288" w:lineRule="auto"/>
              <w:jc w:val="both"/>
              <w:rPr>
                <w:rFonts w:ascii="Times New Roman" w:hAnsi="Times New Roman" w:cs="Times New Roman"/>
              </w:rPr>
            </w:pPr>
          </w:p>
        </w:tc>
        <w:tc>
          <w:tcPr>
            <w:tcW w:w="1560" w:type="dxa"/>
            <w:tcMar>
              <w:left w:w="28" w:type="dxa"/>
              <w:right w:w="28" w:type="dxa"/>
            </w:tcMar>
          </w:tcPr>
          <w:p w14:paraId="2C3ED927" w14:textId="77777777" w:rsidR="00CC3781" w:rsidRPr="001A7825" w:rsidRDefault="00CC3781" w:rsidP="00CC3781">
            <w:pPr>
              <w:tabs>
                <w:tab w:val="num" w:pos="0"/>
              </w:tabs>
              <w:ind w:left="57" w:right="57"/>
              <w:rPr>
                <w:rFonts w:ascii="Times New Roman" w:hAnsi="Times New Roman" w:cs="Times New Roman"/>
              </w:rPr>
            </w:pPr>
            <w:r w:rsidRPr="001A7825">
              <w:rPr>
                <w:rFonts w:ascii="Times New Roman" w:hAnsi="Times New Roman" w:cs="Times New Roman"/>
              </w:rPr>
              <w:t>Выпечка</w:t>
            </w:r>
          </w:p>
        </w:tc>
        <w:tc>
          <w:tcPr>
            <w:tcW w:w="2835" w:type="dxa"/>
            <w:vMerge/>
            <w:tcMar>
              <w:left w:w="28" w:type="dxa"/>
              <w:right w:w="28" w:type="dxa"/>
            </w:tcMar>
          </w:tcPr>
          <w:p w14:paraId="021D6AD7" w14:textId="77777777" w:rsidR="00CC3781" w:rsidRPr="00AB6A01" w:rsidRDefault="00CC3781" w:rsidP="00CC3781">
            <w:pPr>
              <w:tabs>
                <w:tab w:val="num" w:pos="0"/>
              </w:tabs>
              <w:ind w:left="57" w:right="57"/>
              <w:rPr>
                <w:rFonts w:ascii="Times New Roman" w:hAnsi="Times New Roman" w:cs="Times New Roman"/>
              </w:rPr>
            </w:pPr>
          </w:p>
        </w:tc>
        <w:tc>
          <w:tcPr>
            <w:tcW w:w="850" w:type="dxa"/>
            <w:tcMar>
              <w:left w:w="28" w:type="dxa"/>
              <w:right w:w="28" w:type="dxa"/>
            </w:tcMar>
          </w:tcPr>
          <w:p w14:paraId="3D985A07" w14:textId="77777777" w:rsidR="00CC3781" w:rsidRPr="001A7825" w:rsidRDefault="00CC3781" w:rsidP="00CC3781">
            <w:pPr>
              <w:tabs>
                <w:tab w:val="num" w:pos="0"/>
              </w:tabs>
              <w:contextualSpacing/>
              <w:jc w:val="center"/>
              <w:rPr>
                <w:rFonts w:ascii="Times New Roman" w:hAnsi="Times New Roman" w:cs="Times New Roman"/>
              </w:rPr>
            </w:pPr>
            <w:r w:rsidRPr="001A7825">
              <w:rPr>
                <w:rFonts w:ascii="Times New Roman" w:hAnsi="Times New Roman" w:cs="Times New Roman"/>
              </w:rPr>
              <w:t>Штука</w:t>
            </w:r>
          </w:p>
        </w:tc>
        <w:tc>
          <w:tcPr>
            <w:tcW w:w="709" w:type="dxa"/>
            <w:tcMar>
              <w:left w:w="28" w:type="dxa"/>
              <w:right w:w="28" w:type="dxa"/>
            </w:tcMar>
            <w:vAlign w:val="center"/>
          </w:tcPr>
          <w:p w14:paraId="18C2808F" w14:textId="75453BEC" w:rsidR="00CC3781" w:rsidRPr="001A7825" w:rsidRDefault="00CC3781" w:rsidP="00CC3781">
            <w:pPr>
              <w:contextualSpacing/>
              <w:jc w:val="center"/>
              <w:rPr>
                <w:rFonts w:ascii="Times New Roman" w:hAnsi="Times New Roman" w:cs="Times New Roman"/>
              </w:rPr>
            </w:pPr>
            <w:r>
              <w:rPr>
                <w:rFonts w:ascii="Times New Roman" w:hAnsi="Times New Roman" w:cs="Times New Roman"/>
              </w:rPr>
              <w:t>180</w:t>
            </w:r>
          </w:p>
        </w:tc>
        <w:tc>
          <w:tcPr>
            <w:tcW w:w="1559" w:type="dxa"/>
            <w:vMerge/>
            <w:tcMar>
              <w:left w:w="28" w:type="dxa"/>
              <w:right w:w="28" w:type="dxa"/>
            </w:tcMar>
          </w:tcPr>
          <w:p w14:paraId="78CAB966" w14:textId="77777777" w:rsidR="00CC3781" w:rsidRPr="00AC2F35" w:rsidRDefault="00CC3781" w:rsidP="00CC3781">
            <w:pPr>
              <w:tabs>
                <w:tab w:val="num" w:pos="0"/>
              </w:tabs>
              <w:spacing w:before="40" w:after="40"/>
              <w:ind w:left="57" w:right="57"/>
              <w:rPr>
                <w:rFonts w:ascii="Times New Roman" w:hAnsi="Times New Roman" w:cs="Times New Roman"/>
              </w:rPr>
            </w:pPr>
          </w:p>
        </w:tc>
        <w:tc>
          <w:tcPr>
            <w:tcW w:w="2126" w:type="dxa"/>
            <w:vMerge/>
            <w:tcMar>
              <w:left w:w="28" w:type="dxa"/>
              <w:right w:w="28" w:type="dxa"/>
            </w:tcMar>
          </w:tcPr>
          <w:p w14:paraId="14377AE3" w14:textId="77777777" w:rsidR="00CC3781" w:rsidRPr="00AC2F35" w:rsidRDefault="00CC3781" w:rsidP="00CC3781">
            <w:pPr>
              <w:tabs>
                <w:tab w:val="num" w:pos="0"/>
              </w:tabs>
              <w:ind w:left="57" w:right="57"/>
              <w:rPr>
                <w:rFonts w:ascii="Times New Roman" w:hAnsi="Times New Roman" w:cs="Times New Roman"/>
              </w:rPr>
            </w:pPr>
          </w:p>
        </w:tc>
      </w:tr>
      <w:tr w:rsidR="00CC3781" w:rsidRPr="000F4E79" w14:paraId="36E7554F" w14:textId="77777777" w:rsidTr="00CC3781">
        <w:trPr>
          <w:trHeight w:val="770"/>
        </w:trPr>
        <w:tc>
          <w:tcPr>
            <w:tcW w:w="562" w:type="dxa"/>
            <w:vMerge/>
            <w:tcMar>
              <w:left w:w="28" w:type="dxa"/>
              <w:right w:w="28" w:type="dxa"/>
            </w:tcMar>
          </w:tcPr>
          <w:p w14:paraId="48808B5B" w14:textId="77777777" w:rsidR="00CC3781" w:rsidRPr="00AB6A01" w:rsidRDefault="00CC3781" w:rsidP="00CC3781">
            <w:pPr>
              <w:numPr>
                <w:ilvl w:val="0"/>
                <w:numId w:val="22"/>
              </w:numPr>
              <w:tabs>
                <w:tab w:val="num" w:pos="0"/>
              </w:tabs>
              <w:spacing w:line="288" w:lineRule="auto"/>
              <w:jc w:val="both"/>
              <w:rPr>
                <w:rFonts w:ascii="Times New Roman" w:hAnsi="Times New Roman" w:cs="Times New Roman"/>
              </w:rPr>
            </w:pPr>
          </w:p>
        </w:tc>
        <w:tc>
          <w:tcPr>
            <w:tcW w:w="1560" w:type="dxa"/>
            <w:tcMar>
              <w:left w:w="28" w:type="dxa"/>
              <w:right w:w="28" w:type="dxa"/>
            </w:tcMar>
          </w:tcPr>
          <w:p w14:paraId="066EFD8D" w14:textId="77777777" w:rsidR="00CC3781" w:rsidRPr="00AC2F35" w:rsidRDefault="00CC3781" w:rsidP="00CC3781">
            <w:pPr>
              <w:tabs>
                <w:tab w:val="num" w:pos="0"/>
              </w:tabs>
              <w:ind w:left="57" w:right="57"/>
              <w:rPr>
                <w:rFonts w:ascii="Times New Roman" w:hAnsi="Times New Roman" w:cs="Times New Roman"/>
              </w:rPr>
            </w:pPr>
          </w:p>
        </w:tc>
        <w:tc>
          <w:tcPr>
            <w:tcW w:w="2835" w:type="dxa"/>
            <w:vMerge/>
            <w:tcMar>
              <w:left w:w="28" w:type="dxa"/>
              <w:right w:w="28" w:type="dxa"/>
            </w:tcMar>
          </w:tcPr>
          <w:p w14:paraId="6B01B561" w14:textId="77777777" w:rsidR="00CC3781" w:rsidRPr="00AB6A01" w:rsidRDefault="00CC3781" w:rsidP="00CC3781">
            <w:pPr>
              <w:tabs>
                <w:tab w:val="num" w:pos="0"/>
              </w:tabs>
              <w:ind w:left="57" w:right="57"/>
              <w:rPr>
                <w:rFonts w:ascii="Times New Roman" w:hAnsi="Times New Roman" w:cs="Times New Roman"/>
              </w:rPr>
            </w:pPr>
          </w:p>
        </w:tc>
        <w:tc>
          <w:tcPr>
            <w:tcW w:w="850" w:type="dxa"/>
            <w:tcMar>
              <w:left w:w="28" w:type="dxa"/>
              <w:right w:w="28" w:type="dxa"/>
            </w:tcMar>
          </w:tcPr>
          <w:p w14:paraId="3B983C0E" w14:textId="77777777" w:rsidR="00CC3781" w:rsidRPr="00AC2F35" w:rsidRDefault="00CC3781" w:rsidP="00CC3781">
            <w:pPr>
              <w:tabs>
                <w:tab w:val="num" w:pos="0"/>
              </w:tabs>
              <w:contextualSpacing/>
              <w:jc w:val="center"/>
              <w:rPr>
                <w:rFonts w:ascii="Times New Roman" w:hAnsi="Times New Roman" w:cs="Times New Roman"/>
              </w:rPr>
            </w:pPr>
          </w:p>
        </w:tc>
        <w:tc>
          <w:tcPr>
            <w:tcW w:w="709" w:type="dxa"/>
            <w:tcMar>
              <w:left w:w="28" w:type="dxa"/>
              <w:right w:w="28" w:type="dxa"/>
            </w:tcMar>
          </w:tcPr>
          <w:p w14:paraId="5A44BBA0" w14:textId="77777777" w:rsidR="00CC3781" w:rsidRPr="00AC2F35" w:rsidRDefault="00CC3781" w:rsidP="00CC3781">
            <w:pPr>
              <w:contextualSpacing/>
              <w:jc w:val="center"/>
              <w:rPr>
                <w:rFonts w:ascii="Times New Roman" w:hAnsi="Times New Roman" w:cs="Times New Roman"/>
              </w:rPr>
            </w:pPr>
          </w:p>
        </w:tc>
        <w:tc>
          <w:tcPr>
            <w:tcW w:w="1559" w:type="dxa"/>
            <w:vMerge/>
            <w:tcMar>
              <w:left w:w="28" w:type="dxa"/>
              <w:right w:w="28" w:type="dxa"/>
            </w:tcMar>
          </w:tcPr>
          <w:p w14:paraId="19DEE176" w14:textId="77777777" w:rsidR="00CC3781" w:rsidRPr="00AC2F35" w:rsidRDefault="00CC3781" w:rsidP="00CC3781">
            <w:pPr>
              <w:tabs>
                <w:tab w:val="num" w:pos="0"/>
              </w:tabs>
              <w:spacing w:before="40" w:after="40"/>
              <w:ind w:left="57" w:right="57"/>
              <w:rPr>
                <w:rFonts w:ascii="Times New Roman" w:hAnsi="Times New Roman" w:cs="Times New Roman"/>
              </w:rPr>
            </w:pPr>
          </w:p>
        </w:tc>
        <w:tc>
          <w:tcPr>
            <w:tcW w:w="2126" w:type="dxa"/>
            <w:vMerge/>
            <w:tcMar>
              <w:left w:w="28" w:type="dxa"/>
              <w:right w:w="28" w:type="dxa"/>
            </w:tcMar>
          </w:tcPr>
          <w:p w14:paraId="167C3AC5" w14:textId="77777777" w:rsidR="00CC3781" w:rsidRPr="00AC2F35" w:rsidRDefault="00CC3781" w:rsidP="00CC3781">
            <w:pPr>
              <w:tabs>
                <w:tab w:val="num" w:pos="0"/>
              </w:tabs>
              <w:ind w:left="57" w:right="57"/>
              <w:rPr>
                <w:rFonts w:ascii="Times New Roman" w:hAnsi="Times New Roman" w:cs="Times New Roman"/>
              </w:rPr>
            </w:pPr>
          </w:p>
        </w:tc>
      </w:tr>
    </w:tbl>
    <w:p w14:paraId="00AC4F51" w14:textId="544B6FC0" w:rsidR="005043E5" w:rsidRPr="00641B24" w:rsidRDefault="008B06CB" w:rsidP="008B06CB">
      <w:pPr>
        <w:pStyle w:val="1"/>
        <w:rPr>
          <w:rFonts w:ascii="Times New Roman" w:hAnsi="Times New Roman" w:cs="Times New Roman"/>
          <w:color w:val="auto"/>
          <w:sz w:val="24"/>
          <w:szCs w:val="24"/>
        </w:rPr>
      </w:pPr>
      <w:bookmarkStart w:id="4" w:name="_Toc149209005"/>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4"/>
    </w:p>
    <w:p w14:paraId="0976C8BA" w14:textId="14145621" w:rsidR="008A6C81" w:rsidRPr="007D37D9" w:rsidRDefault="00FA5796" w:rsidP="00175CBF">
      <w:pPr>
        <w:pStyle w:val="af9"/>
        <w:numPr>
          <w:ilvl w:val="0"/>
          <w:numId w:val="23"/>
        </w:numPr>
        <w:ind w:left="426" w:hanging="426"/>
        <w:jc w:val="both"/>
        <w:rPr>
          <w:rFonts w:ascii="Times New Roman" w:hAnsi="Times New Roman" w:cs="Times New Roman"/>
          <w:sz w:val="24"/>
          <w:szCs w:val="24"/>
        </w:rPr>
      </w:pPr>
      <w:r w:rsidRPr="0075392A">
        <w:rPr>
          <w:rFonts w:ascii="Times New Roman" w:hAnsi="Times New Roman" w:cs="Times New Roman"/>
          <w:sz w:val="24"/>
          <w:szCs w:val="24"/>
        </w:rPr>
        <w:t>С</w:t>
      </w:r>
      <w:r w:rsidR="00175CBF">
        <w:rPr>
          <w:rFonts w:ascii="Times New Roman" w:hAnsi="Times New Roman" w:cs="Times New Roman"/>
          <w:sz w:val="24"/>
          <w:szCs w:val="24"/>
        </w:rPr>
        <w:t>рок поставки</w:t>
      </w:r>
      <w:r w:rsidR="00082324" w:rsidRPr="0075392A">
        <w:rPr>
          <w:rFonts w:ascii="Times New Roman" w:hAnsi="Times New Roman" w:cs="Times New Roman"/>
          <w:sz w:val="24"/>
          <w:szCs w:val="24"/>
        </w:rPr>
        <w:t xml:space="preserve">: </w:t>
      </w:r>
      <w:r w:rsidR="00175CBF" w:rsidRPr="00175CBF">
        <w:rPr>
          <w:rFonts w:ascii="Times New Roman" w:hAnsi="Times New Roman" w:cs="Times New Roman"/>
          <w:sz w:val="24"/>
          <w:szCs w:val="24"/>
        </w:rPr>
        <w:t>Поставка продуктов питания (горячих обедов) осуществляется Поставщиком ежедневно в рабочие дни в течение срока действия договора. Поставка партии Товара осуществляется на основании согласованных сторонами Заказов (заявок), принятых Поставщиком от Покупателя посредством телефонной связи. Заказ согласовывается по наименованию, общему объему Товара каждой отдельной партии, исходя из перечня Ассортимента продукции, указанных в приложении № 1. В заявке сообщается наименование, количество продукции и дата их приготовления. Отпуск партии Товара осуществляется один раз в день в согласованное в заказе время. Товар должен быть готов к передаче Покупателю к 10:00 (десяти часам) МСК.</w:t>
      </w:r>
    </w:p>
    <w:p w14:paraId="50F53BD5" w14:textId="559E4711" w:rsidR="005043E5" w:rsidRPr="0075392A" w:rsidRDefault="00324F62" w:rsidP="000749BF">
      <w:pPr>
        <w:numPr>
          <w:ilvl w:val="0"/>
          <w:numId w:val="2"/>
        </w:numPr>
        <w:tabs>
          <w:tab w:val="left" w:pos="0"/>
          <w:tab w:val="left" w:pos="720"/>
        </w:tabs>
        <w:snapToGrid w:val="0"/>
        <w:ind w:left="284" w:hanging="284"/>
        <w:rPr>
          <w:rFonts w:ascii="Times New Roman" w:hAnsi="Times New Roman" w:cs="Times New Roman"/>
          <w:sz w:val="24"/>
          <w:szCs w:val="24"/>
        </w:rPr>
      </w:pPr>
      <w:r w:rsidRPr="0075392A">
        <w:rPr>
          <w:rFonts w:ascii="Times New Roman" w:hAnsi="Times New Roman" w:cs="Times New Roman"/>
          <w:sz w:val="24"/>
          <w:szCs w:val="24"/>
        </w:rPr>
        <w:t xml:space="preserve">Условия поставки </w:t>
      </w:r>
      <w:r w:rsidR="008A6C81" w:rsidRPr="0075392A">
        <w:rPr>
          <w:rFonts w:ascii="Times New Roman" w:hAnsi="Times New Roman" w:cs="Times New Roman"/>
          <w:sz w:val="24"/>
          <w:szCs w:val="24"/>
        </w:rPr>
        <w:t>МТР</w:t>
      </w:r>
      <w:r w:rsidRPr="0075392A">
        <w:rPr>
          <w:rFonts w:ascii="Times New Roman" w:hAnsi="Times New Roman" w:cs="Times New Roman"/>
          <w:sz w:val="24"/>
          <w:szCs w:val="24"/>
        </w:rPr>
        <w:t>: в соответствии с Техническим заданием.</w:t>
      </w:r>
    </w:p>
    <w:p w14:paraId="3FB2B028" w14:textId="5047435E" w:rsidR="00C609AC" w:rsidRPr="00C609AC" w:rsidRDefault="00324F62" w:rsidP="00175CBF">
      <w:pPr>
        <w:numPr>
          <w:ilvl w:val="0"/>
          <w:numId w:val="4"/>
        </w:numPr>
        <w:tabs>
          <w:tab w:val="left" w:pos="0"/>
          <w:tab w:val="left" w:pos="720"/>
        </w:tabs>
        <w:snapToGrid w:val="0"/>
        <w:jc w:val="both"/>
        <w:rPr>
          <w:rFonts w:ascii="Times New Roman" w:hAnsi="Times New Roman" w:cs="Times New Roman"/>
          <w:sz w:val="24"/>
          <w:szCs w:val="24"/>
        </w:rPr>
      </w:pPr>
      <w:r w:rsidRPr="00C609AC">
        <w:rPr>
          <w:rFonts w:ascii="Times New Roman" w:hAnsi="Times New Roman" w:cs="Times New Roman"/>
          <w:sz w:val="24"/>
          <w:szCs w:val="24"/>
        </w:rPr>
        <w:t xml:space="preserve">Условия оплаты: </w:t>
      </w:r>
      <w:r w:rsidR="00175CBF" w:rsidRPr="00175CBF">
        <w:rPr>
          <w:rFonts w:ascii="Times New Roman" w:hAnsi="Times New Roman"/>
          <w:sz w:val="24"/>
          <w:szCs w:val="24"/>
        </w:rPr>
        <w:t>100% оплата за партию Товара путем безналичного перечисления денежных средств на расчетный счет Поставщика в течение 30 (Тридцати) календарных дней с момента поставки партии Товара на склад Покупателя. Оплата Товара осуществляется по стоимостной величине Товара исходя из объема фактически поставленного Товара.</w:t>
      </w:r>
    </w:p>
    <w:p w14:paraId="437185D7" w14:textId="451CC17A" w:rsidR="005043E5" w:rsidRPr="00C609AC" w:rsidRDefault="00324F62" w:rsidP="00C609AC">
      <w:pPr>
        <w:numPr>
          <w:ilvl w:val="0"/>
          <w:numId w:val="4"/>
        </w:numPr>
        <w:tabs>
          <w:tab w:val="left" w:pos="0"/>
          <w:tab w:val="left" w:pos="720"/>
        </w:tabs>
        <w:snapToGrid w:val="0"/>
        <w:jc w:val="both"/>
        <w:rPr>
          <w:rFonts w:ascii="Times New Roman" w:hAnsi="Times New Roman" w:cs="Times New Roman"/>
          <w:sz w:val="24"/>
          <w:szCs w:val="24"/>
        </w:rPr>
      </w:pPr>
      <w:r w:rsidRPr="00C609AC">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5" w:name="_Toc149209006"/>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063998">
      <w:pPr>
        <w:pStyle w:val="1"/>
        <w:rPr>
          <w:rFonts w:ascii="Times New Roman" w:hAnsi="Times New Roman" w:cs="Times New Roman"/>
          <w:b/>
          <w:color w:val="auto"/>
          <w:sz w:val="24"/>
          <w:szCs w:val="24"/>
        </w:rPr>
      </w:pPr>
      <w:bookmarkStart w:id="6" w:name="_Toc149209007"/>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149209008"/>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Pr="00641B24"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8" w:name="_Toc149209009"/>
      <w:r w:rsidRPr="00641B24">
        <w:rPr>
          <w:rFonts w:ascii="Times New Roman" w:hAnsi="Times New Roman" w:cs="Times New Roman"/>
          <w:b/>
          <w:color w:val="auto"/>
          <w:sz w:val="24"/>
          <w:szCs w:val="24"/>
        </w:rPr>
        <w:t>4. Подготовка Предложений</w:t>
      </w:r>
      <w:bookmarkEnd w:id="8"/>
    </w:p>
    <w:p w14:paraId="0928F35C" w14:textId="77777777" w:rsidR="005043E5" w:rsidRPr="00F928AE" w:rsidRDefault="00324F62" w:rsidP="0075392A">
      <w:pPr>
        <w:pStyle w:val="1"/>
        <w:spacing w:before="0"/>
        <w:rPr>
          <w:rFonts w:ascii="Times New Roman" w:hAnsi="Times New Roman" w:cs="Times New Roman"/>
          <w:b/>
          <w:color w:val="auto"/>
          <w:sz w:val="24"/>
          <w:szCs w:val="24"/>
        </w:rPr>
      </w:pPr>
      <w:bookmarkStart w:id="9" w:name="_Toc149209010"/>
      <w:r w:rsidRPr="00F928AE">
        <w:rPr>
          <w:rFonts w:ascii="Times New Roman" w:hAnsi="Times New Roman" w:cs="Times New Roman"/>
          <w:b/>
          <w:color w:val="auto"/>
          <w:sz w:val="24"/>
          <w:szCs w:val="24"/>
        </w:rPr>
        <w:t>4.1. Общие требования к Предложению</w:t>
      </w:r>
      <w:bookmarkEnd w:id="9"/>
    </w:p>
    <w:p w14:paraId="4564FD3B" w14:textId="76E8762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xml:space="preserve">. Участник имеет право подать только одно Предложение. В случае нарушения этого требования все Предложения такого Участника отклоняются без </w:t>
      </w:r>
      <w:r w:rsidR="00E66DC4" w:rsidRPr="00641B24">
        <w:rPr>
          <w:rFonts w:ascii="Times New Roman" w:hAnsi="Times New Roman" w:cs="Times New Roman"/>
          <w:sz w:val="24"/>
          <w:szCs w:val="24"/>
        </w:rPr>
        <w:t>рассмотрения,</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7C6F5634"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470E2E">
        <w:rPr>
          <w:rFonts w:ascii="Times New Roman" w:hAnsi="Times New Roman" w:cs="Times New Roman"/>
          <w:sz w:val="24"/>
          <w:szCs w:val="24"/>
          <w:highlight w:val="yellow"/>
        </w:rPr>
        <w:t xml:space="preserve">до </w:t>
      </w:r>
      <w:r w:rsidR="009C3B75" w:rsidRPr="00470E2E">
        <w:rPr>
          <w:rFonts w:ascii="Times New Roman" w:hAnsi="Times New Roman" w:cs="Times New Roman"/>
          <w:b/>
          <w:sz w:val="24"/>
          <w:szCs w:val="24"/>
          <w:highlight w:val="yellow"/>
        </w:rPr>
        <w:t>«</w:t>
      </w:r>
      <w:r w:rsidR="00B81336">
        <w:rPr>
          <w:rFonts w:ascii="Times New Roman" w:hAnsi="Times New Roman" w:cs="Times New Roman"/>
          <w:b/>
          <w:sz w:val="24"/>
          <w:szCs w:val="24"/>
          <w:highlight w:val="yellow"/>
        </w:rPr>
        <w:t>30</w:t>
      </w:r>
      <w:r w:rsidR="00257960">
        <w:rPr>
          <w:rFonts w:ascii="Times New Roman" w:hAnsi="Times New Roman" w:cs="Times New Roman"/>
          <w:b/>
          <w:sz w:val="24"/>
          <w:szCs w:val="24"/>
          <w:highlight w:val="yellow"/>
        </w:rPr>
        <w:t>» декабря</w:t>
      </w:r>
      <w:r w:rsidR="00470E2E">
        <w:rPr>
          <w:rFonts w:ascii="Times New Roman" w:hAnsi="Times New Roman" w:cs="Times New Roman"/>
          <w:b/>
          <w:sz w:val="24"/>
          <w:szCs w:val="24"/>
          <w:highlight w:val="yellow"/>
        </w:rPr>
        <w:t xml:space="preserve"> 2023</w:t>
      </w:r>
      <w:r w:rsidR="00A30603">
        <w:rPr>
          <w:rFonts w:ascii="Times New Roman" w:hAnsi="Times New Roman" w:cs="Times New Roman"/>
          <w:b/>
          <w:sz w:val="24"/>
          <w:szCs w:val="24"/>
          <w:highlight w:val="yellow"/>
        </w:rPr>
        <w:t xml:space="preserve"> </w:t>
      </w:r>
      <w:r w:rsidRPr="00470E2E">
        <w:rPr>
          <w:rFonts w:ascii="Times New Roman" w:hAnsi="Times New Roman" w:cs="Times New Roman"/>
          <w:b/>
          <w:sz w:val="24"/>
          <w:szCs w:val="24"/>
          <w:highlight w:val="yellow"/>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3E0D7E0" w14:textId="6825724D" w:rsidR="00901DA7"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5E76E2">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4A1E27DF" w14:textId="1307C321" w:rsidR="005E76E2" w:rsidRDefault="005E76E2" w:rsidP="00006628">
      <w:pPr>
        <w:snapToGrid w:val="0"/>
        <w:jc w:val="both"/>
        <w:rPr>
          <w:rFonts w:ascii="Times New Roman" w:hAnsi="Times New Roman" w:cs="Times New Roman"/>
          <w:sz w:val="24"/>
          <w:szCs w:val="24"/>
        </w:rPr>
      </w:pPr>
    </w:p>
    <w:p w14:paraId="14194879" w14:textId="77777777" w:rsidR="005043E5" w:rsidRPr="00F928AE" w:rsidRDefault="00324F62" w:rsidP="00063998">
      <w:pPr>
        <w:pStyle w:val="1"/>
        <w:rPr>
          <w:rFonts w:ascii="Times New Roman" w:hAnsi="Times New Roman" w:cs="Times New Roman"/>
          <w:b/>
          <w:color w:val="auto"/>
          <w:sz w:val="24"/>
          <w:szCs w:val="24"/>
        </w:rPr>
      </w:pPr>
      <w:bookmarkStart w:id="10" w:name="_Toc149209011"/>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1" w:name="_Toc149209012"/>
      <w:r w:rsidRPr="00F928AE">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2" w:name="_Toc149209013"/>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149209014"/>
      <w:r w:rsidRPr="00641B24">
        <w:rPr>
          <w:rFonts w:ascii="Times New Roman" w:hAnsi="Times New Roman" w:cs="Times New Roman"/>
          <w:b/>
          <w:color w:val="auto"/>
          <w:sz w:val="24"/>
          <w:szCs w:val="24"/>
        </w:rPr>
        <w:t>5. Подача предложений и их прием.</w:t>
      </w:r>
      <w:bookmarkEnd w:id="13"/>
    </w:p>
    <w:p w14:paraId="6C39B737" w14:textId="7C325A7C"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4C2925">
        <w:rPr>
          <w:rFonts w:ascii="Times New Roman" w:hAnsi="Times New Roman" w:cs="Times New Roman"/>
          <w:sz w:val="24"/>
          <w:szCs w:val="24"/>
        </w:rPr>
        <w:t>начиная с</w:t>
      </w:r>
      <w:r w:rsidRPr="00DB4801">
        <w:rPr>
          <w:rFonts w:ascii="Times New Roman" w:hAnsi="Times New Roman" w:cs="Times New Roman"/>
          <w:sz w:val="24"/>
          <w:szCs w:val="24"/>
          <w:highlight w:val="yellow"/>
        </w:rPr>
        <w:t xml:space="preserve"> </w:t>
      </w:r>
      <w:r w:rsidR="009C3B75" w:rsidRPr="00DB4801">
        <w:rPr>
          <w:rFonts w:ascii="Times New Roman" w:hAnsi="Times New Roman" w:cs="Times New Roman"/>
          <w:b/>
          <w:sz w:val="24"/>
          <w:szCs w:val="24"/>
          <w:highlight w:val="yellow"/>
        </w:rPr>
        <w:t>«</w:t>
      </w:r>
      <w:r w:rsidR="00E447A9">
        <w:rPr>
          <w:rFonts w:ascii="Times New Roman" w:hAnsi="Times New Roman" w:cs="Times New Roman"/>
          <w:b/>
          <w:sz w:val="24"/>
          <w:szCs w:val="24"/>
          <w:highlight w:val="yellow"/>
        </w:rPr>
        <w:t>01</w:t>
      </w:r>
      <w:r w:rsidRPr="00DB4801">
        <w:rPr>
          <w:rFonts w:ascii="Times New Roman" w:hAnsi="Times New Roman" w:cs="Times New Roman"/>
          <w:b/>
          <w:sz w:val="24"/>
          <w:szCs w:val="24"/>
          <w:highlight w:val="yellow"/>
        </w:rPr>
        <w:t xml:space="preserve">» </w:t>
      </w:r>
      <w:r w:rsidR="00E447A9">
        <w:rPr>
          <w:rFonts w:ascii="Times New Roman" w:hAnsi="Times New Roman" w:cs="Times New Roman"/>
          <w:b/>
          <w:sz w:val="24"/>
          <w:szCs w:val="24"/>
          <w:highlight w:val="yellow"/>
        </w:rPr>
        <w:t>нояб</w:t>
      </w:r>
      <w:r w:rsidR="000518DE">
        <w:rPr>
          <w:rFonts w:ascii="Times New Roman" w:hAnsi="Times New Roman" w:cs="Times New Roman"/>
          <w:b/>
          <w:sz w:val="24"/>
          <w:szCs w:val="24"/>
          <w:highlight w:val="yellow"/>
        </w:rPr>
        <w:t>ря</w:t>
      </w:r>
      <w:r w:rsidR="00DA0F89">
        <w:rPr>
          <w:rFonts w:ascii="Times New Roman" w:hAnsi="Times New Roman" w:cs="Times New Roman"/>
          <w:b/>
          <w:sz w:val="24"/>
          <w:szCs w:val="24"/>
          <w:highlight w:val="yellow"/>
        </w:rPr>
        <w:t xml:space="preserve"> </w:t>
      </w:r>
      <w:r w:rsidR="00470E2E">
        <w:rPr>
          <w:rFonts w:ascii="Times New Roman" w:hAnsi="Times New Roman" w:cs="Times New Roman"/>
          <w:b/>
          <w:sz w:val="24"/>
          <w:szCs w:val="24"/>
          <w:highlight w:val="yellow"/>
        </w:rPr>
        <w:t>2023</w:t>
      </w:r>
      <w:r w:rsidRPr="00E5479B">
        <w:rPr>
          <w:rFonts w:ascii="Times New Roman" w:hAnsi="Times New Roman" w:cs="Times New Roman"/>
          <w:b/>
          <w:sz w:val="24"/>
          <w:szCs w:val="24"/>
          <w:highlight w:val="yellow"/>
        </w:rPr>
        <w:t xml:space="preserve"> 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в электронной форме в соответствии с регламентом и функционалом ЭТП.</w:t>
      </w:r>
    </w:p>
    <w:p w14:paraId="7606506D" w14:textId="77777777" w:rsidR="007146E2"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w:t>
      </w:r>
      <w:r w:rsidR="007146E2" w:rsidRPr="007146E2">
        <w:rPr>
          <w:rFonts w:ascii="Times New Roman" w:hAnsi="Times New Roman" w:cs="Times New Roman"/>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333DC1EE" w14:textId="6B4852C4"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149209015"/>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75392A">
      <w:pPr>
        <w:pStyle w:val="1"/>
        <w:spacing w:before="0"/>
        <w:rPr>
          <w:rFonts w:ascii="Times New Roman" w:hAnsi="Times New Roman" w:cs="Times New Roman"/>
          <w:b/>
          <w:color w:val="auto"/>
          <w:sz w:val="24"/>
          <w:szCs w:val="24"/>
        </w:rPr>
      </w:pPr>
      <w:bookmarkStart w:id="15" w:name="_Toc149209016"/>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6" w:name="_Toc149209017"/>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29470968"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w:t>
      </w:r>
      <w:r w:rsidR="00901DA7">
        <w:rPr>
          <w:rFonts w:ascii="Times New Roman" w:hAnsi="Times New Roman" w:cs="Times New Roman"/>
          <w:sz w:val="24"/>
          <w:szCs w:val="24"/>
        </w:rPr>
        <w:t>тствуют требованиям по существу;</w:t>
      </w:r>
    </w:p>
    <w:p w14:paraId="5D15D2DB" w14:textId="7FC64871" w:rsidR="00901DA7" w:rsidRPr="00641B24" w:rsidRDefault="00901DA7">
      <w:pPr>
        <w:tabs>
          <w:tab w:val="left" w:pos="927"/>
        </w:tabs>
        <w:snapToGrid w:val="0"/>
        <w:jc w:val="both"/>
        <w:rPr>
          <w:rFonts w:ascii="Times New Roman" w:hAnsi="Times New Roman" w:cs="Times New Roman"/>
          <w:sz w:val="24"/>
          <w:szCs w:val="24"/>
        </w:rPr>
      </w:pPr>
      <w:r w:rsidRPr="00F473A5">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7" w:name="_Toc149209018"/>
      <w:r w:rsidRPr="00F928AE">
        <w:rPr>
          <w:rFonts w:ascii="Times New Roman" w:hAnsi="Times New Roman" w:cs="Times New Roman"/>
          <w:b/>
          <w:color w:val="auto"/>
          <w:sz w:val="24"/>
          <w:szCs w:val="24"/>
        </w:rPr>
        <w:t>6.3. Оценочная стадия</w:t>
      </w:r>
      <w:bookmarkEnd w:id="17"/>
    </w:p>
    <w:p w14:paraId="26393DBD" w14:textId="76E11396"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w:t>
      </w:r>
      <w:r w:rsidR="001E52CF" w:rsidRPr="00641B24">
        <w:rPr>
          <w:rFonts w:ascii="Times New Roman" w:hAnsi="Times New Roman" w:cs="Times New Roman"/>
          <w:sz w:val="24"/>
          <w:szCs w:val="24"/>
        </w:rPr>
        <w:t>в соответствии с методикой,</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8" w:name="_Toc149209019"/>
      <w:r w:rsidRPr="00F928AE">
        <w:rPr>
          <w:rFonts w:ascii="Times New Roman" w:hAnsi="Times New Roman" w:cs="Times New Roman"/>
          <w:b/>
          <w:color w:val="auto"/>
          <w:sz w:val="24"/>
          <w:szCs w:val="24"/>
        </w:rPr>
        <w:t>6.4. Проведение переторжки</w:t>
      </w:r>
      <w:bookmarkEnd w:id="18"/>
    </w:p>
    <w:p w14:paraId="089903C7" w14:textId="4D756405"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6.4.1. При проведении закупочной процедуры снижение цен запрашивается </w:t>
      </w:r>
      <w:r w:rsidR="001E52CF" w:rsidRPr="00641B24">
        <w:rPr>
          <w:rFonts w:ascii="Times New Roman" w:hAnsi="Times New Roman" w:cs="Times New Roman"/>
          <w:sz w:val="24"/>
          <w:szCs w:val="24"/>
        </w:rPr>
        <w:t>у всех участников,</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149209020"/>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03BBBEE0" w14:textId="7C2EA16A" w:rsidR="005E76E2"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40236A">
        <w:rPr>
          <w:rFonts w:ascii="Times New Roman" w:hAnsi="Times New Roman" w:cs="Times New Roman"/>
          <w:b/>
          <w:sz w:val="24"/>
          <w:szCs w:val="24"/>
          <w:highlight w:val="yellow"/>
        </w:rPr>
        <w:t>«</w:t>
      </w:r>
      <w:r w:rsidR="007146E2">
        <w:rPr>
          <w:rFonts w:ascii="Times New Roman" w:hAnsi="Times New Roman" w:cs="Times New Roman"/>
          <w:b/>
          <w:sz w:val="24"/>
          <w:szCs w:val="24"/>
          <w:highlight w:val="yellow"/>
        </w:rPr>
        <w:t>15</w:t>
      </w:r>
      <w:r w:rsidR="001E52CF">
        <w:rPr>
          <w:rFonts w:ascii="Times New Roman" w:hAnsi="Times New Roman" w:cs="Times New Roman"/>
          <w:b/>
          <w:sz w:val="24"/>
          <w:szCs w:val="24"/>
          <w:highlight w:val="yellow"/>
        </w:rPr>
        <w:t xml:space="preserve">» </w:t>
      </w:r>
      <w:r w:rsidR="00A67310">
        <w:rPr>
          <w:rFonts w:ascii="Times New Roman" w:hAnsi="Times New Roman" w:cs="Times New Roman"/>
          <w:b/>
          <w:sz w:val="24"/>
          <w:szCs w:val="24"/>
          <w:highlight w:val="yellow"/>
        </w:rPr>
        <w:t>декабря</w:t>
      </w:r>
      <w:r w:rsidR="001E52CF">
        <w:rPr>
          <w:rFonts w:ascii="Times New Roman" w:hAnsi="Times New Roman" w:cs="Times New Roman"/>
          <w:b/>
          <w:sz w:val="24"/>
          <w:szCs w:val="24"/>
          <w:highlight w:val="yellow"/>
        </w:rPr>
        <w:t xml:space="preserve"> </w:t>
      </w:r>
      <w:r w:rsidR="00470E2E" w:rsidRPr="00CF68C6">
        <w:rPr>
          <w:rFonts w:ascii="Times New Roman" w:hAnsi="Times New Roman" w:cs="Times New Roman"/>
          <w:b/>
          <w:sz w:val="24"/>
          <w:szCs w:val="24"/>
          <w:highlight w:val="yellow"/>
        </w:rPr>
        <w:t>2023</w:t>
      </w:r>
      <w:r w:rsidR="001E52CF" w:rsidRPr="00CF68C6">
        <w:rPr>
          <w:rFonts w:ascii="Times New Roman" w:hAnsi="Times New Roman" w:cs="Times New Roman"/>
          <w:b/>
          <w:sz w:val="24"/>
          <w:szCs w:val="24"/>
          <w:highlight w:val="yellow"/>
        </w:rPr>
        <w:t xml:space="preserve"> 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w:t>
      </w:r>
    </w:p>
    <w:p w14:paraId="3321EE04" w14:textId="1C1AD433" w:rsidR="005043E5" w:rsidRPr="00641B24" w:rsidRDefault="009B1514" w:rsidP="00006628">
      <w:pPr>
        <w:widowControl w:val="0"/>
        <w:tabs>
          <w:tab w:val="left" w:pos="1134"/>
        </w:tabs>
        <w:spacing w:after="120"/>
        <w:contextualSpacing/>
        <w:jc w:val="both"/>
        <w:rPr>
          <w:rFonts w:ascii="Times New Roman" w:hAnsi="Times New Roman" w:cs="Times New Roman"/>
          <w:sz w:val="24"/>
          <w:szCs w:val="24"/>
        </w:rPr>
      </w:pPr>
      <w:r>
        <w:rPr>
          <w:rFonts w:ascii="Times New Roman" w:hAnsi="Times New Roman" w:cs="Times New Roman"/>
          <w:sz w:val="24"/>
          <w:szCs w:val="24"/>
        </w:rPr>
        <w:t>7.2</w:t>
      </w:r>
      <w:r w:rsidR="00A96FBA"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00A96FBA" w:rsidRPr="00641B24">
        <w:rPr>
          <w:rFonts w:ascii="Times New Roman" w:hAnsi="Times New Roman" w:cs="Times New Roman"/>
          <w:sz w:val="24"/>
          <w:szCs w:val="24"/>
        </w:rPr>
        <w:t>МТР и выполняемых работ.</w:t>
      </w:r>
    </w:p>
    <w:p w14:paraId="53D366EC" w14:textId="067391BB"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175CBF">
        <w:rPr>
          <w:rFonts w:ascii="Times New Roman" w:hAnsi="Times New Roman" w:cs="Times New Roman"/>
          <w:sz w:val="24"/>
          <w:szCs w:val="24"/>
        </w:rPr>
        <w:t>3</w:t>
      </w:r>
      <w:r w:rsidRPr="00641B24">
        <w:rPr>
          <w:rFonts w:ascii="Times New Roman" w:hAnsi="Times New Roman" w:cs="Times New Roman"/>
          <w:sz w:val="24"/>
          <w:szCs w:val="24"/>
        </w:rPr>
        <w:t xml:space="preserve"> </w:t>
      </w:r>
      <w:r w:rsidRPr="00EF1909">
        <w:rPr>
          <w:rFonts w:ascii="Times New Roman" w:hAnsi="Times New Roman" w:cs="Times New Roman"/>
          <w:sz w:val="24"/>
          <w:szCs w:val="24"/>
        </w:rPr>
        <w:t>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174FAE80"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175CBF">
        <w:rPr>
          <w:rFonts w:ascii="Times New Roman" w:hAnsi="Times New Roman" w:cs="Times New Roman"/>
          <w:sz w:val="24"/>
          <w:szCs w:val="24"/>
        </w:rPr>
        <w:t>4</w:t>
      </w:r>
      <w:r w:rsidR="00FD6BD5">
        <w:rPr>
          <w:rFonts w:ascii="Times New Roman" w:hAnsi="Times New Roman" w:cs="Times New Roman"/>
          <w:sz w:val="24"/>
          <w:szCs w:val="24"/>
        </w:rPr>
        <w:t xml:space="preserve"> </w:t>
      </w:r>
      <w:r w:rsidR="00287BC8" w:rsidRPr="00641B24">
        <w:rPr>
          <w:rFonts w:ascii="Times New Roman" w:hAnsi="Times New Roman" w:cs="Times New Roman"/>
          <w:sz w:val="24"/>
          <w:szCs w:val="24"/>
        </w:rPr>
        <w:t>В</w:t>
      </w:r>
      <w:r w:rsidR="00FD6BD5">
        <w:rPr>
          <w:rFonts w:ascii="Times New Roman" w:hAnsi="Times New Roman" w:cs="Times New Roman"/>
          <w:sz w:val="24"/>
          <w:szCs w:val="24"/>
        </w:rPr>
        <w:t xml:space="preserve"> </w:t>
      </w:r>
      <w:r w:rsidR="00287BC8" w:rsidRPr="00641B24">
        <w:rPr>
          <w:rFonts w:ascii="Times New Roman" w:hAnsi="Times New Roman" w:cs="Times New Roman"/>
          <w:sz w:val="24"/>
          <w:szCs w:val="24"/>
        </w:rPr>
        <w:t>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71F431D" w:rsidR="005043E5" w:rsidRPr="00641B24" w:rsidRDefault="00175CBF">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Pr>
          <w:rFonts w:ascii="Times New Roman" w:hAnsi="Times New Roman" w:cs="Times New Roman"/>
          <w:sz w:val="24"/>
          <w:szCs w:val="24"/>
        </w:rPr>
        <w:t xml:space="preserve">5 </w:t>
      </w:r>
      <w:r w:rsidRPr="00641B24">
        <w:rPr>
          <w:rFonts w:ascii="Times New Roman" w:hAnsi="Times New Roman" w:cs="Times New Roman"/>
          <w:sz w:val="24"/>
          <w:szCs w:val="24"/>
        </w:rPr>
        <w:t>Заказчик</w:t>
      </w:r>
      <w:r w:rsidR="00956986" w:rsidRPr="00641B24">
        <w:rPr>
          <w:rFonts w:ascii="Times New Roman" w:hAnsi="Times New Roman" w:cs="Times New Roman"/>
          <w:sz w:val="24"/>
          <w:szCs w:val="24"/>
        </w:rPr>
        <w:t xml:space="preserve">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49209021"/>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68315134" w14:textId="094C77EE" w:rsidR="006A40C4" w:rsidRPr="00FD6BD5" w:rsidRDefault="00324F62" w:rsidP="0075392A">
      <w:pPr>
        <w:snapToGrid w:val="0"/>
        <w:jc w:val="both"/>
        <w:rPr>
          <w:rFonts w:ascii="Times New Roman" w:hAnsi="Times New Roman" w:cs="Times New Roman"/>
          <w:color w:val="0070C0"/>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r w:rsidR="00FD6BD5" w:rsidRPr="00FD6BD5">
        <w:rPr>
          <w:rFonts w:ascii="Times New Roman" w:hAnsi="Times New Roman" w:cs="Times New Roman"/>
          <w:color w:val="0070C0"/>
          <w:sz w:val="24"/>
          <w:szCs w:val="24"/>
        </w:rPr>
        <w:t>https://etp.gpb.ru</w:t>
      </w:r>
      <w:r w:rsidR="00B06464" w:rsidRPr="00FD6BD5">
        <w:rPr>
          <w:rFonts w:ascii="Times New Roman" w:hAnsi="Times New Roman" w:cs="Times New Roman"/>
          <w:color w:val="0070C0"/>
          <w:sz w:val="24"/>
          <w:szCs w:val="24"/>
        </w:rPr>
        <w:t>.</w:t>
      </w:r>
    </w:p>
    <w:p w14:paraId="140F4081" w14:textId="08630119" w:rsidR="00DF70CD" w:rsidRPr="00641B24" w:rsidRDefault="004C7F5C" w:rsidP="00CD56A3">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149209022"/>
      <w:r w:rsidRPr="00BA758A">
        <w:rPr>
          <w:rFonts w:ascii="Times New Roman" w:hAnsi="Times New Roman" w:cs="Times New Roman"/>
          <w:b/>
          <w:color w:val="auto"/>
          <w:sz w:val="24"/>
          <w:szCs w:val="24"/>
        </w:rPr>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49209023"/>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36FC527F"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470E2E">
        <w:rPr>
          <w:rFonts w:ascii="Times New Roman" w:hAnsi="Times New Roman" w:cs="Times New Roman"/>
          <w:sz w:val="24"/>
          <w:szCs w:val="24"/>
        </w:rPr>
        <w:t>3</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40A4518B"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EA5EC1">
        <w:rPr>
          <w:rFonts w:ascii="Times New Roman" w:hAnsi="Times New Roman" w:cs="Times New Roman"/>
          <w:b/>
          <w:sz w:val="24"/>
          <w:szCs w:val="24"/>
        </w:rPr>
        <w:t xml:space="preserve">на поставку </w:t>
      </w:r>
      <w:r w:rsidR="00175CBF" w:rsidRPr="00175CBF">
        <w:rPr>
          <w:rFonts w:ascii="Times New Roman" w:hAnsi="Times New Roman" w:cs="Times New Roman"/>
          <w:b/>
          <w:sz w:val="24"/>
          <w:szCs w:val="24"/>
        </w:rPr>
        <w:t>про</w:t>
      </w:r>
      <w:r w:rsidR="00175CBF">
        <w:rPr>
          <w:rFonts w:ascii="Times New Roman" w:hAnsi="Times New Roman" w:cs="Times New Roman"/>
          <w:b/>
          <w:sz w:val="24"/>
          <w:szCs w:val="24"/>
        </w:rPr>
        <w:t>дуктов питания (горячих обедов)</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2250D1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5273D7B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4FBD7714" w14:textId="6108F75B" w:rsidR="00BD355A" w:rsidRPr="00641B24" w:rsidRDefault="00324F62" w:rsidP="00BD355A">
      <w:pPr>
        <w:snapToGrid w:val="0"/>
        <w:jc w:val="both"/>
        <w:rPr>
          <w:rFonts w:ascii="Times New Roman" w:hAnsi="Times New Roman" w:cs="Times New Roman"/>
          <w:b/>
          <w:i/>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175CBF">
        <w:rPr>
          <w:rFonts w:ascii="Times New Roman" w:hAnsi="Times New Roman" w:cs="Times New Roman"/>
          <w:sz w:val="24"/>
          <w:szCs w:val="24"/>
        </w:rPr>
        <w:t xml:space="preserve">поставку </w:t>
      </w:r>
      <w:r w:rsidR="00175CBF" w:rsidRPr="00175CBF">
        <w:rPr>
          <w:rFonts w:ascii="Times New Roman" w:hAnsi="Times New Roman" w:cs="Times New Roman"/>
          <w:b/>
          <w:sz w:val="24"/>
          <w:szCs w:val="24"/>
        </w:rPr>
        <w:t>продуктов питания (горяч</w:t>
      </w:r>
      <w:r w:rsidR="00175CBF">
        <w:rPr>
          <w:rFonts w:ascii="Times New Roman" w:hAnsi="Times New Roman" w:cs="Times New Roman"/>
          <w:b/>
          <w:sz w:val="24"/>
          <w:szCs w:val="24"/>
        </w:rPr>
        <w:t xml:space="preserve">их обедов)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BD355A" w:rsidRPr="00BD355A">
        <w:rPr>
          <w:rFonts w:ascii="Times New Roman" w:hAnsi="Times New Roman" w:cs="Times New Roman"/>
          <w:b/>
          <w:i/>
          <w:sz w:val="24"/>
          <w:szCs w:val="24"/>
        </w:rPr>
        <w:t xml:space="preserve"> </w:t>
      </w:r>
      <w:r w:rsidR="00BD355A">
        <w:rPr>
          <w:rFonts w:ascii="Times New Roman" w:hAnsi="Times New Roman" w:cs="Times New Roman"/>
          <w:b/>
          <w:i/>
          <w:sz w:val="24"/>
          <w:szCs w:val="24"/>
        </w:rPr>
        <w:t>не превышающую</w:t>
      </w:r>
      <w:r w:rsidR="00BD355A" w:rsidRPr="00980D59">
        <w:rPr>
          <w:rFonts w:ascii="Times New Roman" w:hAnsi="Times New Roman" w:cs="Times New Roman"/>
          <w:b/>
          <w:i/>
          <w:sz w:val="24"/>
          <w:szCs w:val="24"/>
        </w:rPr>
        <w:t xml:space="preserve">: </w:t>
      </w:r>
      <w:r w:rsidR="00BD355A">
        <w:rPr>
          <w:rFonts w:ascii="Times New Roman" w:hAnsi="Times New Roman" w:cs="Times New Roman"/>
          <w:b/>
          <w:i/>
          <w:sz w:val="24"/>
          <w:szCs w:val="24"/>
        </w:rPr>
        <w:t>4 700 000 (Четыре миллиона семьсот тысяч</w:t>
      </w:r>
      <w:r w:rsidR="00BD355A" w:rsidRPr="00980D59">
        <w:rPr>
          <w:rFonts w:ascii="Times New Roman" w:hAnsi="Times New Roman" w:cs="Times New Roman"/>
          <w:b/>
          <w:i/>
          <w:sz w:val="24"/>
          <w:szCs w:val="24"/>
        </w:rPr>
        <w:t xml:space="preserve">) рублей 00 копеек, </w:t>
      </w:r>
      <w:r w:rsidR="00BD355A" w:rsidRPr="00AD1B8A">
        <w:rPr>
          <w:rFonts w:ascii="Times New Roman" w:hAnsi="Times New Roman" w:cs="Times New Roman"/>
          <w:b/>
          <w:i/>
          <w:sz w:val="24"/>
          <w:szCs w:val="24"/>
          <w:u w:val="single"/>
        </w:rPr>
        <w:t>с/без</w:t>
      </w:r>
      <w:r w:rsidR="00BD355A">
        <w:rPr>
          <w:rFonts w:ascii="Times New Roman" w:hAnsi="Times New Roman" w:cs="Times New Roman"/>
          <w:b/>
          <w:i/>
          <w:sz w:val="24"/>
          <w:szCs w:val="24"/>
        </w:rPr>
        <w:t xml:space="preserve"> НДС____________________.</w:t>
      </w:r>
    </w:p>
    <w:p w14:paraId="14C40D97" w14:textId="06E59942" w:rsidR="005043E5" w:rsidRPr="00641B24" w:rsidRDefault="005043E5" w:rsidP="00FE7E5A">
      <w:pPr>
        <w:snapToGrid w:val="0"/>
        <w:jc w:val="both"/>
        <w:rPr>
          <w:rFonts w:ascii="Times New Roman" w:hAnsi="Times New Roman" w:cs="Times New Roman"/>
          <w:b/>
          <w:i/>
          <w:sz w:val="24"/>
          <w:szCs w:val="24"/>
        </w:rPr>
      </w:pP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p w14:paraId="21208177" w14:textId="77777777" w:rsidR="005043E5" w:rsidRPr="00641B24" w:rsidRDefault="005043E5">
      <w:pPr>
        <w:snapToGrid w:val="0"/>
        <w:jc w:val="both"/>
        <w:rPr>
          <w:rFonts w:ascii="Times New Roman" w:hAnsi="Times New Roman" w:cs="Times New Roman"/>
          <w:sz w:val="24"/>
          <w:szCs w:val="24"/>
        </w:rPr>
      </w:pPr>
    </w:p>
    <w:p w14:paraId="77138852" w14:textId="288FEDBE"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6A1F17">
        <w:rPr>
          <w:rFonts w:ascii="Times New Roman" w:hAnsi="Times New Roman" w:cs="Times New Roman"/>
          <w:sz w:val="24"/>
          <w:szCs w:val="24"/>
        </w:rPr>
        <w:t>23</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46A0F513" w14:textId="77777777" w:rsidR="000F62CB" w:rsidRPr="00641B24" w:rsidRDefault="000F62CB">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149209024"/>
      <w:r w:rsidRPr="00781427">
        <w:rPr>
          <w:rFonts w:ascii="Times New Roman" w:hAnsi="Times New Roman" w:cs="Times New Roman"/>
          <w:color w:val="auto"/>
          <w:sz w:val="24"/>
          <w:szCs w:val="24"/>
        </w:rPr>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04774717" w:rsidR="005043E5"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6A1F17">
        <w:rPr>
          <w:rFonts w:ascii="Times New Roman" w:hAnsi="Times New Roman" w:cs="Times New Roman"/>
          <w:sz w:val="24"/>
          <w:szCs w:val="24"/>
        </w:rPr>
        <w:t>3</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6F47EE49" w14:textId="77777777" w:rsidR="002F3088" w:rsidRPr="00641B24" w:rsidRDefault="002F3088">
      <w:pPr>
        <w:snapToGrid w:val="0"/>
        <w:jc w:val="center"/>
        <w:rPr>
          <w:rFonts w:ascii="Times New Roman" w:hAnsi="Times New Roman" w:cs="Times New Roman"/>
          <w:b/>
          <w:sz w:val="24"/>
          <w:szCs w:val="24"/>
        </w:rPr>
      </w:pPr>
    </w:p>
    <w:p w14:paraId="2C07CBC7" w14:textId="639F70F7" w:rsidR="005043E5" w:rsidRDefault="00EA5EC1" w:rsidP="00B24FF7">
      <w:pPr>
        <w:keepNext/>
        <w:snapToGrid w:val="0"/>
        <w:spacing w:line="288"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На поставку </w:t>
      </w:r>
      <w:r w:rsidR="00175CBF" w:rsidRPr="00175CBF">
        <w:rPr>
          <w:rFonts w:ascii="Times New Roman" w:hAnsi="Times New Roman" w:cs="Times New Roman"/>
          <w:sz w:val="24"/>
          <w:szCs w:val="24"/>
        </w:rPr>
        <w:t>про</w:t>
      </w:r>
      <w:r w:rsidR="00175CBF">
        <w:rPr>
          <w:rFonts w:ascii="Times New Roman" w:hAnsi="Times New Roman" w:cs="Times New Roman"/>
          <w:sz w:val="24"/>
          <w:szCs w:val="24"/>
        </w:rPr>
        <w:t>дуктов питания (горячих обедов)</w:t>
      </w:r>
      <w:r w:rsidR="00324F62" w:rsidRPr="002A22CD">
        <w:rPr>
          <w:rFonts w:ascii="Times New Roman" w:hAnsi="Times New Roman" w:cs="Times New Roman"/>
          <w:sz w:val="24"/>
          <w:szCs w:val="24"/>
        </w:rPr>
        <w:t>, в соответствии</w:t>
      </w:r>
      <w:r w:rsidR="00324F62" w:rsidRPr="00641B24">
        <w:rPr>
          <w:rFonts w:ascii="Times New Roman" w:hAnsi="Times New Roman" w:cs="Times New Roman"/>
          <w:sz w:val="24"/>
          <w:szCs w:val="24"/>
        </w:rPr>
        <w:t xml:space="preserve"> с Техническим заданием (Приложение № </w:t>
      </w:r>
      <w:r w:rsidR="00C85517" w:rsidRPr="00641B24">
        <w:rPr>
          <w:rFonts w:ascii="Times New Roman" w:hAnsi="Times New Roman" w:cs="Times New Roman"/>
          <w:sz w:val="24"/>
          <w:szCs w:val="24"/>
        </w:rPr>
        <w:t>3</w:t>
      </w:r>
      <w:r w:rsidR="00324F62" w:rsidRPr="00641B24">
        <w:rPr>
          <w:rFonts w:ascii="Times New Roman" w:hAnsi="Times New Roman" w:cs="Times New Roman"/>
          <w:sz w:val="24"/>
          <w:szCs w:val="24"/>
        </w:rPr>
        <w:t xml:space="preserve">) </w:t>
      </w:r>
      <w:r w:rsidR="00DD0A26">
        <w:rPr>
          <w:rFonts w:ascii="Times New Roman" w:hAnsi="Times New Roman" w:cs="Times New Roman"/>
          <w:sz w:val="24"/>
          <w:szCs w:val="24"/>
        </w:rPr>
        <w:t xml:space="preserve"> </w:t>
      </w:r>
    </w:p>
    <w:p w14:paraId="55B288D3" w14:textId="77777777" w:rsidR="00EC3223" w:rsidRPr="00641B24" w:rsidRDefault="00EC3223" w:rsidP="00B24FF7">
      <w:pPr>
        <w:keepNext/>
        <w:snapToGrid w:val="0"/>
        <w:spacing w:line="288" w:lineRule="auto"/>
        <w:ind w:firstLine="284"/>
        <w:jc w:val="both"/>
        <w:rPr>
          <w:rFonts w:ascii="Times New Roman" w:hAnsi="Times New Roman" w:cs="Times New Roman"/>
          <w:b/>
          <w:sz w:val="24"/>
          <w:szCs w:val="24"/>
        </w:rPr>
      </w:pPr>
    </w:p>
    <w:p w14:paraId="42216D88" w14:textId="77777777" w:rsidR="005043E5"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33B51883" w14:textId="77777777" w:rsidR="00143D20" w:rsidRPr="00641B24" w:rsidRDefault="00143D20">
      <w:pPr>
        <w:snapToGrid w:val="0"/>
        <w:jc w:val="both"/>
        <w:rPr>
          <w:rFonts w:ascii="Times New Roman" w:hAnsi="Times New Roman" w:cs="Times New Roman"/>
          <w:sz w:val="24"/>
          <w:szCs w:val="24"/>
        </w:rPr>
      </w:pPr>
    </w:p>
    <w:p w14:paraId="261CD27D" w14:textId="77777777" w:rsidR="00175CBF" w:rsidRPr="00E756F3" w:rsidRDefault="00175CBF" w:rsidP="00175CBF">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656DF1">
        <w:rPr>
          <w:rFonts w:ascii="Times New Roman" w:hAnsi="Times New Roman" w:cs="Times New Roman"/>
          <w:sz w:val="24"/>
          <w:szCs w:val="24"/>
        </w:rPr>
        <w:t xml:space="preserve">на </w:t>
      </w:r>
      <w:r w:rsidRPr="00E756F3">
        <w:rPr>
          <w:rFonts w:ascii="Times New Roman" w:hAnsi="Times New Roman" w:cs="Times New Roman"/>
          <w:b/>
          <w:i/>
          <w:sz w:val="24"/>
          <w:szCs w:val="24"/>
        </w:rPr>
        <w:t>поставку продуктов питания (горячих обедов)</w:t>
      </w:r>
      <w:r w:rsidRPr="00641B24">
        <w:rPr>
          <w:rFonts w:ascii="Times New Roman" w:hAnsi="Times New Roman" w:cs="Times New Roman"/>
          <w:sz w:val="24"/>
          <w:szCs w:val="24"/>
        </w:rPr>
        <w:t>, полностью соответствующие требованиям Заказчика, изложенным в приложен</w:t>
      </w:r>
      <w:r>
        <w:rPr>
          <w:rFonts w:ascii="Times New Roman" w:hAnsi="Times New Roman" w:cs="Times New Roman"/>
          <w:sz w:val="24"/>
          <w:szCs w:val="24"/>
        </w:rPr>
        <w:t xml:space="preserve">ии №3 к закупочной документации, </w:t>
      </w:r>
      <w:r w:rsidRPr="00E756F3">
        <w:rPr>
          <w:rFonts w:ascii="Times New Roman" w:hAnsi="Times New Roman" w:cs="Times New Roman"/>
          <w:sz w:val="24"/>
          <w:szCs w:val="24"/>
        </w:rPr>
        <w:t xml:space="preserve">мы предлагаем к поставке следующий ассортиментный перечень: </w:t>
      </w:r>
      <w:r w:rsidRPr="00E756F3">
        <w:rPr>
          <w:rFonts w:ascii="Times New Roman" w:hAnsi="Times New Roman" w:cs="Times New Roman"/>
          <w:i/>
          <w:sz w:val="24"/>
          <w:szCs w:val="24"/>
          <w:shd w:val="clear" w:color="auto" w:fill="D9D9D9" w:themeFill="background1" w:themeFillShade="D9"/>
        </w:rPr>
        <w:t>[У</w:t>
      </w:r>
      <w:r w:rsidRPr="00E756F3">
        <w:rPr>
          <w:rFonts w:ascii="Times New Roman" w:hAnsi="Times New Roman" w:cs="Times New Roman"/>
          <w:i/>
          <w:snapToGrid w:val="0"/>
          <w:sz w:val="24"/>
          <w:szCs w:val="24"/>
          <w:shd w:val="clear" w:color="auto" w:fill="D9D9D9" w:themeFill="background1" w:themeFillShade="D9"/>
        </w:rPr>
        <w:t>казывается участником закупки самостоятельно, исходя из собственного ассортиментного перечня, и с учетом рекомендуемого Заказчиком ассортимента]</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4"/>
        <w:gridCol w:w="2722"/>
        <w:gridCol w:w="3828"/>
        <w:gridCol w:w="1378"/>
        <w:gridCol w:w="1683"/>
      </w:tblGrid>
      <w:tr w:rsidR="00175CBF" w:rsidRPr="00E756F3" w14:paraId="0E1D6123" w14:textId="77777777" w:rsidTr="00A67310">
        <w:trPr>
          <w:trHeight w:val="625"/>
        </w:trPr>
        <w:tc>
          <w:tcPr>
            <w:tcW w:w="244" w:type="pct"/>
            <w:tcBorders>
              <w:top w:val="single" w:sz="4" w:space="0" w:color="auto"/>
              <w:left w:val="single" w:sz="4" w:space="0" w:color="auto"/>
              <w:right w:val="single" w:sz="4" w:space="0" w:color="auto"/>
            </w:tcBorders>
            <w:vAlign w:val="center"/>
            <w:hideMark/>
          </w:tcPr>
          <w:p w14:paraId="3AC3C5D9" w14:textId="77777777" w:rsidR="00175CBF" w:rsidRPr="00E756F3" w:rsidRDefault="00175CBF" w:rsidP="00A67310">
            <w:pPr>
              <w:ind w:left="-142" w:right="-108"/>
              <w:jc w:val="center"/>
              <w:rPr>
                <w:rFonts w:ascii="Times New Roman" w:hAnsi="Times New Roman" w:cs="Times New Roman"/>
                <w:sz w:val="24"/>
                <w:szCs w:val="24"/>
              </w:rPr>
            </w:pPr>
            <w:r w:rsidRPr="00E756F3">
              <w:rPr>
                <w:rFonts w:ascii="Times New Roman" w:hAnsi="Times New Roman" w:cs="Times New Roman"/>
                <w:sz w:val="24"/>
                <w:szCs w:val="24"/>
              </w:rPr>
              <w:t xml:space="preserve">№ </w:t>
            </w:r>
            <w:r w:rsidRPr="00E756F3">
              <w:rPr>
                <w:rFonts w:ascii="Times New Roman" w:hAnsi="Times New Roman" w:cs="Times New Roman"/>
                <w:sz w:val="24"/>
                <w:szCs w:val="24"/>
              </w:rPr>
              <w:br/>
              <w:t>п/п</w:t>
            </w:r>
          </w:p>
        </w:tc>
        <w:tc>
          <w:tcPr>
            <w:tcW w:w="1347" w:type="pct"/>
            <w:tcBorders>
              <w:top w:val="single" w:sz="4" w:space="0" w:color="auto"/>
              <w:left w:val="single" w:sz="4" w:space="0" w:color="auto"/>
              <w:right w:val="single" w:sz="4" w:space="0" w:color="auto"/>
            </w:tcBorders>
            <w:vAlign w:val="center"/>
            <w:hideMark/>
          </w:tcPr>
          <w:p w14:paraId="0389F7C4" w14:textId="77777777" w:rsidR="00175CBF" w:rsidRPr="00E756F3" w:rsidRDefault="00175CBF" w:rsidP="00A67310">
            <w:pPr>
              <w:jc w:val="center"/>
              <w:rPr>
                <w:rFonts w:ascii="Times New Roman" w:hAnsi="Times New Roman" w:cs="Times New Roman"/>
                <w:sz w:val="24"/>
                <w:szCs w:val="24"/>
              </w:rPr>
            </w:pPr>
            <w:r w:rsidRPr="00E756F3">
              <w:rPr>
                <w:rFonts w:ascii="Times New Roman" w:hAnsi="Times New Roman" w:cs="Times New Roman"/>
                <w:sz w:val="24"/>
                <w:szCs w:val="24"/>
              </w:rPr>
              <w:t>Наименование</w:t>
            </w:r>
          </w:p>
        </w:tc>
        <w:tc>
          <w:tcPr>
            <w:tcW w:w="1894" w:type="pct"/>
            <w:tcBorders>
              <w:top w:val="single" w:sz="4" w:space="0" w:color="auto"/>
              <w:left w:val="single" w:sz="4" w:space="0" w:color="auto"/>
              <w:right w:val="single" w:sz="4" w:space="0" w:color="auto"/>
            </w:tcBorders>
            <w:vAlign w:val="center"/>
            <w:hideMark/>
          </w:tcPr>
          <w:p w14:paraId="5EF2DD30" w14:textId="77777777" w:rsidR="00175CBF" w:rsidRPr="00E756F3" w:rsidRDefault="00175CBF" w:rsidP="00A67310">
            <w:pPr>
              <w:jc w:val="center"/>
              <w:rPr>
                <w:rFonts w:ascii="Times New Roman" w:hAnsi="Times New Roman" w:cs="Times New Roman"/>
                <w:sz w:val="24"/>
                <w:szCs w:val="24"/>
              </w:rPr>
            </w:pPr>
            <w:r w:rsidRPr="00E756F3">
              <w:rPr>
                <w:rFonts w:ascii="Times New Roman" w:hAnsi="Times New Roman" w:cs="Times New Roman"/>
                <w:sz w:val="24"/>
                <w:szCs w:val="24"/>
              </w:rPr>
              <w:t>Состав блюда</w:t>
            </w:r>
          </w:p>
        </w:tc>
        <w:tc>
          <w:tcPr>
            <w:tcW w:w="682" w:type="pct"/>
            <w:tcBorders>
              <w:top w:val="single" w:sz="4" w:space="0" w:color="auto"/>
              <w:left w:val="single" w:sz="4" w:space="0" w:color="auto"/>
              <w:right w:val="single" w:sz="4" w:space="0" w:color="auto"/>
            </w:tcBorders>
            <w:vAlign w:val="center"/>
          </w:tcPr>
          <w:p w14:paraId="261C631D" w14:textId="77777777" w:rsidR="00175CBF" w:rsidRPr="00E756F3" w:rsidRDefault="00175CBF" w:rsidP="00A67310">
            <w:pPr>
              <w:jc w:val="center"/>
              <w:rPr>
                <w:rFonts w:ascii="Times New Roman" w:hAnsi="Times New Roman" w:cs="Times New Roman"/>
                <w:sz w:val="24"/>
                <w:szCs w:val="24"/>
              </w:rPr>
            </w:pPr>
            <w:r w:rsidRPr="00E756F3">
              <w:rPr>
                <w:rFonts w:ascii="Times New Roman" w:hAnsi="Times New Roman" w:cs="Times New Roman"/>
                <w:sz w:val="24"/>
                <w:szCs w:val="24"/>
              </w:rPr>
              <w:t>Выход блюда, гр.</w:t>
            </w:r>
          </w:p>
        </w:tc>
        <w:tc>
          <w:tcPr>
            <w:tcW w:w="833" w:type="pct"/>
            <w:tcBorders>
              <w:top w:val="single" w:sz="4" w:space="0" w:color="auto"/>
              <w:left w:val="single" w:sz="4" w:space="0" w:color="auto"/>
              <w:right w:val="single" w:sz="4" w:space="0" w:color="auto"/>
            </w:tcBorders>
          </w:tcPr>
          <w:p w14:paraId="2A131FDC" w14:textId="77777777" w:rsidR="00175CBF" w:rsidRPr="00E756F3" w:rsidRDefault="00175CBF" w:rsidP="00A67310">
            <w:pPr>
              <w:ind w:left="-160"/>
              <w:jc w:val="center"/>
              <w:rPr>
                <w:rFonts w:ascii="Times New Roman" w:hAnsi="Times New Roman" w:cs="Times New Roman"/>
                <w:sz w:val="24"/>
                <w:szCs w:val="24"/>
              </w:rPr>
            </w:pPr>
            <w:r w:rsidRPr="00E756F3">
              <w:rPr>
                <w:rFonts w:ascii="Times New Roman" w:hAnsi="Times New Roman" w:cs="Times New Roman"/>
                <w:sz w:val="24"/>
                <w:szCs w:val="24"/>
              </w:rPr>
              <w:t xml:space="preserve">Цена за ед. Товара, руб. </w:t>
            </w:r>
          </w:p>
          <w:p w14:paraId="3ABA09F9" w14:textId="77777777" w:rsidR="00175CBF" w:rsidRPr="00E756F3" w:rsidRDefault="00175CBF" w:rsidP="00A67310">
            <w:pPr>
              <w:jc w:val="center"/>
              <w:rPr>
                <w:rFonts w:ascii="Times New Roman" w:hAnsi="Times New Roman" w:cs="Times New Roman"/>
                <w:sz w:val="24"/>
                <w:szCs w:val="24"/>
              </w:rPr>
            </w:pPr>
            <w:r w:rsidRPr="00E756F3">
              <w:rPr>
                <w:rFonts w:ascii="Times New Roman" w:hAnsi="Times New Roman" w:cs="Times New Roman"/>
                <w:sz w:val="24"/>
                <w:szCs w:val="24"/>
              </w:rPr>
              <w:t>с *НДС</w:t>
            </w:r>
          </w:p>
        </w:tc>
      </w:tr>
      <w:tr w:rsidR="00175CBF" w:rsidRPr="00E756F3" w14:paraId="41D3DE36" w14:textId="77777777" w:rsidTr="00A67310">
        <w:trPr>
          <w:trHeight w:val="317"/>
        </w:trPr>
        <w:tc>
          <w:tcPr>
            <w:tcW w:w="5000" w:type="pct"/>
            <w:gridSpan w:val="5"/>
            <w:tcBorders>
              <w:left w:val="single" w:sz="4" w:space="0" w:color="auto"/>
              <w:bottom w:val="single" w:sz="4" w:space="0" w:color="auto"/>
              <w:right w:val="single" w:sz="4" w:space="0" w:color="auto"/>
            </w:tcBorders>
            <w:shd w:val="clear" w:color="auto" w:fill="D9D9D9"/>
          </w:tcPr>
          <w:p w14:paraId="182440BA" w14:textId="77777777" w:rsidR="00175CBF" w:rsidRPr="00E756F3" w:rsidRDefault="00175CBF" w:rsidP="00A67310">
            <w:pPr>
              <w:jc w:val="center"/>
              <w:rPr>
                <w:rFonts w:ascii="Times New Roman" w:hAnsi="Times New Roman" w:cs="Times New Roman"/>
                <w:sz w:val="24"/>
                <w:szCs w:val="24"/>
              </w:rPr>
            </w:pPr>
            <w:r w:rsidRPr="00E756F3">
              <w:rPr>
                <w:rFonts w:ascii="Times New Roman" w:hAnsi="Times New Roman" w:cs="Times New Roman"/>
                <w:b/>
                <w:sz w:val="24"/>
                <w:szCs w:val="24"/>
              </w:rPr>
              <w:t>Выпечка</w:t>
            </w:r>
          </w:p>
        </w:tc>
      </w:tr>
      <w:tr w:rsidR="00175CBF" w:rsidRPr="00E756F3" w14:paraId="13E4DBEA" w14:textId="77777777" w:rsidTr="00A67310">
        <w:tc>
          <w:tcPr>
            <w:tcW w:w="244" w:type="pct"/>
            <w:tcBorders>
              <w:top w:val="single" w:sz="4" w:space="0" w:color="auto"/>
              <w:left w:val="single" w:sz="4" w:space="0" w:color="auto"/>
              <w:bottom w:val="single" w:sz="4" w:space="0" w:color="auto"/>
              <w:right w:val="single" w:sz="4" w:space="0" w:color="auto"/>
            </w:tcBorders>
            <w:vAlign w:val="center"/>
          </w:tcPr>
          <w:p w14:paraId="780091C2" w14:textId="77777777" w:rsidR="00175CBF" w:rsidRPr="00E756F3" w:rsidRDefault="00175CBF" w:rsidP="00175CBF">
            <w:pPr>
              <w:numPr>
                <w:ilvl w:val="0"/>
                <w:numId w:val="45"/>
              </w:numPr>
              <w:ind w:left="0" w:firstLine="0"/>
              <w:rPr>
                <w:rFonts w:ascii="Times New Roman" w:hAnsi="Times New Roman" w:cs="Times New Roman"/>
                <w:sz w:val="24"/>
                <w:szCs w:val="24"/>
              </w:rPr>
            </w:pPr>
          </w:p>
        </w:tc>
        <w:tc>
          <w:tcPr>
            <w:tcW w:w="1347" w:type="pct"/>
            <w:tcBorders>
              <w:top w:val="single" w:sz="4" w:space="0" w:color="auto"/>
              <w:left w:val="single" w:sz="4" w:space="0" w:color="auto"/>
              <w:bottom w:val="single" w:sz="4" w:space="0" w:color="auto"/>
              <w:right w:val="single" w:sz="4" w:space="0" w:color="auto"/>
            </w:tcBorders>
          </w:tcPr>
          <w:p w14:paraId="48E4BF01" w14:textId="77777777" w:rsidR="00175CBF" w:rsidRPr="00E756F3" w:rsidRDefault="00175CBF" w:rsidP="00A67310">
            <w:pPr>
              <w:rPr>
                <w:rFonts w:ascii="Times New Roman" w:hAnsi="Times New Roman" w:cs="Times New Roman"/>
                <w:i/>
                <w:sz w:val="24"/>
                <w:szCs w:val="24"/>
                <w:lang w:val="en-US"/>
              </w:rPr>
            </w:pPr>
            <w:r w:rsidRPr="00E756F3">
              <w:rPr>
                <w:rFonts w:ascii="Times New Roman" w:hAnsi="Times New Roman" w:cs="Times New Roman"/>
                <w:i/>
                <w:sz w:val="24"/>
                <w:szCs w:val="24"/>
                <w:shd w:val="clear" w:color="auto" w:fill="D9D9D9" w:themeFill="background1" w:themeFillShade="D9"/>
              </w:rPr>
              <w:t>[</w:t>
            </w:r>
            <w:r w:rsidRPr="00E756F3">
              <w:rPr>
                <w:rFonts w:ascii="Times New Roman" w:hAnsi="Times New Roman" w:cs="Times New Roman"/>
                <w:i/>
                <w:snapToGrid w:val="0"/>
                <w:sz w:val="24"/>
                <w:szCs w:val="24"/>
                <w:shd w:val="clear" w:color="auto" w:fill="D9D9D9" w:themeFill="background1" w:themeFillShade="D9"/>
              </w:rPr>
              <w:t>указать наименование блюда</w:t>
            </w:r>
            <w:r w:rsidRPr="00E756F3">
              <w:rPr>
                <w:rFonts w:ascii="Times New Roman" w:hAnsi="Times New Roman" w:cs="Times New Roman"/>
                <w:i/>
                <w:snapToGrid w:val="0"/>
                <w:sz w:val="24"/>
                <w:szCs w:val="24"/>
                <w:shd w:val="clear" w:color="auto" w:fill="D9D9D9" w:themeFill="background1" w:themeFillShade="D9"/>
                <w:lang w:val="en-US"/>
              </w:rPr>
              <w:t>]</w:t>
            </w:r>
          </w:p>
        </w:tc>
        <w:tc>
          <w:tcPr>
            <w:tcW w:w="1894" w:type="pct"/>
            <w:tcBorders>
              <w:top w:val="single" w:sz="4" w:space="0" w:color="auto"/>
              <w:left w:val="single" w:sz="4" w:space="0" w:color="auto"/>
              <w:bottom w:val="single" w:sz="4" w:space="0" w:color="auto"/>
              <w:right w:val="single" w:sz="4" w:space="0" w:color="auto"/>
            </w:tcBorders>
            <w:hideMark/>
          </w:tcPr>
          <w:p w14:paraId="0A806933" w14:textId="77777777" w:rsidR="00175CBF" w:rsidRPr="00E756F3" w:rsidRDefault="00175CBF" w:rsidP="00A67310">
            <w:pPr>
              <w:rPr>
                <w:rFonts w:ascii="Times New Roman" w:hAnsi="Times New Roman" w:cs="Times New Roman"/>
                <w:i/>
                <w:sz w:val="24"/>
                <w:szCs w:val="24"/>
              </w:rPr>
            </w:pPr>
            <w:r w:rsidRPr="00E756F3">
              <w:rPr>
                <w:rFonts w:ascii="Times New Roman" w:hAnsi="Times New Roman" w:cs="Times New Roman"/>
                <w:i/>
                <w:sz w:val="24"/>
                <w:szCs w:val="24"/>
                <w:shd w:val="clear" w:color="auto" w:fill="D9D9D9" w:themeFill="background1" w:themeFillShade="D9"/>
              </w:rPr>
              <w:t>[</w:t>
            </w:r>
            <w:r w:rsidRPr="00E756F3">
              <w:rPr>
                <w:rFonts w:ascii="Times New Roman" w:hAnsi="Times New Roman" w:cs="Times New Roman"/>
                <w:i/>
                <w:snapToGrid w:val="0"/>
                <w:sz w:val="24"/>
                <w:szCs w:val="24"/>
                <w:shd w:val="clear" w:color="auto" w:fill="D9D9D9" w:themeFill="background1" w:themeFillShade="D9"/>
              </w:rPr>
              <w:t xml:space="preserve">указать ингредиенты, вес ингредиентов, качественные характеристики ингредиентов] </w:t>
            </w:r>
          </w:p>
        </w:tc>
        <w:tc>
          <w:tcPr>
            <w:tcW w:w="682" w:type="pct"/>
            <w:tcBorders>
              <w:top w:val="single" w:sz="4" w:space="0" w:color="auto"/>
              <w:left w:val="single" w:sz="4" w:space="0" w:color="auto"/>
              <w:bottom w:val="single" w:sz="4" w:space="0" w:color="auto"/>
              <w:right w:val="single" w:sz="4" w:space="0" w:color="auto"/>
            </w:tcBorders>
          </w:tcPr>
          <w:p w14:paraId="7B508937" w14:textId="77777777" w:rsidR="00175CBF" w:rsidRPr="00E756F3" w:rsidRDefault="00175CBF" w:rsidP="00A67310">
            <w:pPr>
              <w:jc w:val="center"/>
              <w:rPr>
                <w:rFonts w:ascii="Times New Roman" w:hAnsi="Times New Roman" w:cs="Times New Roman"/>
                <w:sz w:val="24"/>
                <w:szCs w:val="24"/>
              </w:rPr>
            </w:pPr>
          </w:p>
        </w:tc>
        <w:tc>
          <w:tcPr>
            <w:tcW w:w="833" w:type="pct"/>
            <w:tcBorders>
              <w:top w:val="single" w:sz="4" w:space="0" w:color="auto"/>
              <w:left w:val="single" w:sz="4" w:space="0" w:color="auto"/>
              <w:bottom w:val="single" w:sz="4" w:space="0" w:color="auto"/>
              <w:right w:val="single" w:sz="4" w:space="0" w:color="auto"/>
            </w:tcBorders>
          </w:tcPr>
          <w:p w14:paraId="5BACEBF4" w14:textId="77777777" w:rsidR="00175CBF" w:rsidRPr="00E756F3" w:rsidRDefault="00175CBF" w:rsidP="00A67310">
            <w:pPr>
              <w:jc w:val="center"/>
              <w:rPr>
                <w:rFonts w:ascii="Times New Roman" w:hAnsi="Times New Roman" w:cs="Times New Roman"/>
                <w:sz w:val="24"/>
                <w:szCs w:val="24"/>
              </w:rPr>
            </w:pPr>
          </w:p>
        </w:tc>
      </w:tr>
      <w:tr w:rsidR="00175CBF" w:rsidRPr="00E756F3" w14:paraId="77B92B1F" w14:textId="77777777" w:rsidTr="00A67310">
        <w:tc>
          <w:tcPr>
            <w:tcW w:w="244" w:type="pct"/>
            <w:tcBorders>
              <w:top w:val="single" w:sz="4" w:space="0" w:color="auto"/>
              <w:left w:val="single" w:sz="4" w:space="0" w:color="auto"/>
              <w:bottom w:val="single" w:sz="4" w:space="0" w:color="auto"/>
              <w:right w:val="single" w:sz="4" w:space="0" w:color="auto"/>
            </w:tcBorders>
            <w:vAlign w:val="center"/>
          </w:tcPr>
          <w:p w14:paraId="4DD5658A" w14:textId="77777777" w:rsidR="00175CBF" w:rsidRPr="00E756F3" w:rsidRDefault="00175CBF" w:rsidP="00175CBF">
            <w:pPr>
              <w:numPr>
                <w:ilvl w:val="0"/>
                <w:numId w:val="45"/>
              </w:numPr>
              <w:ind w:left="0" w:firstLine="0"/>
              <w:rPr>
                <w:rFonts w:ascii="Times New Roman" w:hAnsi="Times New Roman" w:cs="Times New Roman"/>
                <w:sz w:val="24"/>
                <w:szCs w:val="24"/>
              </w:rPr>
            </w:pPr>
          </w:p>
        </w:tc>
        <w:tc>
          <w:tcPr>
            <w:tcW w:w="1347" w:type="pct"/>
            <w:tcBorders>
              <w:top w:val="single" w:sz="4" w:space="0" w:color="auto"/>
              <w:left w:val="single" w:sz="4" w:space="0" w:color="auto"/>
              <w:bottom w:val="single" w:sz="4" w:space="0" w:color="auto"/>
              <w:right w:val="single" w:sz="4" w:space="0" w:color="auto"/>
            </w:tcBorders>
            <w:hideMark/>
          </w:tcPr>
          <w:p w14:paraId="0EA54E8E"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94" w:type="pct"/>
            <w:tcBorders>
              <w:top w:val="single" w:sz="4" w:space="0" w:color="auto"/>
              <w:left w:val="single" w:sz="4" w:space="0" w:color="auto"/>
              <w:bottom w:val="single" w:sz="4" w:space="0" w:color="auto"/>
              <w:right w:val="single" w:sz="4" w:space="0" w:color="auto"/>
            </w:tcBorders>
            <w:hideMark/>
          </w:tcPr>
          <w:p w14:paraId="76C354E1" w14:textId="77777777" w:rsidR="00175CBF" w:rsidRPr="00E756F3" w:rsidRDefault="00175CBF" w:rsidP="00A67310">
            <w:pPr>
              <w:jc w:val="center"/>
              <w:rPr>
                <w:rFonts w:ascii="Times New Roman" w:hAnsi="Times New Roman" w:cs="Times New Roman"/>
                <w:sz w:val="24"/>
                <w:szCs w:val="24"/>
              </w:rPr>
            </w:pPr>
          </w:p>
        </w:tc>
        <w:tc>
          <w:tcPr>
            <w:tcW w:w="682" w:type="pct"/>
            <w:tcBorders>
              <w:top w:val="single" w:sz="4" w:space="0" w:color="auto"/>
              <w:left w:val="single" w:sz="4" w:space="0" w:color="auto"/>
              <w:bottom w:val="single" w:sz="4" w:space="0" w:color="auto"/>
              <w:right w:val="single" w:sz="4" w:space="0" w:color="auto"/>
            </w:tcBorders>
          </w:tcPr>
          <w:p w14:paraId="3E9C3DE4" w14:textId="77777777" w:rsidR="00175CBF" w:rsidRPr="00E756F3" w:rsidRDefault="00175CBF" w:rsidP="00A67310">
            <w:pPr>
              <w:jc w:val="center"/>
              <w:rPr>
                <w:rFonts w:ascii="Times New Roman" w:hAnsi="Times New Roman" w:cs="Times New Roman"/>
                <w:sz w:val="24"/>
                <w:szCs w:val="24"/>
              </w:rPr>
            </w:pPr>
          </w:p>
        </w:tc>
        <w:tc>
          <w:tcPr>
            <w:tcW w:w="833" w:type="pct"/>
            <w:tcBorders>
              <w:top w:val="single" w:sz="4" w:space="0" w:color="auto"/>
              <w:left w:val="single" w:sz="4" w:space="0" w:color="auto"/>
              <w:bottom w:val="single" w:sz="4" w:space="0" w:color="auto"/>
              <w:right w:val="single" w:sz="4" w:space="0" w:color="auto"/>
            </w:tcBorders>
          </w:tcPr>
          <w:p w14:paraId="0AFF1AF0" w14:textId="77777777" w:rsidR="00175CBF" w:rsidRPr="00E756F3" w:rsidRDefault="00175CBF" w:rsidP="00A67310">
            <w:pPr>
              <w:jc w:val="center"/>
              <w:rPr>
                <w:rFonts w:ascii="Times New Roman" w:hAnsi="Times New Roman" w:cs="Times New Roman"/>
                <w:sz w:val="24"/>
                <w:szCs w:val="24"/>
              </w:rPr>
            </w:pPr>
          </w:p>
        </w:tc>
      </w:tr>
      <w:tr w:rsidR="00175CBF" w:rsidRPr="00E756F3" w14:paraId="71C8AA06" w14:textId="77777777" w:rsidTr="00A67310">
        <w:tc>
          <w:tcPr>
            <w:tcW w:w="244" w:type="pct"/>
            <w:tcBorders>
              <w:top w:val="single" w:sz="4" w:space="0" w:color="auto"/>
              <w:left w:val="single" w:sz="4" w:space="0" w:color="auto"/>
              <w:bottom w:val="single" w:sz="4" w:space="0" w:color="auto"/>
              <w:right w:val="single" w:sz="4" w:space="0" w:color="auto"/>
            </w:tcBorders>
            <w:vAlign w:val="center"/>
          </w:tcPr>
          <w:p w14:paraId="15B83E79"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347" w:type="pct"/>
            <w:tcBorders>
              <w:top w:val="single" w:sz="4" w:space="0" w:color="auto"/>
              <w:left w:val="single" w:sz="4" w:space="0" w:color="auto"/>
              <w:bottom w:val="single" w:sz="4" w:space="0" w:color="auto"/>
              <w:right w:val="single" w:sz="4" w:space="0" w:color="auto"/>
            </w:tcBorders>
            <w:hideMark/>
          </w:tcPr>
          <w:p w14:paraId="58416552"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94" w:type="pct"/>
            <w:tcBorders>
              <w:top w:val="single" w:sz="4" w:space="0" w:color="auto"/>
              <w:left w:val="single" w:sz="4" w:space="0" w:color="auto"/>
              <w:bottom w:val="single" w:sz="4" w:space="0" w:color="auto"/>
              <w:right w:val="single" w:sz="4" w:space="0" w:color="auto"/>
            </w:tcBorders>
            <w:hideMark/>
          </w:tcPr>
          <w:p w14:paraId="5FD8F1EC" w14:textId="77777777" w:rsidR="00175CBF" w:rsidRPr="00E756F3" w:rsidRDefault="00175CBF" w:rsidP="00A67310">
            <w:pPr>
              <w:jc w:val="center"/>
              <w:rPr>
                <w:rFonts w:ascii="Times New Roman" w:hAnsi="Times New Roman" w:cs="Times New Roman"/>
                <w:sz w:val="24"/>
                <w:szCs w:val="24"/>
              </w:rPr>
            </w:pPr>
          </w:p>
        </w:tc>
        <w:tc>
          <w:tcPr>
            <w:tcW w:w="682" w:type="pct"/>
            <w:tcBorders>
              <w:top w:val="single" w:sz="4" w:space="0" w:color="auto"/>
              <w:left w:val="single" w:sz="4" w:space="0" w:color="auto"/>
              <w:bottom w:val="single" w:sz="4" w:space="0" w:color="auto"/>
              <w:right w:val="single" w:sz="4" w:space="0" w:color="auto"/>
            </w:tcBorders>
          </w:tcPr>
          <w:p w14:paraId="20C5E399" w14:textId="77777777" w:rsidR="00175CBF" w:rsidRPr="00E756F3" w:rsidRDefault="00175CBF" w:rsidP="00A67310">
            <w:pPr>
              <w:jc w:val="center"/>
              <w:rPr>
                <w:rFonts w:ascii="Times New Roman" w:hAnsi="Times New Roman" w:cs="Times New Roman"/>
                <w:sz w:val="24"/>
                <w:szCs w:val="24"/>
              </w:rPr>
            </w:pPr>
          </w:p>
        </w:tc>
        <w:tc>
          <w:tcPr>
            <w:tcW w:w="833" w:type="pct"/>
            <w:tcBorders>
              <w:top w:val="single" w:sz="4" w:space="0" w:color="auto"/>
              <w:left w:val="single" w:sz="4" w:space="0" w:color="auto"/>
              <w:bottom w:val="single" w:sz="4" w:space="0" w:color="auto"/>
              <w:right w:val="single" w:sz="4" w:space="0" w:color="auto"/>
            </w:tcBorders>
          </w:tcPr>
          <w:p w14:paraId="62B91788" w14:textId="77777777" w:rsidR="00175CBF" w:rsidRPr="00E756F3" w:rsidRDefault="00175CBF" w:rsidP="00A67310">
            <w:pPr>
              <w:jc w:val="center"/>
              <w:rPr>
                <w:rFonts w:ascii="Times New Roman" w:hAnsi="Times New Roman" w:cs="Times New Roman"/>
                <w:sz w:val="24"/>
                <w:szCs w:val="24"/>
              </w:rPr>
            </w:pPr>
          </w:p>
        </w:tc>
      </w:tr>
      <w:tr w:rsidR="00175CBF" w:rsidRPr="00E756F3" w14:paraId="4FDD3A9F" w14:textId="77777777" w:rsidTr="00A67310">
        <w:tc>
          <w:tcPr>
            <w:tcW w:w="5000" w:type="pct"/>
            <w:gridSpan w:val="5"/>
            <w:tcBorders>
              <w:top w:val="single" w:sz="4" w:space="0" w:color="auto"/>
              <w:left w:val="single" w:sz="4" w:space="0" w:color="auto"/>
              <w:bottom w:val="single" w:sz="4" w:space="0" w:color="auto"/>
              <w:right w:val="single" w:sz="4" w:space="0" w:color="auto"/>
            </w:tcBorders>
            <w:shd w:val="clear" w:color="auto" w:fill="D9D9D9"/>
            <w:vAlign w:val="center"/>
          </w:tcPr>
          <w:p w14:paraId="3A2F9E6B" w14:textId="77777777" w:rsidR="00175CBF" w:rsidRPr="00E756F3" w:rsidRDefault="00175CBF" w:rsidP="00A67310">
            <w:pPr>
              <w:jc w:val="center"/>
              <w:rPr>
                <w:rFonts w:ascii="Times New Roman" w:hAnsi="Times New Roman" w:cs="Times New Roman"/>
                <w:sz w:val="24"/>
                <w:szCs w:val="24"/>
              </w:rPr>
            </w:pPr>
            <w:r w:rsidRPr="00E756F3">
              <w:rPr>
                <w:rFonts w:ascii="Times New Roman" w:hAnsi="Times New Roman" w:cs="Times New Roman"/>
                <w:b/>
                <w:sz w:val="24"/>
                <w:szCs w:val="24"/>
              </w:rPr>
              <w:t>Салаты</w:t>
            </w:r>
          </w:p>
        </w:tc>
      </w:tr>
      <w:tr w:rsidR="00175CBF" w:rsidRPr="00E756F3" w14:paraId="32203543" w14:textId="77777777" w:rsidTr="00A67310">
        <w:tc>
          <w:tcPr>
            <w:tcW w:w="244" w:type="pct"/>
            <w:tcBorders>
              <w:top w:val="single" w:sz="4" w:space="0" w:color="auto"/>
              <w:left w:val="single" w:sz="4" w:space="0" w:color="auto"/>
              <w:bottom w:val="single" w:sz="4" w:space="0" w:color="auto"/>
              <w:right w:val="single" w:sz="4" w:space="0" w:color="auto"/>
            </w:tcBorders>
            <w:vAlign w:val="center"/>
          </w:tcPr>
          <w:p w14:paraId="751ED819" w14:textId="77777777" w:rsidR="00175CBF" w:rsidRPr="00E756F3" w:rsidRDefault="00175CBF" w:rsidP="00175CBF">
            <w:pPr>
              <w:numPr>
                <w:ilvl w:val="0"/>
                <w:numId w:val="46"/>
              </w:numPr>
              <w:ind w:left="0" w:firstLine="0"/>
              <w:rPr>
                <w:rFonts w:ascii="Times New Roman" w:hAnsi="Times New Roman" w:cs="Times New Roman"/>
                <w:sz w:val="24"/>
                <w:szCs w:val="24"/>
              </w:rPr>
            </w:pPr>
          </w:p>
        </w:tc>
        <w:tc>
          <w:tcPr>
            <w:tcW w:w="1347" w:type="pct"/>
            <w:tcBorders>
              <w:top w:val="single" w:sz="4" w:space="0" w:color="auto"/>
              <w:left w:val="single" w:sz="4" w:space="0" w:color="auto"/>
              <w:bottom w:val="single" w:sz="4" w:space="0" w:color="auto"/>
              <w:right w:val="single" w:sz="4" w:space="0" w:color="auto"/>
            </w:tcBorders>
            <w:hideMark/>
          </w:tcPr>
          <w:p w14:paraId="3B553E54"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94" w:type="pct"/>
            <w:tcBorders>
              <w:top w:val="single" w:sz="4" w:space="0" w:color="auto"/>
              <w:left w:val="single" w:sz="4" w:space="0" w:color="auto"/>
              <w:bottom w:val="single" w:sz="4" w:space="0" w:color="auto"/>
              <w:right w:val="single" w:sz="4" w:space="0" w:color="auto"/>
            </w:tcBorders>
            <w:hideMark/>
          </w:tcPr>
          <w:p w14:paraId="5044F11C" w14:textId="77777777" w:rsidR="00175CBF" w:rsidRPr="00E756F3" w:rsidRDefault="00175CBF" w:rsidP="00A67310">
            <w:pPr>
              <w:jc w:val="center"/>
              <w:rPr>
                <w:rFonts w:ascii="Times New Roman" w:hAnsi="Times New Roman" w:cs="Times New Roman"/>
                <w:sz w:val="24"/>
                <w:szCs w:val="24"/>
              </w:rPr>
            </w:pPr>
          </w:p>
        </w:tc>
        <w:tc>
          <w:tcPr>
            <w:tcW w:w="682" w:type="pct"/>
            <w:tcBorders>
              <w:top w:val="single" w:sz="4" w:space="0" w:color="auto"/>
              <w:left w:val="single" w:sz="4" w:space="0" w:color="auto"/>
              <w:bottom w:val="single" w:sz="4" w:space="0" w:color="auto"/>
              <w:right w:val="single" w:sz="4" w:space="0" w:color="auto"/>
            </w:tcBorders>
          </w:tcPr>
          <w:p w14:paraId="7FE29BC8" w14:textId="77777777" w:rsidR="00175CBF" w:rsidRPr="00E756F3" w:rsidRDefault="00175CBF" w:rsidP="00A67310">
            <w:pPr>
              <w:jc w:val="center"/>
              <w:rPr>
                <w:rFonts w:ascii="Times New Roman" w:hAnsi="Times New Roman" w:cs="Times New Roman"/>
                <w:sz w:val="24"/>
                <w:szCs w:val="24"/>
              </w:rPr>
            </w:pPr>
          </w:p>
        </w:tc>
        <w:tc>
          <w:tcPr>
            <w:tcW w:w="833" w:type="pct"/>
            <w:tcBorders>
              <w:top w:val="single" w:sz="4" w:space="0" w:color="auto"/>
              <w:left w:val="single" w:sz="4" w:space="0" w:color="auto"/>
              <w:bottom w:val="single" w:sz="4" w:space="0" w:color="auto"/>
              <w:right w:val="single" w:sz="4" w:space="0" w:color="auto"/>
            </w:tcBorders>
          </w:tcPr>
          <w:p w14:paraId="337F34FA" w14:textId="77777777" w:rsidR="00175CBF" w:rsidRPr="00E756F3" w:rsidRDefault="00175CBF" w:rsidP="00A67310">
            <w:pPr>
              <w:jc w:val="center"/>
              <w:rPr>
                <w:rFonts w:ascii="Times New Roman" w:hAnsi="Times New Roman" w:cs="Times New Roman"/>
                <w:sz w:val="24"/>
                <w:szCs w:val="24"/>
              </w:rPr>
            </w:pPr>
          </w:p>
        </w:tc>
      </w:tr>
      <w:tr w:rsidR="00175CBF" w:rsidRPr="00E756F3" w14:paraId="1DEC4A47" w14:textId="77777777" w:rsidTr="00A67310">
        <w:tc>
          <w:tcPr>
            <w:tcW w:w="244" w:type="pct"/>
            <w:tcBorders>
              <w:top w:val="single" w:sz="4" w:space="0" w:color="auto"/>
              <w:left w:val="single" w:sz="4" w:space="0" w:color="auto"/>
              <w:bottom w:val="single" w:sz="4" w:space="0" w:color="auto"/>
              <w:right w:val="single" w:sz="4" w:space="0" w:color="auto"/>
            </w:tcBorders>
            <w:vAlign w:val="center"/>
          </w:tcPr>
          <w:p w14:paraId="18A80809" w14:textId="77777777" w:rsidR="00175CBF" w:rsidRPr="00E756F3" w:rsidRDefault="00175CBF" w:rsidP="00175CBF">
            <w:pPr>
              <w:numPr>
                <w:ilvl w:val="0"/>
                <w:numId w:val="46"/>
              </w:numPr>
              <w:ind w:left="0" w:firstLine="0"/>
              <w:rPr>
                <w:rFonts w:ascii="Times New Roman" w:hAnsi="Times New Roman" w:cs="Times New Roman"/>
                <w:sz w:val="24"/>
                <w:szCs w:val="24"/>
              </w:rPr>
            </w:pPr>
          </w:p>
        </w:tc>
        <w:tc>
          <w:tcPr>
            <w:tcW w:w="1347" w:type="pct"/>
            <w:tcBorders>
              <w:top w:val="single" w:sz="4" w:space="0" w:color="auto"/>
              <w:left w:val="single" w:sz="4" w:space="0" w:color="auto"/>
              <w:bottom w:val="single" w:sz="4" w:space="0" w:color="auto"/>
              <w:right w:val="single" w:sz="4" w:space="0" w:color="auto"/>
            </w:tcBorders>
            <w:hideMark/>
          </w:tcPr>
          <w:p w14:paraId="0148F9B2"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94" w:type="pct"/>
            <w:tcBorders>
              <w:top w:val="single" w:sz="4" w:space="0" w:color="auto"/>
              <w:left w:val="single" w:sz="4" w:space="0" w:color="auto"/>
              <w:bottom w:val="single" w:sz="4" w:space="0" w:color="auto"/>
              <w:right w:val="single" w:sz="4" w:space="0" w:color="auto"/>
            </w:tcBorders>
            <w:hideMark/>
          </w:tcPr>
          <w:p w14:paraId="679FCC85" w14:textId="77777777" w:rsidR="00175CBF" w:rsidRPr="00E756F3" w:rsidRDefault="00175CBF" w:rsidP="00A67310">
            <w:pPr>
              <w:jc w:val="center"/>
              <w:rPr>
                <w:rFonts w:ascii="Times New Roman" w:hAnsi="Times New Roman" w:cs="Times New Roman"/>
                <w:sz w:val="24"/>
                <w:szCs w:val="24"/>
              </w:rPr>
            </w:pPr>
          </w:p>
        </w:tc>
        <w:tc>
          <w:tcPr>
            <w:tcW w:w="682" w:type="pct"/>
            <w:tcBorders>
              <w:top w:val="single" w:sz="4" w:space="0" w:color="auto"/>
              <w:left w:val="single" w:sz="4" w:space="0" w:color="auto"/>
              <w:bottom w:val="single" w:sz="4" w:space="0" w:color="auto"/>
              <w:right w:val="single" w:sz="4" w:space="0" w:color="auto"/>
            </w:tcBorders>
          </w:tcPr>
          <w:p w14:paraId="7876069F" w14:textId="77777777" w:rsidR="00175CBF" w:rsidRPr="00E756F3" w:rsidRDefault="00175CBF" w:rsidP="00A67310">
            <w:pPr>
              <w:jc w:val="center"/>
              <w:rPr>
                <w:rFonts w:ascii="Times New Roman" w:hAnsi="Times New Roman" w:cs="Times New Roman"/>
                <w:sz w:val="24"/>
                <w:szCs w:val="24"/>
              </w:rPr>
            </w:pPr>
          </w:p>
        </w:tc>
        <w:tc>
          <w:tcPr>
            <w:tcW w:w="833" w:type="pct"/>
            <w:tcBorders>
              <w:top w:val="single" w:sz="4" w:space="0" w:color="auto"/>
              <w:left w:val="single" w:sz="4" w:space="0" w:color="auto"/>
              <w:bottom w:val="single" w:sz="4" w:space="0" w:color="auto"/>
              <w:right w:val="single" w:sz="4" w:space="0" w:color="auto"/>
            </w:tcBorders>
          </w:tcPr>
          <w:p w14:paraId="62E8F42D" w14:textId="77777777" w:rsidR="00175CBF" w:rsidRPr="00E756F3" w:rsidRDefault="00175CBF" w:rsidP="00A67310">
            <w:pPr>
              <w:jc w:val="center"/>
              <w:rPr>
                <w:rFonts w:ascii="Times New Roman" w:hAnsi="Times New Roman" w:cs="Times New Roman"/>
                <w:sz w:val="24"/>
                <w:szCs w:val="24"/>
              </w:rPr>
            </w:pPr>
          </w:p>
        </w:tc>
      </w:tr>
      <w:tr w:rsidR="00175CBF" w:rsidRPr="00E756F3" w14:paraId="70F905F8" w14:textId="77777777" w:rsidTr="00A67310">
        <w:tc>
          <w:tcPr>
            <w:tcW w:w="244" w:type="pct"/>
            <w:tcBorders>
              <w:top w:val="single" w:sz="4" w:space="0" w:color="auto"/>
              <w:left w:val="single" w:sz="4" w:space="0" w:color="auto"/>
              <w:bottom w:val="single" w:sz="4" w:space="0" w:color="auto"/>
              <w:right w:val="single" w:sz="4" w:space="0" w:color="auto"/>
            </w:tcBorders>
            <w:vAlign w:val="center"/>
          </w:tcPr>
          <w:p w14:paraId="0CEA36CD"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347" w:type="pct"/>
            <w:tcBorders>
              <w:top w:val="single" w:sz="4" w:space="0" w:color="auto"/>
              <w:left w:val="single" w:sz="4" w:space="0" w:color="auto"/>
              <w:bottom w:val="single" w:sz="4" w:space="0" w:color="auto"/>
              <w:right w:val="single" w:sz="4" w:space="0" w:color="auto"/>
            </w:tcBorders>
            <w:hideMark/>
          </w:tcPr>
          <w:p w14:paraId="10450202"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94" w:type="pct"/>
            <w:tcBorders>
              <w:top w:val="single" w:sz="4" w:space="0" w:color="auto"/>
              <w:left w:val="single" w:sz="4" w:space="0" w:color="auto"/>
              <w:bottom w:val="single" w:sz="4" w:space="0" w:color="auto"/>
              <w:right w:val="single" w:sz="4" w:space="0" w:color="auto"/>
            </w:tcBorders>
            <w:hideMark/>
          </w:tcPr>
          <w:p w14:paraId="426ACEA8" w14:textId="77777777" w:rsidR="00175CBF" w:rsidRPr="00E756F3" w:rsidRDefault="00175CBF" w:rsidP="00A67310">
            <w:pPr>
              <w:jc w:val="center"/>
              <w:rPr>
                <w:rFonts w:ascii="Times New Roman" w:hAnsi="Times New Roman" w:cs="Times New Roman"/>
                <w:sz w:val="24"/>
                <w:szCs w:val="24"/>
              </w:rPr>
            </w:pPr>
          </w:p>
        </w:tc>
        <w:tc>
          <w:tcPr>
            <w:tcW w:w="682" w:type="pct"/>
            <w:tcBorders>
              <w:top w:val="single" w:sz="4" w:space="0" w:color="auto"/>
              <w:left w:val="single" w:sz="4" w:space="0" w:color="auto"/>
              <w:bottom w:val="single" w:sz="4" w:space="0" w:color="auto"/>
              <w:right w:val="single" w:sz="4" w:space="0" w:color="auto"/>
            </w:tcBorders>
          </w:tcPr>
          <w:p w14:paraId="1686EB42" w14:textId="77777777" w:rsidR="00175CBF" w:rsidRPr="00E756F3" w:rsidRDefault="00175CBF" w:rsidP="00A67310">
            <w:pPr>
              <w:jc w:val="center"/>
              <w:rPr>
                <w:rFonts w:ascii="Times New Roman" w:hAnsi="Times New Roman" w:cs="Times New Roman"/>
                <w:sz w:val="24"/>
                <w:szCs w:val="24"/>
              </w:rPr>
            </w:pPr>
          </w:p>
        </w:tc>
        <w:tc>
          <w:tcPr>
            <w:tcW w:w="833" w:type="pct"/>
            <w:tcBorders>
              <w:top w:val="single" w:sz="4" w:space="0" w:color="auto"/>
              <w:left w:val="single" w:sz="4" w:space="0" w:color="auto"/>
              <w:bottom w:val="single" w:sz="4" w:space="0" w:color="auto"/>
              <w:right w:val="single" w:sz="4" w:space="0" w:color="auto"/>
            </w:tcBorders>
          </w:tcPr>
          <w:p w14:paraId="50FC0FDA" w14:textId="77777777" w:rsidR="00175CBF" w:rsidRPr="00E756F3" w:rsidRDefault="00175CBF" w:rsidP="00A67310">
            <w:pPr>
              <w:jc w:val="center"/>
              <w:rPr>
                <w:rFonts w:ascii="Times New Roman" w:hAnsi="Times New Roman" w:cs="Times New Roman"/>
                <w:sz w:val="24"/>
                <w:szCs w:val="24"/>
              </w:rPr>
            </w:pPr>
          </w:p>
        </w:tc>
      </w:tr>
      <w:tr w:rsidR="00175CBF" w:rsidRPr="00E756F3" w14:paraId="334DE09B" w14:textId="77777777" w:rsidTr="00A67310">
        <w:tc>
          <w:tcPr>
            <w:tcW w:w="5000" w:type="pct"/>
            <w:gridSpan w:val="5"/>
            <w:tcBorders>
              <w:top w:val="single" w:sz="4" w:space="0" w:color="auto"/>
              <w:left w:val="single" w:sz="4" w:space="0" w:color="auto"/>
              <w:bottom w:val="single" w:sz="4" w:space="0" w:color="auto"/>
              <w:right w:val="single" w:sz="4" w:space="0" w:color="auto"/>
            </w:tcBorders>
            <w:shd w:val="clear" w:color="auto" w:fill="D9D9D9"/>
            <w:vAlign w:val="center"/>
          </w:tcPr>
          <w:p w14:paraId="1C66EAE4" w14:textId="77777777" w:rsidR="00175CBF" w:rsidRPr="00E756F3" w:rsidRDefault="00175CBF" w:rsidP="00A67310">
            <w:pPr>
              <w:tabs>
                <w:tab w:val="left" w:pos="3500"/>
              </w:tabs>
              <w:jc w:val="center"/>
              <w:rPr>
                <w:rFonts w:ascii="Times New Roman" w:hAnsi="Times New Roman" w:cs="Times New Roman"/>
                <w:sz w:val="24"/>
                <w:szCs w:val="24"/>
              </w:rPr>
            </w:pPr>
            <w:r w:rsidRPr="00E756F3">
              <w:rPr>
                <w:rFonts w:ascii="Times New Roman" w:hAnsi="Times New Roman" w:cs="Times New Roman"/>
                <w:b/>
                <w:sz w:val="24"/>
                <w:szCs w:val="24"/>
              </w:rPr>
              <w:t>Первые блюда</w:t>
            </w:r>
          </w:p>
        </w:tc>
      </w:tr>
      <w:tr w:rsidR="00175CBF" w:rsidRPr="00E756F3" w14:paraId="118650A2" w14:textId="77777777" w:rsidTr="00A67310">
        <w:tc>
          <w:tcPr>
            <w:tcW w:w="244" w:type="pct"/>
            <w:tcBorders>
              <w:top w:val="single" w:sz="4" w:space="0" w:color="auto"/>
              <w:left w:val="single" w:sz="4" w:space="0" w:color="auto"/>
              <w:bottom w:val="single" w:sz="4" w:space="0" w:color="auto"/>
              <w:right w:val="single" w:sz="4" w:space="0" w:color="auto"/>
            </w:tcBorders>
            <w:vAlign w:val="center"/>
          </w:tcPr>
          <w:p w14:paraId="4DAE617D" w14:textId="77777777" w:rsidR="00175CBF" w:rsidRPr="00E756F3" w:rsidRDefault="00175CBF" w:rsidP="00175CBF">
            <w:pPr>
              <w:numPr>
                <w:ilvl w:val="0"/>
                <w:numId w:val="47"/>
              </w:numPr>
              <w:ind w:left="0" w:firstLine="0"/>
              <w:rPr>
                <w:rFonts w:ascii="Times New Roman" w:hAnsi="Times New Roman" w:cs="Times New Roman"/>
                <w:sz w:val="24"/>
                <w:szCs w:val="24"/>
              </w:rPr>
            </w:pPr>
          </w:p>
        </w:tc>
        <w:tc>
          <w:tcPr>
            <w:tcW w:w="1347" w:type="pct"/>
            <w:tcBorders>
              <w:top w:val="single" w:sz="4" w:space="0" w:color="auto"/>
              <w:left w:val="single" w:sz="4" w:space="0" w:color="auto"/>
              <w:bottom w:val="single" w:sz="4" w:space="0" w:color="auto"/>
              <w:right w:val="single" w:sz="4" w:space="0" w:color="auto"/>
            </w:tcBorders>
            <w:hideMark/>
          </w:tcPr>
          <w:p w14:paraId="35DEE7AE"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94" w:type="pct"/>
            <w:tcBorders>
              <w:top w:val="single" w:sz="4" w:space="0" w:color="auto"/>
              <w:left w:val="single" w:sz="4" w:space="0" w:color="auto"/>
              <w:bottom w:val="single" w:sz="4" w:space="0" w:color="auto"/>
              <w:right w:val="single" w:sz="4" w:space="0" w:color="auto"/>
            </w:tcBorders>
            <w:hideMark/>
          </w:tcPr>
          <w:p w14:paraId="436ACDEF" w14:textId="77777777" w:rsidR="00175CBF" w:rsidRPr="00E756F3" w:rsidRDefault="00175CBF" w:rsidP="00A67310">
            <w:pPr>
              <w:tabs>
                <w:tab w:val="left" w:pos="3500"/>
              </w:tabs>
              <w:jc w:val="center"/>
              <w:rPr>
                <w:rFonts w:ascii="Times New Roman" w:hAnsi="Times New Roman" w:cs="Times New Roman"/>
                <w:sz w:val="24"/>
                <w:szCs w:val="24"/>
              </w:rPr>
            </w:pPr>
          </w:p>
        </w:tc>
        <w:tc>
          <w:tcPr>
            <w:tcW w:w="682" w:type="pct"/>
            <w:tcBorders>
              <w:top w:val="single" w:sz="4" w:space="0" w:color="auto"/>
              <w:left w:val="single" w:sz="4" w:space="0" w:color="auto"/>
              <w:bottom w:val="single" w:sz="4" w:space="0" w:color="auto"/>
              <w:right w:val="single" w:sz="4" w:space="0" w:color="auto"/>
            </w:tcBorders>
          </w:tcPr>
          <w:p w14:paraId="736B2DDA" w14:textId="77777777" w:rsidR="00175CBF" w:rsidRPr="00E756F3" w:rsidRDefault="00175CBF" w:rsidP="00A67310">
            <w:pPr>
              <w:tabs>
                <w:tab w:val="left" w:pos="3500"/>
              </w:tabs>
              <w:jc w:val="center"/>
              <w:rPr>
                <w:rFonts w:ascii="Times New Roman" w:hAnsi="Times New Roman" w:cs="Times New Roman"/>
                <w:sz w:val="24"/>
                <w:szCs w:val="24"/>
              </w:rPr>
            </w:pPr>
          </w:p>
        </w:tc>
        <w:tc>
          <w:tcPr>
            <w:tcW w:w="833" w:type="pct"/>
            <w:tcBorders>
              <w:top w:val="single" w:sz="4" w:space="0" w:color="auto"/>
              <w:left w:val="single" w:sz="4" w:space="0" w:color="auto"/>
              <w:bottom w:val="single" w:sz="4" w:space="0" w:color="auto"/>
              <w:right w:val="single" w:sz="4" w:space="0" w:color="auto"/>
            </w:tcBorders>
          </w:tcPr>
          <w:p w14:paraId="71CAF0D7" w14:textId="77777777" w:rsidR="00175CBF" w:rsidRPr="00E756F3" w:rsidRDefault="00175CBF" w:rsidP="00A67310">
            <w:pPr>
              <w:tabs>
                <w:tab w:val="left" w:pos="3500"/>
              </w:tabs>
              <w:jc w:val="center"/>
              <w:rPr>
                <w:rFonts w:ascii="Times New Roman" w:hAnsi="Times New Roman" w:cs="Times New Roman"/>
                <w:sz w:val="24"/>
                <w:szCs w:val="24"/>
              </w:rPr>
            </w:pPr>
          </w:p>
        </w:tc>
      </w:tr>
      <w:tr w:rsidR="00175CBF" w:rsidRPr="00E756F3" w14:paraId="16877A23" w14:textId="77777777" w:rsidTr="00A67310">
        <w:tc>
          <w:tcPr>
            <w:tcW w:w="244" w:type="pct"/>
            <w:tcBorders>
              <w:top w:val="single" w:sz="4" w:space="0" w:color="auto"/>
              <w:left w:val="single" w:sz="4" w:space="0" w:color="auto"/>
              <w:bottom w:val="single" w:sz="4" w:space="0" w:color="auto"/>
              <w:right w:val="single" w:sz="4" w:space="0" w:color="auto"/>
            </w:tcBorders>
            <w:vAlign w:val="center"/>
          </w:tcPr>
          <w:p w14:paraId="68D01950" w14:textId="77777777" w:rsidR="00175CBF" w:rsidRPr="00E756F3" w:rsidRDefault="00175CBF" w:rsidP="00175CBF">
            <w:pPr>
              <w:numPr>
                <w:ilvl w:val="0"/>
                <w:numId w:val="47"/>
              </w:numPr>
              <w:ind w:left="0" w:firstLine="0"/>
              <w:rPr>
                <w:rFonts w:ascii="Times New Roman" w:hAnsi="Times New Roman" w:cs="Times New Roman"/>
                <w:sz w:val="24"/>
                <w:szCs w:val="24"/>
              </w:rPr>
            </w:pPr>
          </w:p>
        </w:tc>
        <w:tc>
          <w:tcPr>
            <w:tcW w:w="1347" w:type="pct"/>
            <w:tcBorders>
              <w:top w:val="single" w:sz="4" w:space="0" w:color="auto"/>
              <w:left w:val="single" w:sz="4" w:space="0" w:color="auto"/>
              <w:bottom w:val="single" w:sz="4" w:space="0" w:color="auto"/>
              <w:right w:val="single" w:sz="4" w:space="0" w:color="auto"/>
            </w:tcBorders>
            <w:hideMark/>
          </w:tcPr>
          <w:p w14:paraId="1267F053"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94" w:type="pct"/>
            <w:tcBorders>
              <w:top w:val="single" w:sz="4" w:space="0" w:color="auto"/>
              <w:left w:val="single" w:sz="4" w:space="0" w:color="auto"/>
              <w:bottom w:val="single" w:sz="4" w:space="0" w:color="auto"/>
              <w:right w:val="single" w:sz="4" w:space="0" w:color="auto"/>
            </w:tcBorders>
            <w:hideMark/>
          </w:tcPr>
          <w:p w14:paraId="387B66F6" w14:textId="77777777" w:rsidR="00175CBF" w:rsidRPr="00E756F3" w:rsidRDefault="00175CBF" w:rsidP="00A67310">
            <w:pPr>
              <w:tabs>
                <w:tab w:val="left" w:pos="3500"/>
              </w:tabs>
              <w:jc w:val="center"/>
              <w:rPr>
                <w:rFonts w:ascii="Times New Roman" w:hAnsi="Times New Roman" w:cs="Times New Roman"/>
                <w:sz w:val="24"/>
                <w:szCs w:val="24"/>
              </w:rPr>
            </w:pPr>
          </w:p>
        </w:tc>
        <w:tc>
          <w:tcPr>
            <w:tcW w:w="682" w:type="pct"/>
            <w:tcBorders>
              <w:top w:val="single" w:sz="4" w:space="0" w:color="auto"/>
              <w:left w:val="single" w:sz="4" w:space="0" w:color="auto"/>
              <w:bottom w:val="single" w:sz="4" w:space="0" w:color="auto"/>
              <w:right w:val="single" w:sz="4" w:space="0" w:color="auto"/>
            </w:tcBorders>
          </w:tcPr>
          <w:p w14:paraId="7129B7CB" w14:textId="77777777" w:rsidR="00175CBF" w:rsidRPr="00E756F3" w:rsidRDefault="00175CBF" w:rsidP="00A67310">
            <w:pPr>
              <w:tabs>
                <w:tab w:val="left" w:pos="3500"/>
              </w:tabs>
              <w:jc w:val="center"/>
              <w:rPr>
                <w:rFonts w:ascii="Times New Roman" w:hAnsi="Times New Roman" w:cs="Times New Roman"/>
                <w:sz w:val="24"/>
                <w:szCs w:val="24"/>
              </w:rPr>
            </w:pPr>
          </w:p>
        </w:tc>
        <w:tc>
          <w:tcPr>
            <w:tcW w:w="833" w:type="pct"/>
            <w:tcBorders>
              <w:top w:val="single" w:sz="4" w:space="0" w:color="auto"/>
              <w:left w:val="single" w:sz="4" w:space="0" w:color="auto"/>
              <w:bottom w:val="single" w:sz="4" w:space="0" w:color="auto"/>
              <w:right w:val="single" w:sz="4" w:space="0" w:color="auto"/>
            </w:tcBorders>
          </w:tcPr>
          <w:p w14:paraId="687CCB13" w14:textId="77777777" w:rsidR="00175CBF" w:rsidRPr="00E756F3" w:rsidRDefault="00175CBF" w:rsidP="00A67310">
            <w:pPr>
              <w:tabs>
                <w:tab w:val="left" w:pos="3500"/>
              </w:tabs>
              <w:jc w:val="center"/>
              <w:rPr>
                <w:rFonts w:ascii="Times New Roman" w:hAnsi="Times New Roman" w:cs="Times New Roman"/>
                <w:sz w:val="24"/>
                <w:szCs w:val="24"/>
              </w:rPr>
            </w:pPr>
          </w:p>
        </w:tc>
      </w:tr>
      <w:tr w:rsidR="00175CBF" w:rsidRPr="00E756F3" w14:paraId="44419519" w14:textId="77777777" w:rsidTr="00A67310">
        <w:tc>
          <w:tcPr>
            <w:tcW w:w="244" w:type="pct"/>
            <w:tcBorders>
              <w:top w:val="single" w:sz="4" w:space="0" w:color="auto"/>
              <w:left w:val="single" w:sz="4" w:space="0" w:color="auto"/>
              <w:bottom w:val="single" w:sz="4" w:space="0" w:color="auto"/>
              <w:right w:val="single" w:sz="4" w:space="0" w:color="auto"/>
            </w:tcBorders>
            <w:vAlign w:val="center"/>
          </w:tcPr>
          <w:p w14:paraId="66654935"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347" w:type="pct"/>
            <w:tcBorders>
              <w:top w:val="single" w:sz="4" w:space="0" w:color="auto"/>
              <w:left w:val="single" w:sz="4" w:space="0" w:color="auto"/>
              <w:bottom w:val="single" w:sz="4" w:space="0" w:color="auto"/>
              <w:right w:val="single" w:sz="4" w:space="0" w:color="auto"/>
            </w:tcBorders>
            <w:hideMark/>
          </w:tcPr>
          <w:p w14:paraId="56B674CF"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94" w:type="pct"/>
            <w:tcBorders>
              <w:top w:val="single" w:sz="4" w:space="0" w:color="auto"/>
              <w:left w:val="single" w:sz="4" w:space="0" w:color="auto"/>
              <w:bottom w:val="single" w:sz="4" w:space="0" w:color="auto"/>
              <w:right w:val="single" w:sz="4" w:space="0" w:color="auto"/>
            </w:tcBorders>
            <w:hideMark/>
          </w:tcPr>
          <w:p w14:paraId="30ABFB06" w14:textId="77777777" w:rsidR="00175CBF" w:rsidRPr="00E756F3" w:rsidRDefault="00175CBF" w:rsidP="00A67310">
            <w:pPr>
              <w:tabs>
                <w:tab w:val="left" w:pos="3500"/>
              </w:tabs>
              <w:jc w:val="center"/>
              <w:rPr>
                <w:rFonts w:ascii="Times New Roman" w:hAnsi="Times New Roman" w:cs="Times New Roman"/>
                <w:sz w:val="24"/>
                <w:szCs w:val="24"/>
              </w:rPr>
            </w:pPr>
          </w:p>
        </w:tc>
        <w:tc>
          <w:tcPr>
            <w:tcW w:w="682" w:type="pct"/>
            <w:tcBorders>
              <w:top w:val="single" w:sz="4" w:space="0" w:color="auto"/>
              <w:left w:val="single" w:sz="4" w:space="0" w:color="auto"/>
              <w:bottom w:val="single" w:sz="4" w:space="0" w:color="auto"/>
              <w:right w:val="single" w:sz="4" w:space="0" w:color="auto"/>
            </w:tcBorders>
          </w:tcPr>
          <w:p w14:paraId="50C9D624" w14:textId="77777777" w:rsidR="00175CBF" w:rsidRPr="00E756F3" w:rsidRDefault="00175CBF" w:rsidP="00A67310">
            <w:pPr>
              <w:tabs>
                <w:tab w:val="left" w:pos="3500"/>
              </w:tabs>
              <w:jc w:val="center"/>
              <w:rPr>
                <w:rFonts w:ascii="Times New Roman" w:hAnsi="Times New Roman" w:cs="Times New Roman"/>
                <w:sz w:val="24"/>
                <w:szCs w:val="24"/>
              </w:rPr>
            </w:pPr>
          </w:p>
        </w:tc>
        <w:tc>
          <w:tcPr>
            <w:tcW w:w="833" w:type="pct"/>
            <w:tcBorders>
              <w:top w:val="single" w:sz="4" w:space="0" w:color="auto"/>
              <w:left w:val="single" w:sz="4" w:space="0" w:color="auto"/>
              <w:bottom w:val="single" w:sz="4" w:space="0" w:color="auto"/>
              <w:right w:val="single" w:sz="4" w:space="0" w:color="auto"/>
            </w:tcBorders>
          </w:tcPr>
          <w:p w14:paraId="6A290F6C" w14:textId="77777777" w:rsidR="00175CBF" w:rsidRPr="00E756F3" w:rsidRDefault="00175CBF" w:rsidP="00A67310">
            <w:pPr>
              <w:tabs>
                <w:tab w:val="left" w:pos="3500"/>
              </w:tabs>
              <w:jc w:val="center"/>
              <w:rPr>
                <w:rFonts w:ascii="Times New Roman" w:hAnsi="Times New Roman" w:cs="Times New Roman"/>
                <w:sz w:val="24"/>
                <w:szCs w:val="24"/>
              </w:rPr>
            </w:pPr>
          </w:p>
        </w:tc>
      </w:tr>
      <w:tr w:rsidR="00175CBF" w:rsidRPr="00E756F3" w14:paraId="16E42647" w14:textId="77777777" w:rsidTr="00A67310">
        <w:tc>
          <w:tcPr>
            <w:tcW w:w="5000" w:type="pct"/>
            <w:gridSpan w:val="5"/>
            <w:tcBorders>
              <w:top w:val="single" w:sz="4" w:space="0" w:color="auto"/>
              <w:left w:val="single" w:sz="4" w:space="0" w:color="auto"/>
              <w:bottom w:val="single" w:sz="4" w:space="0" w:color="auto"/>
              <w:right w:val="single" w:sz="4" w:space="0" w:color="auto"/>
            </w:tcBorders>
            <w:shd w:val="clear" w:color="auto" w:fill="D9D9D9"/>
            <w:vAlign w:val="center"/>
          </w:tcPr>
          <w:p w14:paraId="2301CB62" w14:textId="77777777" w:rsidR="00175CBF" w:rsidRPr="00E756F3" w:rsidRDefault="00175CBF" w:rsidP="00A67310">
            <w:pPr>
              <w:tabs>
                <w:tab w:val="left" w:pos="3500"/>
              </w:tabs>
              <w:jc w:val="center"/>
              <w:rPr>
                <w:rFonts w:ascii="Times New Roman" w:hAnsi="Times New Roman" w:cs="Times New Roman"/>
                <w:sz w:val="24"/>
                <w:szCs w:val="24"/>
              </w:rPr>
            </w:pPr>
            <w:r w:rsidRPr="00E756F3">
              <w:rPr>
                <w:rFonts w:ascii="Times New Roman" w:hAnsi="Times New Roman" w:cs="Times New Roman"/>
                <w:b/>
                <w:sz w:val="24"/>
                <w:szCs w:val="24"/>
              </w:rPr>
              <w:t>Вторые блюда</w:t>
            </w:r>
          </w:p>
        </w:tc>
      </w:tr>
      <w:tr w:rsidR="00175CBF" w:rsidRPr="00E756F3" w14:paraId="54B8A4D9" w14:textId="77777777" w:rsidTr="00A67310">
        <w:tc>
          <w:tcPr>
            <w:tcW w:w="244" w:type="pct"/>
            <w:tcBorders>
              <w:top w:val="single" w:sz="4" w:space="0" w:color="auto"/>
              <w:left w:val="single" w:sz="4" w:space="0" w:color="auto"/>
              <w:bottom w:val="single" w:sz="4" w:space="0" w:color="auto"/>
              <w:right w:val="single" w:sz="4" w:space="0" w:color="auto"/>
            </w:tcBorders>
            <w:vAlign w:val="center"/>
          </w:tcPr>
          <w:p w14:paraId="499D23B2" w14:textId="77777777" w:rsidR="00175CBF" w:rsidRPr="00E756F3" w:rsidRDefault="00175CBF" w:rsidP="00175CBF">
            <w:pPr>
              <w:numPr>
                <w:ilvl w:val="0"/>
                <w:numId w:val="48"/>
              </w:numPr>
              <w:ind w:left="0" w:firstLine="0"/>
              <w:rPr>
                <w:rFonts w:ascii="Times New Roman" w:hAnsi="Times New Roman" w:cs="Times New Roman"/>
                <w:sz w:val="24"/>
                <w:szCs w:val="24"/>
              </w:rPr>
            </w:pPr>
          </w:p>
        </w:tc>
        <w:tc>
          <w:tcPr>
            <w:tcW w:w="1347" w:type="pct"/>
            <w:tcBorders>
              <w:top w:val="single" w:sz="4" w:space="0" w:color="auto"/>
              <w:left w:val="single" w:sz="4" w:space="0" w:color="auto"/>
              <w:bottom w:val="single" w:sz="4" w:space="0" w:color="auto"/>
              <w:right w:val="single" w:sz="4" w:space="0" w:color="auto"/>
            </w:tcBorders>
            <w:hideMark/>
          </w:tcPr>
          <w:p w14:paraId="2C6F3C75"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94" w:type="pct"/>
            <w:tcBorders>
              <w:top w:val="single" w:sz="4" w:space="0" w:color="auto"/>
              <w:left w:val="single" w:sz="4" w:space="0" w:color="auto"/>
              <w:bottom w:val="single" w:sz="4" w:space="0" w:color="auto"/>
              <w:right w:val="single" w:sz="4" w:space="0" w:color="auto"/>
            </w:tcBorders>
            <w:hideMark/>
          </w:tcPr>
          <w:p w14:paraId="426F1159" w14:textId="77777777" w:rsidR="00175CBF" w:rsidRPr="00E756F3" w:rsidRDefault="00175CBF" w:rsidP="00A67310">
            <w:pPr>
              <w:tabs>
                <w:tab w:val="left" w:pos="3500"/>
              </w:tabs>
              <w:jc w:val="center"/>
              <w:rPr>
                <w:rFonts w:ascii="Times New Roman" w:hAnsi="Times New Roman" w:cs="Times New Roman"/>
                <w:sz w:val="24"/>
                <w:szCs w:val="24"/>
              </w:rPr>
            </w:pPr>
          </w:p>
        </w:tc>
        <w:tc>
          <w:tcPr>
            <w:tcW w:w="682" w:type="pct"/>
            <w:tcBorders>
              <w:top w:val="single" w:sz="4" w:space="0" w:color="auto"/>
              <w:left w:val="single" w:sz="4" w:space="0" w:color="auto"/>
              <w:bottom w:val="single" w:sz="4" w:space="0" w:color="auto"/>
              <w:right w:val="single" w:sz="4" w:space="0" w:color="auto"/>
            </w:tcBorders>
          </w:tcPr>
          <w:p w14:paraId="39F949B1" w14:textId="77777777" w:rsidR="00175CBF" w:rsidRPr="00E756F3" w:rsidRDefault="00175CBF" w:rsidP="00A67310">
            <w:pPr>
              <w:tabs>
                <w:tab w:val="left" w:pos="3500"/>
              </w:tabs>
              <w:jc w:val="center"/>
              <w:rPr>
                <w:rFonts w:ascii="Times New Roman" w:hAnsi="Times New Roman" w:cs="Times New Roman"/>
                <w:sz w:val="24"/>
                <w:szCs w:val="24"/>
              </w:rPr>
            </w:pPr>
          </w:p>
        </w:tc>
        <w:tc>
          <w:tcPr>
            <w:tcW w:w="833" w:type="pct"/>
            <w:tcBorders>
              <w:top w:val="single" w:sz="4" w:space="0" w:color="auto"/>
              <w:left w:val="single" w:sz="4" w:space="0" w:color="auto"/>
              <w:bottom w:val="single" w:sz="4" w:space="0" w:color="auto"/>
              <w:right w:val="single" w:sz="4" w:space="0" w:color="auto"/>
            </w:tcBorders>
          </w:tcPr>
          <w:p w14:paraId="2B8CD448" w14:textId="77777777" w:rsidR="00175CBF" w:rsidRPr="00E756F3" w:rsidRDefault="00175CBF" w:rsidP="00A67310">
            <w:pPr>
              <w:tabs>
                <w:tab w:val="left" w:pos="3500"/>
              </w:tabs>
              <w:jc w:val="center"/>
              <w:rPr>
                <w:rFonts w:ascii="Times New Roman" w:hAnsi="Times New Roman" w:cs="Times New Roman"/>
                <w:sz w:val="24"/>
                <w:szCs w:val="24"/>
              </w:rPr>
            </w:pPr>
          </w:p>
        </w:tc>
      </w:tr>
      <w:tr w:rsidR="00175CBF" w:rsidRPr="00E756F3" w14:paraId="446E19A9" w14:textId="77777777" w:rsidTr="00A67310">
        <w:tc>
          <w:tcPr>
            <w:tcW w:w="244" w:type="pct"/>
            <w:tcBorders>
              <w:top w:val="single" w:sz="4" w:space="0" w:color="auto"/>
              <w:left w:val="single" w:sz="4" w:space="0" w:color="auto"/>
              <w:bottom w:val="single" w:sz="4" w:space="0" w:color="auto"/>
              <w:right w:val="single" w:sz="4" w:space="0" w:color="auto"/>
            </w:tcBorders>
            <w:vAlign w:val="center"/>
          </w:tcPr>
          <w:p w14:paraId="4A98F8BD" w14:textId="77777777" w:rsidR="00175CBF" w:rsidRPr="00E756F3" w:rsidRDefault="00175CBF" w:rsidP="00175CBF">
            <w:pPr>
              <w:numPr>
                <w:ilvl w:val="0"/>
                <w:numId w:val="48"/>
              </w:numPr>
              <w:ind w:left="0" w:firstLine="0"/>
              <w:rPr>
                <w:rFonts w:ascii="Times New Roman" w:hAnsi="Times New Roman" w:cs="Times New Roman"/>
                <w:sz w:val="24"/>
                <w:szCs w:val="24"/>
              </w:rPr>
            </w:pPr>
          </w:p>
        </w:tc>
        <w:tc>
          <w:tcPr>
            <w:tcW w:w="1347" w:type="pct"/>
            <w:tcBorders>
              <w:top w:val="single" w:sz="4" w:space="0" w:color="auto"/>
              <w:left w:val="single" w:sz="4" w:space="0" w:color="auto"/>
              <w:bottom w:val="single" w:sz="4" w:space="0" w:color="auto"/>
              <w:right w:val="single" w:sz="4" w:space="0" w:color="auto"/>
            </w:tcBorders>
            <w:hideMark/>
          </w:tcPr>
          <w:p w14:paraId="698B57AE"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94" w:type="pct"/>
            <w:tcBorders>
              <w:top w:val="single" w:sz="4" w:space="0" w:color="auto"/>
              <w:left w:val="single" w:sz="4" w:space="0" w:color="auto"/>
              <w:bottom w:val="single" w:sz="4" w:space="0" w:color="auto"/>
              <w:right w:val="single" w:sz="4" w:space="0" w:color="auto"/>
            </w:tcBorders>
            <w:hideMark/>
          </w:tcPr>
          <w:p w14:paraId="21AF9311" w14:textId="77777777" w:rsidR="00175CBF" w:rsidRPr="00E756F3" w:rsidRDefault="00175CBF" w:rsidP="00A67310">
            <w:pPr>
              <w:tabs>
                <w:tab w:val="left" w:pos="3500"/>
              </w:tabs>
              <w:jc w:val="center"/>
              <w:rPr>
                <w:rFonts w:ascii="Times New Roman" w:hAnsi="Times New Roman" w:cs="Times New Roman"/>
                <w:sz w:val="24"/>
                <w:szCs w:val="24"/>
              </w:rPr>
            </w:pPr>
          </w:p>
        </w:tc>
        <w:tc>
          <w:tcPr>
            <w:tcW w:w="682" w:type="pct"/>
            <w:tcBorders>
              <w:top w:val="single" w:sz="4" w:space="0" w:color="auto"/>
              <w:left w:val="single" w:sz="4" w:space="0" w:color="auto"/>
              <w:bottom w:val="single" w:sz="4" w:space="0" w:color="auto"/>
              <w:right w:val="single" w:sz="4" w:space="0" w:color="auto"/>
            </w:tcBorders>
          </w:tcPr>
          <w:p w14:paraId="67A9B962" w14:textId="77777777" w:rsidR="00175CBF" w:rsidRPr="00E756F3" w:rsidRDefault="00175CBF" w:rsidP="00A67310">
            <w:pPr>
              <w:tabs>
                <w:tab w:val="left" w:pos="3500"/>
              </w:tabs>
              <w:jc w:val="center"/>
              <w:rPr>
                <w:rFonts w:ascii="Times New Roman" w:hAnsi="Times New Roman" w:cs="Times New Roman"/>
                <w:sz w:val="24"/>
                <w:szCs w:val="24"/>
              </w:rPr>
            </w:pPr>
          </w:p>
        </w:tc>
        <w:tc>
          <w:tcPr>
            <w:tcW w:w="833" w:type="pct"/>
            <w:tcBorders>
              <w:top w:val="single" w:sz="4" w:space="0" w:color="auto"/>
              <w:left w:val="single" w:sz="4" w:space="0" w:color="auto"/>
              <w:bottom w:val="single" w:sz="4" w:space="0" w:color="auto"/>
              <w:right w:val="single" w:sz="4" w:space="0" w:color="auto"/>
            </w:tcBorders>
          </w:tcPr>
          <w:p w14:paraId="7539C601" w14:textId="77777777" w:rsidR="00175CBF" w:rsidRPr="00E756F3" w:rsidRDefault="00175CBF" w:rsidP="00A67310">
            <w:pPr>
              <w:tabs>
                <w:tab w:val="left" w:pos="3500"/>
              </w:tabs>
              <w:jc w:val="center"/>
              <w:rPr>
                <w:rFonts w:ascii="Times New Roman" w:hAnsi="Times New Roman" w:cs="Times New Roman"/>
                <w:sz w:val="24"/>
                <w:szCs w:val="24"/>
              </w:rPr>
            </w:pPr>
          </w:p>
        </w:tc>
      </w:tr>
      <w:tr w:rsidR="00175CBF" w:rsidRPr="00E756F3" w14:paraId="008727D2" w14:textId="77777777" w:rsidTr="00A67310">
        <w:tc>
          <w:tcPr>
            <w:tcW w:w="244" w:type="pct"/>
            <w:tcBorders>
              <w:top w:val="single" w:sz="4" w:space="0" w:color="auto"/>
              <w:left w:val="single" w:sz="4" w:space="0" w:color="auto"/>
              <w:bottom w:val="single" w:sz="4" w:space="0" w:color="auto"/>
              <w:right w:val="single" w:sz="4" w:space="0" w:color="auto"/>
            </w:tcBorders>
            <w:vAlign w:val="center"/>
          </w:tcPr>
          <w:p w14:paraId="4EDB47A1"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347" w:type="pct"/>
            <w:tcBorders>
              <w:top w:val="single" w:sz="4" w:space="0" w:color="auto"/>
              <w:left w:val="single" w:sz="4" w:space="0" w:color="auto"/>
              <w:bottom w:val="single" w:sz="4" w:space="0" w:color="auto"/>
              <w:right w:val="single" w:sz="4" w:space="0" w:color="auto"/>
            </w:tcBorders>
            <w:hideMark/>
          </w:tcPr>
          <w:p w14:paraId="4D57C028"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94" w:type="pct"/>
            <w:tcBorders>
              <w:top w:val="single" w:sz="4" w:space="0" w:color="auto"/>
              <w:left w:val="single" w:sz="4" w:space="0" w:color="auto"/>
              <w:bottom w:val="single" w:sz="4" w:space="0" w:color="auto"/>
              <w:right w:val="single" w:sz="4" w:space="0" w:color="auto"/>
            </w:tcBorders>
            <w:hideMark/>
          </w:tcPr>
          <w:p w14:paraId="3A73A21D" w14:textId="77777777" w:rsidR="00175CBF" w:rsidRPr="00E756F3" w:rsidRDefault="00175CBF" w:rsidP="00A67310">
            <w:pPr>
              <w:tabs>
                <w:tab w:val="left" w:pos="3500"/>
              </w:tabs>
              <w:jc w:val="center"/>
              <w:rPr>
                <w:rFonts w:ascii="Times New Roman" w:hAnsi="Times New Roman" w:cs="Times New Roman"/>
                <w:sz w:val="24"/>
                <w:szCs w:val="24"/>
              </w:rPr>
            </w:pPr>
          </w:p>
        </w:tc>
        <w:tc>
          <w:tcPr>
            <w:tcW w:w="682" w:type="pct"/>
            <w:tcBorders>
              <w:top w:val="single" w:sz="4" w:space="0" w:color="auto"/>
              <w:left w:val="single" w:sz="4" w:space="0" w:color="auto"/>
              <w:bottom w:val="single" w:sz="4" w:space="0" w:color="auto"/>
              <w:right w:val="single" w:sz="4" w:space="0" w:color="auto"/>
            </w:tcBorders>
          </w:tcPr>
          <w:p w14:paraId="011EF560" w14:textId="77777777" w:rsidR="00175CBF" w:rsidRPr="00E756F3" w:rsidRDefault="00175CBF" w:rsidP="00A67310">
            <w:pPr>
              <w:tabs>
                <w:tab w:val="left" w:pos="3500"/>
              </w:tabs>
              <w:jc w:val="center"/>
              <w:rPr>
                <w:rFonts w:ascii="Times New Roman" w:hAnsi="Times New Roman" w:cs="Times New Roman"/>
                <w:sz w:val="24"/>
                <w:szCs w:val="24"/>
              </w:rPr>
            </w:pPr>
          </w:p>
        </w:tc>
        <w:tc>
          <w:tcPr>
            <w:tcW w:w="833" w:type="pct"/>
            <w:tcBorders>
              <w:top w:val="single" w:sz="4" w:space="0" w:color="auto"/>
              <w:left w:val="single" w:sz="4" w:space="0" w:color="auto"/>
              <w:bottom w:val="single" w:sz="4" w:space="0" w:color="auto"/>
              <w:right w:val="single" w:sz="4" w:space="0" w:color="auto"/>
            </w:tcBorders>
          </w:tcPr>
          <w:p w14:paraId="1BB81841" w14:textId="77777777" w:rsidR="00175CBF" w:rsidRPr="00E756F3" w:rsidRDefault="00175CBF" w:rsidP="00A67310">
            <w:pPr>
              <w:tabs>
                <w:tab w:val="left" w:pos="3500"/>
              </w:tabs>
              <w:jc w:val="center"/>
              <w:rPr>
                <w:rFonts w:ascii="Times New Roman" w:hAnsi="Times New Roman" w:cs="Times New Roman"/>
                <w:sz w:val="24"/>
                <w:szCs w:val="24"/>
              </w:rPr>
            </w:pPr>
          </w:p>
        </w:tc>
      </w:tr>
      <w:tr w:rsidR="00175CBF" w:rsidRPr="00E756F3" w14:paraId="537EFEF1" w14:textId="77777777" w:rsidTr="00A67310">
        <w:tc>
          <w:tcPr>
            <w:tcW w:w="5000" w:type="pct"/>
            <w:gridSpan w:val="5"/>
            <w:tcBorders>
              <w:top w:val="single" w:sz="4" w:space="0" w:color="auto"/>
              <w:left w:val="single" w:sz="4" w:space="0" w:color="auto"/>
              <w:bottom w:val="single" w:sz="4" w:space="0" w:color="auto"/>
              <w:right w:val="single" w:sz="4" w:space="0" w:color="auto"/>
            </w:tcBorders>
            <w:shd w:val="clear" w:color="auto" w:fill="D9D9D9"/>
            <w:vAlign w:val="center"/>
          </w:tcPr>
          <w:p w14:paraId="5C0F56BA" w14:textId="77777777" w:rsidR="00175CBF" w:rsidRPr="00E756F3" w:rsidRDefault="00175CBF" w:rsidP="00A67310">
            <w:pPr>
              <w:tabs>
                <w:tab w:val="left" w:pos="3500"/>
              </w:tabs>
              <w:jc w:val="center"/>
              <w:rPr>
                <w:rFonts w:ascii="Times New Roman" w:hAnsi="Times New Roman" w:cs="Times New Roman"/>
                <w:sz w:val="24"/>
                <w:szCs w:val="24"/>
              </w:rPr>
            </w:pPr>
            <w:r w:rsidRPr="00E756F3">
              <w:rPr>
                <w:rFonts w:ascii="Times New Roman" w:hAnsi="Times New Roman" w:cs="Times New Roman"/>
                <w:b/>
                <w:sz w:val="24"/>
                <w:szCs w:val="24"/>
              </w:rPr>
              <w:t>Гарнир</w:t>
            </w:r>
          </w:p>
        </w:tc>
      </w:tr>
      <w:tr w:rsidR="00175CBF" w:rsidRPr="00E756F3" w14:paraId="6CC20F29" w14:textId="77777777" w:rsidTr="00A67310">
        <w:tc>
          <w:tcPr>
            <w:tcW w:w="244" w:type="pct"/>
            <w:tcBorders>
              <w:top w:val="single" w:sz="4" w:space="0" w:color="auto"/>
              <w:left w:val="single" w:sz="4" w:space="0" w:color="auto"/>
              <w:bottom w:val="single" w:sz="4" w:space="0" w:color="auto"/>
              <w:right w:val="single" w:sz="4" w:space="0" w:color="auto"/>
            </w:tcBorders>
            <w:vAlign w:val="center"/>
          </w:tcPr>
          <w:p w14:paraId="4A073752" w14:textId="77777777" w:rsidR="00175CBF" w:rsidRPr="00E756F3" w:rsidRDefault="00175CBF" w:rsidP="00175CBF">
            <w:pPr>
              <w:numPr>
                <w:ilvl w:val="0"/>
                <w:numId w:val="49"/>
              </w:numPr>
              <w:ind w:left="0" w:firstLine="0"/>
              <w:rPr>
                <w:rFonts w:ascii="Times New Roman" w:hAnsi="Times New Roman" w:cs="Times New Roman"/>
                <w:sz w:val="24"/>
                <w:szCs w:val="24"/>
              </w:rPr>
            </w:pPr>
          </w:p>
        </w:tc>
        <w:tc>
          <w:tcPr>
            <w:tcW w:w="1347" w:type="pct"/>
            <w:tcBorders>
              <w:top w:val="single" w:sz="4" w:space="0" w:color="auto"/>
              <w:left w:val="single" w:sz="4" w:space="0" w:color="auto"/>
              <w:bottom w:val="single" w:sz="4" w:space="0" w:color="auto"/>
              <w:right w:val="single" w:sz="4" w:space="0" w:color="auto"/>
            </w:tcBorders>
            <w:hideMark/>
          </w:tcPr>
          <w:p w14:paraId="11E2217A"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94" w:type="pct"/>
            <w:tcBorders>
              <w:top w:val="single" w:sz="4" w:space="0" w:color="auto"/>
              <w:left w:val="single" w:sz="4" w:space="0" w:color="auto"/>
              <w:bottom w:val="single" w:sz="4" w:space="0" w:color="auto"/>
              <w:right w:val="single" w:sz="4" w:space="0" w:color="auto"/>
            </w:tcBorders>
            <w:hideMark/>
          </w:tcPr>
          <w:p w14:paraId="2B2B133F" w14:textId="77777777" w:rsidR="00175CBF" w:rsidRPr="00E756F3" w:rsidRDefault="00175CBF" w:rsidP="00A67310">
            <w:pPr>
              <w:tabs>
                <w:tab w:val="left" w:pos="3500"/>
              </w:tabs>
              <w:jc w:val="center"/>
              <w:rPr>
                <w:rFonts w:ascii="Times New Roman" w:hAnsi="Times New Roman" w:cs="Times New Roman"/>
                <w:sz w:val="24"/>
                <w:szCs w:val="24"/>
              </w:rPr>
            </w:pPr>
          </w:p>
        </w:tc>
        <w:tc>
          <w:tcPr>
            <w:tcW w:w="682" w:type="pct"/>
            <w:tcBorders>
              <w:top w:val="single" w:sz="4" w:space="0" w:color="auto"/>
              <w:left w:val="single" w:sz="4" w:space="0" w:color="auto"/>
              <w:bottom w:val="single" w:sz="4" w:space="0" w:color="auto"/>
              <w:right w:val="single" w:sz="4" w:space="0" w:color="auto"/>
            </w:tcBorders>
          </w:tcPr>
          <w:p w14:paraId="2E8E2E21" w14:textId="77777777" w:rsidR="00175CBF" w:rsidRPr="00E756F3" w:rsidRDefault="00175CBF" w:rsidP="00A67310">
            <w:pPr>
              <w:tabs>
                <w:tab w:val="left" w:pos="3500"/>
              </w:tabs>
              <w:jc w:val="center"/>
              <w:rPr>
                <w:rFonts w:ascii="Times New Roman" w:hAnsi="Times New Roman" w:cs="Times New Roman"/>
                <w:sz w:val="24"/>
                <w:szCs w:val="24"/>
              </w:rPr>
            </w:pPr>
          </w:p>
        </w:tc>
        <w:tc>
          <w:tcPr>
            <w:tcW w:w="833" w:type="pct"/>
            <w:tcBorders>
              <w:top w:val="single" w:sz="4" w:space="0" w:color="auto"/>
              <w:left w:val="single" w:sz="4" w:space="0" w:color="auto"/>
              <w:bottom w:val="single" w:sz="4" w:space="0" w:color="auto"/>
              <w:right w:val="single" w:sz="4" w:space="0" w:color="auto"/>
            </w:tcBorders>
          </w:tcPr>
          <w:p w14:paraId="1F8C8474" w14:textId="77777777" w:rsidR="00175CBF" w:rsidRPr="00E756F3" w:rsidRDefault="00175CBF" w:rsidP="00A67310">
            <w:pPr>
              <w:tabs>
                <w:tab w:val="left" w:pos="3500"/>
              </w:tabs>
              <w:jc w:val="center"/>
              <w:rPr>
                <w:rFonts w:ascii="Times New Roman" w:hAnsi="Times New Roman" w:cs="Times New Roman"/>
                <w:sz w:val="24"/>
                <w:szCs w:val="24"/>
              </w:rPr>
            </w:pPr>
          </w:p>
        </w:tc>
      </w:tr>
      <w:tr w:rsidR="00175CBF" w:rsidRPr="00E756F3" w14:paraId="70F8344E" w14:textId="77777777" w:rsidTr="00A67310">
        <w:tc>
          <w:tcPr>
            <w:tcW w:w="244" w:type="pct"/>
            <w:tcBorders>
              <w:top w:val="single" w:sz="4" w:space="0" w:color="auto"/>
              <w:left w:val="single" w:sz="4" w:space="0" w:color="auto"/>
              <w:bottom w:val="single" w:sz="4" w:space="0" w:color="auto"/>
              <w:right w:val="single" w:sz="4" w:space="0" w:color="auto"/>
            </w:tcBorders>
            <w:vAlign w:val="center"/>
          </w:tcPr>
          <w:p w14:paraId="6BCC7A7F" w14:textId="77777777" w:rsidR="00175CBF" w:rsidRPr="00E756F3" w:rsidRDefault="00175CBF" w:rsidP="00175CBF">
            <w:pPr>
              <w:numPr>
                <w:ilvl w:val="0"/>
                <w:numId w:val="49"/>
              </w:numPr>
              <w:ind w:left="0" w:firstLine="0"/>
              <w:rPr>
                <w:rFonts w:ascii="Times New Roman" w:hAnsi="Times New Roman" w:cs="Times New Roman"/>
                <w:sz w:val="24"/>
                <w:szCs w:val="24"/>
              </w:rPr>
            </w:pPr>
          </w:p>
        </w:tc>
        <w:tc>
          <w:tcPr>
            <w:tcW w:w="1347" w:type="pct"/>
            <w:tcBorders>
              <w:top w:val="single" w:sz="4" w:space="0" w:color="auto"/>
              <w:left w:val="single" w:sz="4" w:space="0" w:color="auto"/>
              <w:bottom w:val="single" w:sz="4" w:space="0" w:color="auto"/>
              <w:right w:val="single" w:sz="4" w:space="0" w:color="auto"/>
            </w:tcBorders>
            <w:hideMark/>
          </w:tcPr>
          <w:p w14:paraId="1E845BD7"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94" w:type="pct"/>
            <w:tcBorders>
              <w:top w:val="single" w:sz="4" w:space="0" w:color="auto"/>
              <w:left w:val="single" w:sz="4" w:space="0" w:color="auto"/>
              <w:bottom w:val="single" w:sz="4" w:space="0" w:color="auto"/>
              <w:right w:val="single" w:sz="4" w:space="0" w:color="auto"/>
            </w:tcBorders>
            <w:hideMark/>
          </w:tcPr>
          <w:p w14:paraId="56C40AC4" w14:textId="77777777" w:rsidR="00175CBF" w:rsidRPr="00E756F3" w:rsidRDefault="00175CBF" w:rsidP="00A67310">
            <w:pPr>
              <w:tabs>
                <w:tab w:val="left" w:pos="3500"/>
              </w:tabs>
              <w:jc w:val="center"/>
              <w:rPr>
                <w:rFonts w:ascii="Times New Roman" w:hAnsi="Times New Roman" w:cs="Times New Roman"/>
                <w:sz w:val="24"/>
                <w:szCs w:val="24"/>
              </w:rPr>
            </w:pPr>
          </w:p>
        </w:tc>
        <w:tc>
          <w:tcPr>
            <w:tcW w:w="682" w:type="pct"/>
            <w:tcBorders>
              <w:top w:val="single" w:sz="4" w:space="0" w:color="auto"/>
              <w:left w:val="single" w:sz="4" w:space="0" w:color="auto"/>
              <w:bottom w:val="single" w:sz="4" w:space="0" w:color="auto"/>
              <w:right w:val="single" w:sz="4" w:space="0" w:color="auto"/>
            </w:tcBorders>
          </w:tcPr>
          <w:p w14:paraId="39DDDBDE" w14:textId="77777777" w:rsidR="00175CBF" w:rsidRPr="00E756F3" w:rsidRDefault="00175CBF" w:rsidP="00A67310">
            <w:pPr>
              <w:tabs>
                <w:tab w:val="left" w:pos="3500"/>
              </w:tabs>
              <w:jc w:val="center"/>
              <w:rPr>
                <w:rFonts w:ascii="Times New Roman" w:hAnsi="Times New Roman" w:cs="Times New Roman"/>
                <w:sz w:val="24"/>
                <w:szCs w:val="24"/>
              </w:rPr>
            </w:pPr>
          </w:p>
        </w:tc>
        <w:tc>
          <w:tcPr>
            <w:tcW w:w="833" w:type="pct"/>
            <w:tcBorders>
              <w:top w:val="single" w:sz="4" w:space="0" w:color="auto"/>
              <w:left w:val="single" w:sz="4" w:space="0" w:color="auto"/>
              <w:bottom w:val="single" w:sz="4" w:space="0" w:color="auto"/>
              <w:right w:val="single" w:sz="4" w:space="0" w:color="auto"/>
            </w:tcBorders>
          </w:tcPr>
          <w:p w14:paraId="0F48A540" w14:textId="77777777" w:rsidR="00175CBF" w:rsidRPr="00E756F3" w:rsidRDefault="00175CBF" w:rsidP="00A67310">
            <w:pPr>
              <w:tabs>
                <w:tab w:val="left" w:pos="3500"/>
              </w:tabs>
              <w:jc w:val="center"/>
              <w:rPr>
                <w:rFonts w:ascii="Times New Roman" w:hAnsi="Times New Roman" w:cs="Times New Roman"/>
                <w:sz w:val="24"/>
                <w:szCs w:val="24"/>
              </w:rPr>
            </w:pPr>
          </w:p>
        </w:tc>
      </w:tr>
      <w:tr w:rsidR="00175CBF" w:rsidRPr="00E756F3" w14:paraId="1520D5B1" w14:textId="77777777" w:rsidTr="00A67310">
        <w:tc>
          <w:tcPr>
            <w:tcW w:w="244" w:type="pct"/>
            <w:tcBorders>
              <w:top w:val="single" w:sz="4" w:space="0" w:color="auto"/>
              <w:left w:val="single" w:sz="4" w:space="0" w:color="auto"/>
              <w:bottom w:val="single" w:sz="4" w:space="0" w:color="auto"/>
              <w:right w:val="single" w:sz="4" w:space="0" w:color="auto"/>
            </w:tcBorders>
            <w:vAlign w:val="center"/>
          </w:tcPr>
          <w:p w14:paraId="7CFB8D0B"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347" w:type="pct"/>
            <w:tcBorders>
              <w:top w:val="single" w:sz="4" w:space="0" w:color="auto"/>
              <w:left w:val="single" w:sz="4" w:space="0" w:color="auto"/>
              <w:bottom w:val="single" w:sz="4" w:space="0" w:color="auto"/>
              <w:right w:val="single" w:sz="4" w:space="0" w:color="auto"/>
            </w:tcBorders>
            <w:hideMark/>
          </w:tcPr>
          <w:p w14:paraId="595ED0D0"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94" w:type="pct"/>
            <w:tcBorders>
              <w:top w:val="single" w:sz="4" w:space="0" w:color="auto"/>
              <w:left w:val="single" w:sz="4" w:space="0" w:color="auto"/>
              <w:bottom w:val="single" w:sz="4" w:space="0" w:color="auto"/>
              <w:right w:val="single" w:sz="4" w:space="0" w:color="auto"/>
            </w:tcBorders>
            <w:hideMark/>
          </w:tcPr>
          <w:p w14:paraId="257D921B" w14:textId="77777777" w:rsidR="00175CBF" w:rsidRPr="00E756F3" w:rsidRDefault="00175CBF" w:rsidP="00A67310">
            <w:pPr>
              <w:tabs>
                <w:tab w:val="left" w:pos="3500"/>
              </w:tabs>
              <w:jc w:val="center"/>
              <w:rPr>
                <w:rFonts w:ascii="Times New Roman" w:hAnsi="Times New Roman" w:cs="Times New Roman"/>
                <w:sz w:val="24"/>
                <w:szCs w:val="24"/>
              </w:rPr>
            </w:pPr>
          </w:p>
        </w:tc>
        <w:tc>
          <w:tcPr>
            <w:tcW w:w="682" w:type="pct"/>
            <w:tcBorders>
              <w:top w:val="single" w:sz="4" w:space="0" w:color="auto"/>
              <w:left w:val="single" w:sz="4" w:space="0" w:color="auto"/>
              <w:bottom w:val="single" w:sz="4" w:space="0" w:color="auto"/>
              <w:right w:val="single" w:sz="4" w:space="0" w:color="auto"/>
            </w:tcBorders>
          </w:tcPr>
          <w:p w14:paraId="5D5AE7C7" w14:textId="77777777" w:rsidR="00175CBF" w:rsidRPr="00E756F3" w:rsidRDefault="00175CBF" w:rsidP="00A67310">
            <w:pPr>
              <w:tabs>
                <w:tab w:val="left" w:pos="3500"/>
              </w:tabs>
              <w:jc w:val="center"/>
              <w:rPr>
                <w:rFonts w:ascii="Times New Roman" w:hAnsi="Times New Roman" w:cs="Times New Roman"/>
                <w:sz w:val="24"/>
                <w:szCs w:val="24"/>
              </w:rPr>
            </w:pPr>
          </w:p>
        </w:tc>
        <w:tc>
          <w:tcPr>
            <w:tcW w:w="833" w:type="pct"/>
            <w:tcBorders>
              <w:top w:val="single" w:sz="4" w:space="0" w:color="auto"/>
              <w:left w:val="single" w:sz="4" w:space="0" w:color="auto"/>
              <w:bottom w:val="single" w:sz="4" w:space="0" w:color="auto"/>
              <w:right w:val="single" w:sz="4" w:space="0" w:color="auto"/>
            </w:tcBorders>
          </w:tcPr>
          <w:p w14:paraId="037AB28F" w14:textId="77777777" w:rsidR="00175CBF" w:rsidRPr="00E756F3" w:rsidRDefault="00175CBF" w:rsidP="00A67310">
            <w:pPr>
              <w:tabs>
                <w:tab w:val="left" w:pos="3500"/>
              </w:tabs>
              <w:jc w:val="center"/>
              <w:rPr>
                <w:rFonts w:ascii="Times New Roman" w:hAnsi="Times New Roman" w:cs="Times New Roman"/>
                <w:sz w:val="24"/>
                <w:szCs w:val="24"/>
              </w:rPr>
            </w:pPr>
          </w:p>
        </w:tc>
      </w:tr>
      <w:tr w:rsidR="00175CBF" w:rsidRPr="00E756F3" w14:paraId="0DC5697B" w14:textId="77777777" w:rsidTr="00A67310">
        <w:tc>
          <w:tcPr>
            <w:tcW w:w="5000" w:type="pct"/>
            <w:gridSpan w:val="5"/>
            <w:tcBorders>
              <w:top w:val="single" w:sz="4" w:space="0" w:color="auto"/>
              <w:left w:val="single" w:sz="4" w:space="0" w:color="auto"/>
              <w:bottom w:val="single" w:sz="4" w:space="0" w:color="auto"/>
              <w:right w:val="single" w:sz="4" w:space="0" w:color="auto"/>
            </w:tcBorders>
            <w:shd w:val="clear" w:color="auto" w:fill="D9D9D9"/>
            <w:vAlign w:val="center"/>
          </w:tcPr>
          <w:p w14:paraId="27B2B48E" w14:textId="77777777" w:rsidR="00175CBF" w:rsidRPr="00E756F3" w:rsidRDefault="00175CBF" w:rsidP="00A67310">
            <w:pPr>
              <w:tabs>
                <w:tab w:val="left" w:pos="3500"/>
              </w:tabs>
              <w:jc w:val="center"/>
              <w:rPr>
                <w:rFonts w:ascii="Times New Roman" w:hAnsi="Times New Roman" w:cs="Times New Roman"/>
                <w:sz w:val="24"/>
                <w:szCs w:val="24"/>
              </w:rPr>
            </w:pPr>
            <w:r w:rsidRPr="00E756F3">
              <w:rPr>
                <w:rFonts w:ascii="Times New Roman" w:hAnsi="Times New Roman" w:cs="Times New Roman"/>
                <w:b/>
                <w:sz w:val="24"/>
                <w:szCs w:val="24"/>
              </w:rPr>
              <w:t>Напитки</w:t>
            </w:r>
          </w:p>
        </w:tc>
      </w:tr>
      <w:tr w:rsidR="00175CBF" w:rsidRPr="00E756F3" w14:paraId="4731102B" w14:textId="77777777" w:rsidTr="00A67310">
        <w:tc>
          <w:tcPr>
            <w:tcW w:w="244" w:type="pct"/>
            <w:tcBorders>
              <w:top w:val="single" w:sz="4" w:space="0" w:color="auto"/>
              <w:left w:val="single" w:sz="4" w:space="0" w:color="auto"/>
              <w:bottom w:val="single" w:sz="4" w:space="0" w:color="auto"/>
              <w:right w:val="single" w:sz="4" w:space="0" w:color="auto"/>
            </w:tcBorders>
            <w:vAlign w:val="center"/>
          </w:tcPr>
          <w:p w14:paraId="696C4881" w14:textId="77777777" w:rsidR="00175CBF" w:rsidRPr="00E756F3" w:rsidRDefault="00175CBF" w:rsidP="00175CBF">
            <w:pPr>
              <w:numPr>
                <w:ilvl w:val="0"/>
                <w:numId w:val="50"/>
              </w:numPr>
              <w:ind w:left="0" w:firstLine="0"/>
              <w:rPr>
                <w:rFonts w:ascii="Times New Roman" w:hAnsi="Times New Roman" w:cs="Times New Roman"/>
                <w:sz w:val="24"/>
                <w:szCs w:val="24"/>
              </w:rPr>
            </w:pPr>
          </w:p>
        </w:tc>
        <w:tc>
          <w:tcPr>
            <w:tcW w:w="1347" w:type="pct"/>
            <w:tcBorders>
              <w:top w:val="single" w:sz="4" w:space="0" w:color="auto"/>
              <w:left w:val="single" w:sz="4" w:space="0" w:color="auto"/>
              <w:bottom w:val="single" w:sz="4" w:space="0" w:color="auto"/>
              <w:right w:val="single" w:sz="4" w:space="0" w:color="auto"/>
            </w:tcBorders>
            <w:hideMark/>
          </w:tcPr>
          <w:p w14:paraId="7A267F3C"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94" w:type="pct"/>
            <w:tcBorders>
              <w:top w:val="single" w:sz="4" w:space="0" w:color="auto"/>
              <w:left w:val="single" w:sz="4" w:space="0" w:color="auto"/>
              <w:bottom w:val="single" w:sz="4" w:space="0" w:color="auto"/>
              <w:right w:val="single" w:sz="4" w:space="0" w:color="auto"/>
            </w:tcBorders>
            <w:hideMark/>
          </w:tcPr>
          <w:p w14:paraId="31EC2319" w14:textId="77777777" w:rsidR="00175CBF" w:rsidRPr="00E756F3" w:rsidRDefault="00175CBF" w:rsidP="00A67310">
            <w:pPr>
              <w:tabs>
                <w:tab w:val="left" w:pos="3500"/>
              </w:tabs>
              <w:jc w:val="center"/>
              <w:rPr>
                <w:rFonts w:ascii="Times New Roman" w:hAnsi="Times New Roman" w:cs="Times New Roman"/>
                <w:sz w:val="24"/>
                <w:szCs w:val="24"/>
              </w:rPr>
            </w:pPr>
          </w:p>
        </w:tc>
        <w:tc>
          <w:tcPr>
            <w:tcW w:w="682" w:type="pct"/>
            <w:tcBorders>
              <w:top w:val="single" w:sz="4" w:space="0" w:color="auto"/>
              <w:left w:val="single" w:sz="4" w:space="0" w:color="auto"/>
              <w:bottom w:val="single" w:sz="4" w:space="0" w:color="auto"/>
              <w:right w:val="single" w:sz="4" w:space="0" w:color="auto"/>
            </w:tcBorders>
          </w:tcPr>
          <w:p w14:paraId="4B0B4B20" w14:textId="77777777" w:rsidR="00175CBF" w:rsidRPr="00E756F3" w:rsidRDefault="00175CBF" w:rsidP="00A67310">
            <w:pPr>
              <w:tabs>
                <w:tab w:val="left" w:pos="3500"/>
              </w:tabs>
              <w:jc w:val="center"/>
              <w:rPr>
                <w:rFonts w:ascii="Times New Roman" w:hAnsi="Times New Roman" w:cs="Times New Roman"/>
                <w:sz w:val="24"/>
                <w:szCs w:val="24"/>
              </w:rPr>
            </w:pPr>
          </w:p>
        </w:tc>
        <w:tc>
          <w:tcPr>
            <w:tcW w:w="833" w:type="pct"/>
            <w:tcBorders>
              <w:top w:val="single" w:sz="4" w:space="0" w:color="auto"/>
              <w:left w:val="single" w:sz="4" w:space="0" w:color="auto"/>
              <w:bottom w:val="single" w:sz="4" w:space="0" w:color="auto"/>
              <w:right w:val="single" w:sz="4" w:space="0" w:color="auto"/>
            </w:tcBorders>
          </w:tcPr>
          <w:p w14:paraId="0B4DEAB0" w14:textId="77777777" w:rsidR="00175CBF" w:rsidRPr="00E756F3" w:rsidRDefault="00175CBF" w:rsidP="00A67310">
            <w:pPr>
              <w:tabs>
                <w:tab w:val="left" w:pos="3500"/>
              </w:tabs>
              <w:jc w:val="center"/>
              <w:rPr>
                <w:rFonts w:ascii="Times New Roman" w:hAnsi="Times New Roman" w:cs="Times New Roman"/>
                <w:sz w:val="24"/>
                <w:szCs w:val="24"/>
              </w:rPr>
            </w:pPr>
          </w:p>
        </w:tc>
      </w:tr>
      <w:tr w:rsidR="00175CBF" w:rsidRPr="00E756F3" w14:paraId="7169B4C9" w14:textId="77777777" w:rsidTr="00A67310">
        <w:tc>
          <w:tcPr>
            <w:tcW w:w="244" w:type="pct"/>
            <w:tcBorders>
              <w:top w:val="single" w:sz="4" w:space="0" w:color="auto"/>
              <w:left w:val="single" w:sz="4" w:space="0" w:color="auto"/>
              <w:bottom w:val="single" w:sz="4" w:space="0" w:color="auto"/>
              <w:right w:val="single" w:sz="4" w:space="0" w:color="auto"/>
            </w:tcBorders>
            <w:vAlign w:val="center"/>
          </w:tcPr>
          <w:p w14:paraId="40461E3C" w14:textId="77777777" w:rsidR="00175CBF" w:rsidRPr="00E756F3" w:rsidRDefault="00175CBF" w:rsidP="00175CBF">
            <w:pPr>
              <w:numPr>
                <w:ilvl w:val="0"/>
                <w:numId w:val="50"/>
              </w:numPr>
              <w:ind w:left="0" w:firstLine="0"/>
              <w:rPr>
                <w:rFonts w:ascii="Times New Roman" w:hAnsi="Times New Roman" w:cs="Times New Roman"/>
                <w:sz w:val="24"/>
                <w:szCs w:val="24"/>
              </w:rPr>
            </w:pPr>
          </w:p>
        </w:tc>
        <w:tc>
          <w:tcPr>
            <w:tcW w:w="1347" w:type="pct"/>
            <w:tcBorders>
              <w:top w:val="single" w:sz="4" w:space="0" w:color="auto"/>
              <w:left w:val="single" w:sz="4" w:space="0" w:color="auto"/>
              <w:bottom w:val="single" w:sz="4" w:space="0" w:color="auto"/>
              <w:right w:val="single" w:sz="4" w:space="0" w:color="auto"/>
            </w:tcBorders>
            <w:hideMark/>
          </w:tcPr>
          <w:p w14:paraId="5D02AAC1"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94" w:type="pct"/>
            <w:tcBorders>
              <w:top w:val="single" w:sz="4" w:space="0" w:color="auto"/>
              <w:left w:val="single" w:sz="4" w:space="0" w:color="auto"/>
              <w:bottom w:val="single" w:sz="4" w:space="0" w:color="auto"/>
              <w:right w:val="single" w:sz="4" w:space="0" w:color="auto"/>
            </w:tcBorders>
            <w:hideMark/>
          </w:tcPr>
          <w:p w14:paraId="4A5D887A" w14:textId="77777777" w:rsidR="00175CBF" w:rsidRPr="00E756F3" w:rsidRDefault="00175CBF" w:rsidP="00A67310">
            <w:pPr>
              <w:tabs>
                <w:tab w:val="left" w:pos="3500"/>
              </w:tabs>
              <w:jc w:val="center"/>
              <w:rPr>
                <w:rFonts w:ascii="Times New Roman" w:hAnsi="Times New Roman" w:cs="Times New Roman"/>
                <w:sz w:val="24"/>
                <w:szCs w:val="24"/>
              </w:rPr>
            </w:pPr>
          </w:p>
        </w:tc>
        <w:tc>
          <w:tcPr>
            <w:tcW w:w="682" w:type="pct"/>
            <w:tcBorders>
              <w:top w:val="single" w:sz="4" w:space="0" w:color="auto"/>
              <w:left w:val="single" w:sz="4" w:space="0" w:color="auto"/>
              <w:bottom w:val="single" w:sz="4" w:space="0" w:color="auto"/>
              <w:right w:val="single" w:sz="4" w:space="0" w:color="auto"/>
            </w:tcBorders>
          </w:tcPr>
          <w:p w14:paraId="01498C69" w14:textId="77777777" w:rsidR="00175CBF" w:rsidRPr="00E756F3" w:rsidRDefault="00175CBF" w:rsidP="00A67310">
            <w:pPr>
              <w:tabs>
                <w:tab w:val="left" w:pos="3500"/>
              </w:tabs>
              <w:jc w:val="center"/>
              <w:rPr>
                <w:rFonts w:ascii="Times New Roman" w:hAnsi="Times New Roman" w:cs="Times New Roman"/>
                <w:sz w:val="24"/>
                <w:szCs w:val="24"/>
              </w:rPr>
            </w:pPr>
          </w:p>
        </w:tc>
        <w:tc>
          <w:tcPr>
            <w:tcW w:w="833" w:type="pct"/>
            <w:tcBorders>
              <w:top w:val="single" w:sz="4" w:space="0" w:color="auto"/>
              <w:left w:val="single" w:sz="4" w:space="0" w:color="auto"/>
              <w:bottom w:val="single" w:sz="4" w:space="0" w:color="auto"/>
              <w:right w:val="single" w:sz="4" w:space="0" w:color="auto"/>
            </w:tcBorders>
          </w:tcPr>
          <w:p w14:paraId="7D9C54AF" w14:textId="77777777" w:rsidR="00175CBF" w:rsidRPr="00E756F3" w:rsidRDefault="00175CBF" w:rsidP="00A67310">
            <w:pPr>
              <w:tabs>
                <w:tab w:val="left" w:pos="3500"/>
              </w:tabs>
              <w:jc w:val="center"/>
              <w:rPr>
                <w:rFonts w:ascii="Times New Roman" w:hAnsi="Times New Roman" w:cs="Times New Roman"/>
                <w:sz w:val="24"/>
                <w:szCs w:val="24"/>
              </w:rPr>
            </w:pPr>
          </w:p>
        </w:tc>
      </w:tr>
      <w:tr w:rsidR="00175CBF" w:rsidRPr="00E756F3" w14:paraId="03D8D838" w14:textId="77777777" w:rsidTr="00A67310">
        <w:tc>
          <w:tcPr>
            <w:tcW w:w="244" w:type="pct"/>
            <w:tcBorders>
              <w:top w:val="single" w:sz="4" w:space="0" w:color="auto"/>
              <w:left w:val="single" w:sz="4" w:space="0" w:color="auto"/>
              <w:bottom w:val="single" w:sz="4" w:space="0" w:color="auto"/>
              <w:right w:val="single" w:sz="4" w:space="0" w:color="auto"/>
            </w:tcBorders>
            <w:vAlign w:val="center"/>
          </w:tcPr>
          <w:p w14:paraId="7F496818"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347" w:type="pct"/>
            <w:tcBorders>
              <w:top w:val="single" w:sz="4" w:space="0" w:color="auto"/>
              <w:left w:val="single" w:sz="4" w:space="0" w:color="auto"/>
              <w:bottom w:val="single" w:sz="4" w:space="0" w:color="auto"/>
              <w:right w:val="single" w:sz="4" w:space="0" w:color="auto"/>
            </w:tcBorders>
            <w:hideMark/>
          </w:tcPr>
          <w:p w14:paraId="3E2B6245"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94" w:type="pct"/>
            <w:tcBorders>
              <w:top w:val="single" w:sz="4" w:space="0" w:color="auto"/>
              <w:left w:val="single" w:sz="4" w:space="0" w:color="auto"/>
              <w:bottom w:val="single" w:sz="4" w:space="0" w:color="auto"/>
              <w:right w:val="single" w:sz="4" w:space="0" w:color="auto"/>
            </w:tcBorders>
            <w:hideMark/>
          </w:tcPr>
          <w:p w14:paraId="2165CD28" w14:textId="77777777" w:rsidR="00175CBF" w:rsidRPr="00E756F3" w:rsidRDefault="00175CBF" w:rsidP="00A67310">
            <w:pPr>
              <w:tabs>
                <w:tab w:val="left" w:pos="3500"/>
              </w:tabs>
              <w:jc w:val="center"/>
              <w:rPr>
                <w:rFonts w:ascii="Times New Roman" w:hAnsi="Times New Roman" w:cs="Times New Roman"/>
                <w:sz w:val="24"/>
                <w:szCs w:val="24"/>
              </w:rPr>
            </w:pPr>
          </w:p>
        </w:tc>
        <w:tc>
          <w:tcPr>
            <w:tcW w:w="682" w:type="pct"/>
            <w:tcBorders>
              <w:top w:val="single" w:sz="4" w:space="0" w:color="auto"/>
              <w:left w:val="single" w:sz="4" w:space="0" w:color="auto"/>
              <w:bottom w:val="single" w:sz="4" w:space="0" w:color="auto"/>
              <w:right w:val="single" w:sz="4" w:space="0" w:color="auto"/>
            </w:tcBorders>
          </w:tcPr>
          <w:p w14:paraId="597C3412" w14:textId="77777777" w:rsidR="00175CBF" w:rsidRPr="00E756F3" w:rsidRDefault="00175CBF" w:rsidP="00A67310">
            <w:pPr>
              <w:tabs>
                <w:tab w:val="left" w:pos="3500"/>
              </w:tabs>
              <w:jc w:val="center"/>
              <w:rPr>
                <w:rFonts w:ascii="Times New Roman" w:hAnsi="Times New Roman" w:cs="Times New Roman"/>
                <w:sz w:val="24"/>
                <w:szCs w:val="24"/>
              </w:rPr>
            </w:pPr>
          </w:p>
        </w:tc>
        <w:tc>
          <w:tcPr>
            <w:tcW w:w="833" w:type="pct"/>
            <w:tcBorders>
              <w:top w:val="single" w:sz="4" w:space="0" w:color="auto"/>
              <w:left w:val="single" w:sz="4" w:space="0" w:color="auto"/>
              <w:bottom w:val="single" w:sz="4" w:space="0" w:color="auto"/>
              <w:right w:val="single" w:sz="4" w:space="0" w:color="auto"/>
            </w:tcBorders>
          </w:tcPr>
          <w:p w14:paraId="0CE68DC1" w14:textId="77777777" w:rsidR="00175CBF" w:rsidRPr="00E756F3" w:rsidRDefault="00175CBF" w:rsidP="00A67310">
            <w:pPr>
              <w:tabs>
                <w:tab w:val="left" w:pos="3500"/>
              </w:tabs>
              <w:jc w:val="center"/>
              <w:rPr>
                <w:rFonts w:ascii="Times New Roman" w:hAnsi="Times New Roman" w:cs="Times New Roman"/>
                <w:sz w:val="24"/>
                <w:szCs w:val="24"/>
              </w:rPr>
            </w:pPr>
          </w:p>
        </w:tc>
      </w:tr>
      <w:tr w:rsidR="00175CBF" w:rsidRPr="00E756F3" w14:paraId="2F061E39" w14:textId="77777777" w:rsidTr="00A67310">
        <w:tc>
          <w:tcPr>
            <w:tcW w:w="244" w:type="pct"/>
            <w:tcBorders>
              <w:top w:val="single" w:sz="4" w:space="0" w:color="auto"/>
              <w:left w:val="single" w:sz="4" w:space="0" w:color="auto"/>
              <w:bottom w:val="single" w:sz="4" w:space="0" w:color="auto"/>
              <w:right w:val="single" w:sz="4" w:space="0" w:color="auto"/>
            </w:tcBorders>
            <w:vAlign w:val="center"/>
          </w:tcPr>
          <w:p w14:paraId="30EB8B2D"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347" w:type="pct"/>
            <w:tcBorders>
              <w:top w:val="single" w:sz="4" w:space="0" w:color="auto"/>
              <w:left w:val="single" w:sz="4" w:space="0" w:color="auto"/>
              <w:bottom w:val="single" w:sz="4" w:space="0" w:color="auto"/>
              <w:right w:val="single" w:sz="4" w:space="0" w:color="auto"/>
            </w:tcBorders>
          </w:tcPr>
          <w:p w14:paraId="574704FA" w14:textId="77777777" w:rsidR="00175CBF" w:rsidRPr="00E756F3" w:rsidRDefault="00175CBF" w:rsidP="00A67310">
            <w:pPr>
              <w:rPr>
                <w:rFonts w:ascii="Times New Roman" w:hAnsi="Times New Roman" w:cs="Times New Roman"/>
                <w:sz w:val="24"/>
                <w:szCs w:val="24"/>
              </w:rPr>
            </w:pPr>
            <w:r w:rsidRPr="00E756F3">
              <w:rPr>
                <w:rFonts w:ascii="Times New Roman" w:hAnsi="Times New Roman" w:cs="Times New Roman"/>
                <w:sz w:val="24"/>
                <w:szCs w:val="24"/>
              </w:rPr>
              <w:t>…….</w:t>
            </w:r>
          </w:p>
        </w:tc>
        <w:tc>
          <w:tcPr>
            <w:tcW w:w="1894" w:type="pct"/>
            <w:tcBorders>
              <w:top w:val="single" w:sz="4" w:space="0" w:color="auto"/>
              <w:left w:val="single" w:sz="4" w:space="0" w:color="auto"/>
              <w:bottom w:val="single" w:sz="4" w:space="0" w:color="auto"/>
              <w:right w:val="single" w:sz="4" w:space="0" w:color="auto"/>
            </w:tcBorders>
          </w:tcPr>
          <w:p w14:paraId="5A96DD89" w14:textId="77777777" w:rsidR="00175CBF" w:rsidRPr="00E756F3" w:rsidRDefault="00175CBF" w:rsidP="00A67310">
            <w:pPr>
              <w:tabs>
                <w:tab w:val="left" w:pos="3500"/>
              </w:tabs>
              <w:jc w:val="center"/>
              <w:rPr>
                <w:rFonts w:ascii="Times New Roman" w:hAnsi="Times New Roman" w:cs="Times New Roman"/>
                <w:sz w:val="24"/>
                <w:szCs w:val="24"/>
              </w:rPr>
            </w:pPr>
          </w:p>
        </w:tc>
        <w:tc>
          <w:tcPr>
            <w:tcW w:w="682" w:type="pct"/>
            <w:tcBorders>
              <w:top w:val="single" w:sz="4" w:space="0" w:color="auto"/>
              <w:left w:val="single" w:sz="4" w:space="0" w:color="auto"/>
              <w:bottom w:val="single" w:sz="4" w:space="0" w:color="auto"/>
              <w:right w:val="single" w:sz="4" w:space="0" w:color="auto"/>
            </w:tcBorders>
          </w:tcPr>
          <w:p w14:paraId="68BDAE21" w14:textId="77777777" w:rsidR="00175CBF" w:rsidRPr="00E756F3" w:rsidRDefault="00175CBF" w:rsidP="00A67310">
            <w:pPr>
              <w:tabs>
                <w:tab w:val="left" w:pos="3500"/>
              </w:tabs>
              <w:jc w:val="center"/>
              <w:rPr>
                <w:rFonts w:ascii="Times New Roman" w:hAnsi="Times New Roman" w:cs="Times New Roman"/>
                <w:sz w:val="24"/>
                <w:szCs w:val="24"/>
              </w:rPr>
            </w:pPr>
          </w:p>
        </w:tc>
        <w:tc>
          <w:tcPr>
            <w:tcW w:w="833" w:type="pct"/>
            <w:tcBorders>
              <w:top w:val="single" w:sz="4" w:space="0" w:color="auto"/>
              <w:left w:val="single" w:sz="4" w:space="0" w:color="auto"/>
              <w:bottom w:val="single" w:sz="4" w:space="0" w:color="auto"/>
              <w:right w:val="single" w:sz="4" w:space="0" w:color="auto"/>
            </w:tcBorders>
          </w:tcPr>
          <w:p w14:paraId="4FCE0E44" w14:textId="77777777" w:rsidR="00175CBF" w:rsidRPr="00E756F3" w:rsidRDefault="00175CBF" w:rsidP="00A67310">
            <w:pPr>
              <w:tabs>
                <w:tab w:val="left" w:pos="3500"/>
              </w:tabs>
              <w:jc w:val="center"/>
              <w:rPr>
                <w:rFonts w:ascii="Times New Roman" w:hAnsi="Times New Roman" w:cs="Times New Roman"/>
                <w:sz w:val="24"/>
                <w:szCs w:val="24"/>
              </w:rPr>
            </w:pPr>
          </w:p>
        </w:tc>
      </w:tr>
      <w:tr w:rsidR="00175CBF" w:rsidRPr="00E756F3" w14:paraId="70DA2ACA" w14:textId="77777777" w:rsidTr="00A67310">
        <w:tc>
          <w:tcPr>
            <w:tcW w:w="244" w:type="pct"/>
            <w:tcBorders>
              <w:top w:val="single" w:sz="4" w:space="0" w:color="auto"/>
              <w:left w:val="single" w:sz="4" w:space="0" w:color="auto"/>
              <w:bottom w:val="single" w:sz="4" w:space="0" w:color="auto"/>
              <w:right w:val="single" w:sz="4" w:space="0" w:color="auto"/>
            </w:tcBorders>
            <w:vAlign w:val="center"/>
          </w:tcPr>
          <w:p w14:paraId="18C22A2E" w14:textId="77777777" w:rsidR="00175CBF" w:rsidRPr="00E756F3" w:rsidRDefault="00175CBF" w:rsidP="00A67310">
            <w:pPr>
              <w:rPr>
                <w:rFonts w:ascii="Times New Roman" w:hAnsi="Times New Roman" w:cs="Times New Roman"/>
                <w:sz w:val="24"/>
                <w:szCs w:val="24"/>
              </w:rPr>
            </w:pPr>
          </w:p>
        </w:tc>
        <w:tc>
          <w:tcPr>
            <w:tcW w:w="1347" w:type="pct"/>
            <w:tcBorders>
              <w:top w:val="single" w:sz="4" w:space="0" w:color="auto"/>
              <w:left w:val="single" w:sz="4" w:space="0" w:color="auto"/>
              <w:bottom w:val="single" w:sz="4" w:space="0" w:color="auto"/>
              <w:right w:val="single" w:sz="4" w:space="0" w:color="auto"/>
            </w:tcBorders>
          </w:tcPr>
          <w:p w14:paraId="6BD8E666" w14:textId="77777777" w:rsidR="00175CBF" w:rsidRPr="00E756F3" w:rsidRDefault="00175CBF" w:rsidP="00A67310">
            <w:pPr>
              <w:tabs>
                <w:tab w:val="left" w:pos="3500"/>
              </w:tabs>
              <w:rPr>
                <w:rFonts w:ascii="Times New Roman" w:hAnsi="Times New Roman" w:cs="Times New Roman"/>
                <w:sz w:val="24"/>
                <w:szCs w:val="24"/>
              </w:rPr>
            </w:pPr>
            <w:r w:rsidRPr="00E756F3">
              <w:rPr>
                <w:rFonts w:ascii="Times New Roman" w:hAnsi="Times New Roman" w:cs="Times New Roman"/>
                <w:sz w:val="24"/>
                <w:szCs w:val="24"/>
              </w:rPr>
              <w:t xml:space="preserve">Хлеб </w:t>
            </w:r>
          </w:p>
        </w:tc>
        <w:tc>
          <w:tcPr>
            <w:tcW w:w="1894" w:type="pct"/>
            <w:tcBorders>
              <w:top w:val="single" w:sz="4" w:space="0" w:color="auto"/>
              <w:left w:val="single" w:sz="4" w:space="0" w:color="auto"/>
              <w:bottom w:val="single" w:sz="4" w:space="0" w:color="auto"/>
              <w:right w:val="single" w:sz="4" w:space="0" w:color="auto"/>
            </w:tcBorders>
          </w:tcPr>
          <w:p w14:paraId="7B0BC007" w14:textId="77777777" w:rsidR="00175CBF" w:rsidRPr="00E756F3" w:rsidRDefault="00175CBF" w:rsidP="00A67310">
            <w:pPr>
              <w:tabs>
                <w:tab w:val="left" w:pos="3500"/>
              </w:tabs>
              <w:jc w:val="center"/>
              <w:rPr>
                <w:rFonts w:ascii="Times New Roman" w:hAnsi="Times New Roman" w:cs="Times New Roman"/>
                <w:sz w:val="24"/>
                <w:szCs w:val="24"/>
              </w:rPr>
            </w:pPr>
          </w:p>
        </w:tc>
        <w:tc>
          <w:tcPr>
            <w:tcW w:w="682" w:type="pct"/>
            <w:tcBorders>
              <w:top w:val="single" w:sz="4" w:space="0" w:color="auto"/>
              <w:left w:val="single" w:sz="4" w:space="0" w:color="auto"/>
              <w:bottom w:val="single" w:sz="4" w:space="0" w:color="auto"/>
              <w:right w:val="single" w:sz="4" w:space="0" w:color="auto"/>
            </w:tcBorders>
          </w:tcPr>
          <w:p w14:paraId="0CD2B8D1" w14:textId="77777777" w:rsidR="00175CBF" w:rsidRPr="00E756F3" w:rsidRDefault="00175CBF" w:rsidP="00A67310">
            <w:pPr>
              <w:tabs>
                <w:tab w:val="left" w:pos="3500"/>
              </w:tabs>
              <w:jc w:val="center"/>
              <w:rPr>
                <w:rFonts w:ascii="Times New Roman" w:hAnsi="Times New Roman" w:cs="Times New Roman"/>
                <w:sz w:val="24"/>
                <w:szCs w:val="24"/>
              </w:rPr>
            </w:pPr>
          </w:p>
        </w:tc>
        <w:tc>
          <w:tcPr>
            <w:tcW w:w="833" w:type="pct"/>
            <w:tcBorders>
              <w:top w:val="single" w:sz="4" w:space="0" w:color="auto"/>
              <w:left w:val="single" w:sz="4" w:space="0" w:color="auto"/>
              <w:bottom w:val="single" w:sz="4" w:space="0" w:color="auto"/>
              <w:right w:val="single" w:sz="4" w:space="0" w:color="auto"/>
            </w:tcBorders>
          </w:tcPr>
          <w:p w14:paraId="0B08EF8A" w14:textId="77777777" w:rsidR="00175CBF" w:rsidRPr="00E756F3" w:rsidRDefault="00175CBF" w:rsidP="00A67310">
            <w:pPr>
              <w:tabs>
                <w:tab w:val="left" w:pos="3500"/>
              </w:tabs>
              <w:jc w:val="center"/>
              <w:rPr>
                <w:rFonts w:ascii="Times New Roman" w:hAnsi="Times New Roman" w:cs="Times New Roman"/>
                <w:sz w:val="24"/>
                <w:szCs w:val="24"/>
              </w:rPr>
            </w:pPr>
          </w:p>
        </w:tc>
      </w:tr>
      <w:tr w:rsidR="00175CBF" w:rsidRPr="00E756F3" w14:paraId="2F3BCC7A" w14:textId="77777777" w:rsidTr="00A67310">
        <w:tc>
          <w:tcPr>
            <w:tcW w:w="244" w:type="pct"/>
            <w:tcBorders>
              <w:top w:val="single" w:sz="4" w:space="0" w:color="auto"/>
              <w:left w:val="single" w:sz="4" w:space="0" w:color="auto"/>
              <w:bottom w:val="single" w:sz="4" w:space="0" w:color="auto"/>
              <w:right w:val="single" w:sz="4" w:space="0" w:color="auto"/>
            </w:tcBorders>
            <w:vAlign w:val="center"/>
          </w:tcPr>
          <w:p w14:paraId="7CA88748" w14:textId="77777777" w:rsidR="00175CBF" w:rsidRPr="00E756F3" w:rsidRDefault="00175CBF" w:rsidP="00A67310">
            <w:pPr>
              <w:rPr>
                <w:rFonts w:ascii="Times New Roman" w:hAnsi="Times New Roman" w:cs="Times New Roman"/>
                <w:sz w:val="24"/>
                <w:szCs w:val="24"/>
              </w:rPr>
            </w:pPr>
          </w:p>
        </w:tc>
        <w:tc>
          <w:tcPr>
            <w:tcW w:w="1347" w:type="pct"/>
            <w:tcBorders>
              <w:top w:val="single" w:sz="4" w:space="0" w:color="auto"/>
              <w:left w:val="single" w:sz="4" w:space="0" w:color="auto"/>
              <w:bottom w:val="single" w:sz="4" w:space="0" w:color="auto"/>
              <w:right w:val="single" w:sz="4" w:space="0" w:color="auto"/>
            </w:tcBorders>
          </w:tcPr>
          <w:p w14:paraId="685AD7C1" w14:textId="77777777" w:rsidR="00175CBF" w:rsidRPr="00E756F3" w:rsidRDefault="00175CBF" w:rsidP="00A67310">
            <w:pPr>
              <w:tabs>
                <w:tab w:val="left" w:pos="3500"/>
              </w:tabs>
              <w:rPr>
                <w:rFonts w:ascii="Times New Roman" w:hAnsi="Times New Roman" w:cs="Times New Roman"/>
                <w:sz w:val="24"/>
                <w:szCs w:val="24"/>
              </w:rPr>
            </w:pPr>
            <w:r w:rsidRPr="00E756F3">
              <w:rPr>
                <w:rFonts w:ascii="Times New Roman" w:hAnsi="Times New Roman" w:cs="Times New Roman"/>
                <w:sz w:val="24"/>
                <w:szCs w:val="24"/>
              </w:rPr>
              <w:t>Сметана</w:t>
            </w:r>
          </w:p>
        </w:tc>
        <w:tc>
          <w:tcPr>
            <w:tcW w:w="1894" w:type="pct"/>
            <w:tcBorders>
              <w:top w:val="single" w:sz="4" w:space="0" w:color="auto"/>
              <w:left w:val="single" w:sz="4" w:space="0" w:color="auto"/>
              <w:bottom w:val="single" w:sz="4" w:space="0" w:color="auto"/>
              <w:right w:val="single" w:sz="4" w:space="0" w:color="auto"/>
            </w:tcBorders>
          </w:tcPr>
          <w:p w14:paraId="0013F809" w14:textId="77777777" w:rsidR="00175CBF" w:rsidRPr="00E756F3" w:rsidRDefault="00175CBF" w:rsidP="00A67310">
            <w:pPr>
              <w:tabs>
                <w:tab w:val="left" w:pos="3500"/>
              </w:tabs>
              <w:jc w:val="center"/>
              <w:rPr>
                <w:rFonts w:ascii="Times New Roman" w:hAnsi="Times New Roman" w:cs="Times New Roman"/>
                <w:sz w:val="24"/>
                <w:szCs w:val="24"/>
              </w:rPr>
            </w:pPr>
          </w:p>
        </w:tc>
        <w:tc>
          <w:tcPr>
            <w:tcW w:w="682" w:type="pct"/>
            <w:tcBorders>
              <w:top w:val="single" w:sz="4" w:space="0" w:color="auto"/>
              <w:left w:val="single" w:sz="4" w:space="0" w:color="auto"/>
              <w:bottom w:val="single" w:sz="4" w:space="0" w:color="auto"/>
              <w:right w:val="single" w:sz="4" w:space="0" w:color="auto"/>
            </w:tcBorders>
          </w:tcPr>
          <w:p w14:paraId="191F1A7C" w14:textId="77777777" w:rsidR="00175CBF" w:rsidRPr="00E756F3" w:rsidRDefault="00175CBF" w:rsidP="00A67310">
            <w:pPr>
              <w:tabs>
                <w:tab w:val="left" w:pos="3500"/>
              </w:tabs>
              <w:jc w:val="center"/>
              <w:rPr>
                <w:rFonts w:ascii="Times New Roman" w:hAnsi="Times New Roman" w:cs="Times New Roman"/>
                <w:sz w:val="24"/>
                <w:szCs w:val="24"/>
              </w:rPr>
            </w:pPr>
            <w:r w:rsidRPr="00E756F3">
              <w:rPr>
                <w:rFonts w:ascii="Times New Roman" w:hAnsi="Times New Roman" w:cs="Times New Roman"/>
                <w:sz w:val="24"/>
                <w:szCs w:val="24"/>
              </w:rPr>
              <w:t>100</w:t>
            </w:r>
          </w:p>
        </w:tc>
        <w:tc>
          <w:tcPr>
            <w:tcW w:w="833" w:type="pct"/>
            <w:tcBorders>
              <w:top w:val="single" w:sz="4" w:space="0" w:color="auto"/>
              <w:left w:val="single" w:sz="4" w:space="0" w:color="auto"/>
              <w:bottom w:val="single" w:sz="4" w:space="0" w:color="auto"/>
              <w:right w:val="single" w:sz="4" w:space="0" w:color="auto"/>
            </w:tcBorders>
          </w:tcPr>
          <w:p w14:paraId="5947B6C7" w14:textId="77777777" w:rsidR="00175CBF" w:rsidRPr="00E756F3" w:rsidRDefault="00175CBF" w:rsidP="00A67310">
            <w:pPr>
              <w:tabs>
                <w:tab w:val="left" w:pos="3500"/>
              </w:tabs>
              <w:jc w:val="center"/>
              <w:rPr>
                <w:rFonts w:ascii="Times New Roman" w:hAnsi="Times New Roman" w:cs="Times New Roman"/>
                <w:sz w:val="24"/>
                <w:szCs w:val="24"/>
              </w:rPr>
            </w:pPr>
          </w:p>
        </w:tc>
      </w:tr>
    </w:tbl>
    <w:p w14:paraId="24201FF7" w14:textId="77777777" w:rsidR="00175CBF" w:rsidRPr="00E756F3" w:rsidRDefault="00175CBF" w:rsidP="00175CBF">
      <w:pPr>
        <w:pStyle w:val="af9"/>
        <w:tabs>
          <w:tab w:val="left" w:pos="284"/>
        </w:tabs>
        <w:ind w:left="0"/>
        <w:rPr>
          <w:rFonts w:ascii="Times New Roman" w:hAnsi="Times New Roman" w:cs="Times New Roman"/>
          <w:sz w:val="24"/>
          <w:szCs w:val="24"/>
        </w:rPr>
      </w:pPr>
    </w:p>
    <w:p w14:paraId="7F7710AE" w14:textId="77777777" w:rsidR="00175CBF" w:rsidRPr="00E756F3" w:rsidRDefault="00175CBF" w:rsidP="00175CBF">
      <w:pPr>
        <w:pStyle w:val="af9"/>
        <w:tabs>
          <w:tab w:val="left" w:pos="284"/>
        </w:tabs>
        <w:ind w:left="0"/>
        <w:rPr>
          <w:rFonts w:ascii="Times New Roman" w:hAnsi="Times New Roman" w:cs="Times New Roman"/>
          <w:sz w:val="24"/>
          <w:szCs w:val="24"/>
        </w:rPr>
      </w:pPr>
      <w:r w:rsidRPr="00E756F3">
        <w:rPr>
          <w:rFonts w:ascii="Times New Roman" w:hAnsi="Times New Roman" w:cs="Times New Roman"/>
          <w:sz w:val="24"/>
          <w:szCs w:val="24"/>
        </w:rPr>
        <w:t>* все цены указаны с НДС ________ %, в связи с применением _______________________</w:t>
      </w:r>
    </w:p>
    <w:p w14:paraId="15C7EE22" w14:textId="77777777" w:rsidR="00175CBF" w:rsidRPr="00E756F3" w:rsidRDefault="00175CBF" w:rsidP="00175CBF">
      <w:pPr>
        <w:pStyle w:val="af9"/>
        <w:tabs>
          <w:tab w:val="left" w:pos="284"/>
          <w:tab w:val="left" w:pos="5954"/>
        </w:tabs>
        <w:ind w:left="0" w:firstLine="2694"/>
        <w:rPr>
          <w:rFonts w:ascii="Times New Roman" w:hAnsi="Times New Roman" w:cs="Times New Roman"/>
          <w:sz w:val="24"/>
          <w:szCs w:val="24"/>
          <w:vertAlign w:val="superscript"/>
        </w:rPr>
      </w:pPr>
      <w:r w:rsidRPr="00E756F3">
        <w:rPr>
          <w:rFonts w:ascii="Times New Roman" w:hAnsi="Times New Roman" w:cs="Times New Roman"/>
          <w:sz w:val="24"/>
          <w:szCs w:val="24"/>
          <w:vertAlign w:val="superscript"/>
        </w:rPr>
        <w:t>(указать размер НДС)</w:t>
      </w:r>
      <w:r w:rsidRPr="00E756F3">
        <w:rPr>
          <w:rFonts w:ascii="Times New Roman" w:hAnsi="Times New Roman" w:cs="Times New Roman"/>
          <w:sz w:val="24"/>
          <w:szCs w:val="24"/>
          <w:vertAlign w:val="superscript"/>
        </w:rPr>
        <w:tab/>
        <w:t xml:space="preserve"> (указать применяемый режим налогообложения)</w:t>
      </w:r>
    </w:p>
    <w:p w14:paraId="320738D6" w14:textId="77777777" w:rsidR="00175CBF" w:rsidRDefault="00175CBF" w:rsidP="00175CBF">
      <w:pPr>
        <w:pStyle w:val="af9"/>
        <w:tabs>
          <w:tab w:val="left" w:pos="284"/>
        </w:tabs>
        <w:ind w:left="0"/>
        <w:rPr>
          <w:rFonts w:ascii="Times New Roman" w:hAnsi="Times New Roman" w:cs="Times New Roman"/>
          <w:i/>
          <w:snapToGrid w:val="0"/>
          <w:sz w:val="24"/>
          <w:szCs w:val="24"/>
          <w:shd w:val="clear" w:color="auto" w:fill="D9D9D9" w:themeFill="background1" w:themeFillShade="D9"/>
        </w:rPr>
      </w:pPr>
      <w:r w:rsidRPr="00E756F3">
        <w:rPr>
          <w:rFonts w:ascii="Times New Roman" w:hAnsi="Times New Roman" w:cs="Times New Roman"/>
          <w:sz w:val="24"/>
          <w:szCs w:val="24"/>
        </w:rPr>
        <w:tab/>
      </w:r>
      <w:r w:rsidRPr="00E756F3">
        <w:rPr>
          <w:rFonts w:ascii="Times New Roman" w:hAnsi="Times New Roman" w:cs="Times New Roman"/>
          <w:i/>
          <w:sz w:val="24"/>
          <w:szCs w:val="24"/>
          <w:shd w:val="clear" w:color="auto" w:fill="D9D9D9" w:themeFill="background1" w:themeFillShade="D9"/>
        </w:rPr>
        <w:t>[</w:t>
      </w:r>
      <w:r w:rsidRPr="00E756F3">
        <w:rPr>
          <w:rFonts w:ascii="Times New Roman" w:hAnsi="Times New Roman" w:cs="Times New Roman"/>
          <w:i/>
          <w:snapToGrid w:val="0"/>
          <w:sz w:val="24"/>
          <w:szCs w:val="24"/>
          <w:shd w:val="clear" w:color="auto" w:fill="D9D9D9" w:themeFill="background1" w:themeFillShade="D9"/>
        </w:rPr>
        <w:t>На усмотрение участника указываются дополнительные сведения о продуктах, входящих в состав блюд, которые содержат информацию о качестве, безопасности, и дополнительно сообщат Организатору о привлекательности Технико-коммерческого предложения, например. информация о производстве используемых ингредиентов, наличия сертификатов, отзывы от покупателей и т.п. Указанная дополнительная информация оценивается в соответствии с Методикой оценки, приведенной в разделе 8 закупочной документации.]</w:t>
      </w:r>
    </w:p>
    <w:p w14:paraId="22E7D051" w14:textId="77777777" w:rsidR="008D5B37" w:rsidRPr="00E756F3" w:rsidRDefault="008D5B37" w:rsidP="00175CBF">
      <w:pPr>
        <w:pStyle w:val="af9"/>
        <w:tabs>
          <w:tab w:val="left" w:pos="284"/>
        </w:tabs>
        <w:ind w:left="0"/>
        <w:rPr>
          <w:rFonts w:ascii="Times New Roman" w:hAnsi="Times New Roman" w:cs="Times New Roman"/>
          <w:i/>
          <w:snapToGrid w:val="0"/>
          <w:sz w:val="24"/>
          <w:szCs w:val="24"/>
          <w:shd w:val="clear" w:color="auto" w:fill="D9D9D9" w:themeFill="background1" w:themeFillShade="D9"/>
        </w:rPr>
      </w:pPr>
    </w:p>
    <w:p w14:paraId="322F83E6" w14:textId="6FBD49F2" w:rsidR="008D5B37" w:rsidRPr="00AD1B8A" w:rsidRDefault="008D5B37" w:rsidP="008D5B37">
      <w:pPr>
        <w:rPr>
          <w:rFonts w:ascii="Times New Roman" w:hAnsi="Times New Roman" w:cs="Times New Roman"/>
          <w:sz w:val="24"/>
          <w:szCs w:val="24"/>
        </w:rPr>
      </w:pPr>
      <w:r w:rsidRPr="008D5B37">
        <w:rPr>
          <w:rFonts w:ascii="Times New Roman" w:hAnsi="Times New Roman" w:cs="Times New Roman"/>
          <w:sz w:val="24"/>
          <w:szCs w:val="24"/>
          <w:u w:val="single"/>
        </w:rPr>
        <w:t>Цена Договора не превышает:</w:t>
      </w:r>
      <w:r w:rsidRPr="00AD1B8A">
        <w:rPr>
          <w:rFonts w:ascii="Times New Roman" w:hAnsi="Times New Roman" w:cs="Times New Roman"/>
          <w:sz w:val="24"/>
          <w:szCs w:val="24"/>
        </w:rPr>
        <w:t xml:space="preserve"> </w:t>
      </w:r>
      <w:r w:rsidRPr="008D5B37">
        <w:rPr>
          <w:rFonts w:ascii="Times New Roman" w:hAnsi="Times New Roman" w:cs="Times New Roman"/>
          <w:sz w:val="24"/>
          <w:szCs w:val="24"/>
        </w:rPr>
        <w:t xml:space="preserve">4 700 000 (Четыре миллиона семьсот тысяч) </w:t>
      </w:r>
      <w:r w:rsidRPr="00AD1B8A">
        <w:rPr>
          <w:rFonts w:ascii="Times New Roman" w:hAnsi="Times New Roman" w:cs="Times New Roman"/>
          <w:sz w:val="24"/>
          <w:szCs w:val="24"/>
        </w:rPr>
        <w:t>рублей 00 копеек, в том числе НДС ____________________</w:t>
      </w:r>
    </w:p>
    <w:p w14:paraId="63E3EB8A" w14:textId="59EB4EDC" w:rsidR="008D5B37" w:rsidRPr="00AD1B8A" w:rsidRDefault="008D5B37" w:rsidP="008D5B37">
      <w:pPr>
        <w:tabs>
          <w:tab w:val="left" w:pos="6237"/>
        </w:tabs>
        <w:ind w:left="7230" w:right="-144" w:hanging="6946"/>
        <w:rPr>
          <w:rFonts w:ascii="Times New Roman" w:hAnsi="Times New Roman" w:cs="Times New Roman"/>
          <w:snapToGrid w:val="0"/>
          <w:sz w:val="24"/>
          <w:szCs w:val="24"/>
          <w:vertAlign w:val="superscript"/>
        </w:rPr>
      </w:pPr>
      <w:r>
        <w:rPr>
          <w:rFonts w:ascii="Times New Roman" w:hAnsi="Times New Roman" w:cs="Times New Roman"/>
          <w:sz w:val="24"/>
          <w:szCs w:val="24"/>
          <w:vertAlign w:val="superscript"/>
        </w:rPr>
        <w:t xml:space="preserve">                   </w:t>
      </w:r>
      <w:r w:rsidRPr="00AD1B8A">
        <w:rPr>
          <w:rFonts w:ascii="Times New Roman" w:hAnsi="Times New Roman" w:cs="Times New Roman"/>
          <w:sz w:val="24"/>
          <w:szCs w:val="24"/>
          <w:vertAlign w:val="superscript"/>
        </w:rPr>
        <w:t xml:space="preserve">   (указать сумму НДС, </w:t>
      </w:r>
      <w:r w:rsidRPr="00AD1B8A">
        <w:rPr>
          <w:rFonts w:ascii="Times New Roman" w:hAnsi="Times New Roman" w:cs="Times New Roman"/>
          <w:snapToGrid w:val="0"/>
          <w:sz w:val="24"/>
          <w:szCs w:val="24"/>
          <w:vertAlign w:val="superscript"/>
        </w:rPr>
        <w:t xml:space="preserve">если применим) </w:t>
      </w:r>
    </w:p>
    <w:p w14:paraId="094B1D73" w14:textId="77777777" w:rsidR="00175CBF" w:rsidRPr="00E756F3" w:rsidRDefault="00175CBF" w:rsidP="00175CBF">
      <w:pPr>
        <w:pStyle w:val="af9"/>
        <w:tabs>
          <w:tab w:val="left" w:pos="284"/>
        </w:tabs>
        <w:ind w:left="0"/>
        <w:jc w:val="both"/>
        <w:rPr>
          <w:rFonts w:ascii="Times New Roman" w:eastAsia="Calibri" w:hAnsi="Times New Roman" w:cs="Times New Roman"/>
          <w:snapToGrid w:val="0"/>
          <w:sz w:val="24"/>
          <w:szCs w:val="24"/>
          <w:lang w:eastAsia="en-US"/>
        </w:rPr>
      </w:pPr>
      <w:r w:rsidRPr="00E756F3">
        <w:rPr>
          <w:rFonts w:ascii="Times New Roman" w:hAnsi="Times New Roman" w:cs="Times New Roman"/>
          <w:sz w:val="24"/>
          <w:szCs w:val="24"/>
        </w:rPr>
        <w:tab/>
      </w:r>
      <w:r w:rsidRPr="00E756F3">
        <w:rPr>
          <w:rFonts w:ascii="Times New Roman" w:hAnsi="Times New Roman" w:cs="Times New Roman"/>
          <w:sz w:val="24"/>
          <w:szCs w:val="24"/>
          <w:u w:val="single"/>
        </w:rPr>
        <w:t>Срок поставки</w:t>
      </w:r>
      <w:r w:rsidRPr="00E756F3">
        <w:rPr>
          <w:rFonts w:ascii="Times New Roman" w:hAnsi="Times New Roman" w:cs="Times New Roman"/>
          <w:sz w:val="24"/>
          <w:szCs w:val="24"/>
        </w:rPr>
        <w:t>: Поставка продуктов питания (горячих обедов) осуществляется ежедневно в рабочие дни в течение срока действия договора. Поставка осуществляется на основании согласованных сторонами Заказов (заявок), принятых Поставщиком от Покупателя посредством телефонной связи. Заказ согласовывается по наименованию, общему объему каждой отдельной партии, исходя и</w:t>
      </w:r>
      <w:r>
        <w:rPr>
          <w:rFonts w:ascii="Times New Roman" w:hAnsi="Times New Roman" w:cs="Times New Roman"/>
          <w:sz w:val="24"/>
          <w:szCs w:val="24"/>
        </w:rPr>
        <w:t>з представленного выше перечня а</w:t>
      </w:r>
      <w:r w:rsidRPr="00E756F3">
        <w:rPr>
          <w:rFonts w:ascii="Times New Roman" w:hAnsi="Times New Roman" w:cs="Times New Roman"/>
          <w:sz w:val="24"/>
          <w:szCs w:val="24"/>
        </w:rPr>
        <w:t xml:space="preserve">ссортимента продукции. Отпуск партии осуществляется один раз в день в согласованное в заказе время. Продукты питания (горячие обеды) будут готовы к передаче Покупателю к 10:00 (Десяти часам) по московскому времени. </w:t>
      </w:r>
    </w:p>
    <w:p w14:paraId="21B58C69" w14:textId="77777777" w:rsidR="00175CBF" w:rsidRPr="00E756F3" w:rsidRDefault="00175CBF" w:rsidP="00175CBF">
      <w:pPr>
        <w:pStyle w:val="aff"/>
        <w:spacing w:before="0" w:after="0"/>
        <w:ind w:left="0" w:firstLine="284"/>
        <w:rPr>
          <w:u w:val="single"/>
        </w:rPr>
      </w:pPr>
    </w:p>
    <w:p w14:paraId="4CD8647F" w14:textId="77777777" w:rsidR="00175CBF" w:rsidRPr="00E756F3" w:rsidRDefault="00175CBF" w:rsidP="00175CBF">
      <w:pPr>
        <w:pStyle w:val="aff"/>
        <w:spacing w:before="0" w:after="0"/>
        <w:ind w:left="0" w:firstLine="284"/>
      </w:pPr>
      <w:r w:rsidRPr="00E756F3">
        <w:rPr>
          <w:u w:val="single"/>
        </w:rPr>
        <w:t>Место передачи продуктов питания:</w:t>
      </w:r>
      <w:r w:rsidRPr="00E756F3">
        <w:t xml:space="preserve"> Республика Марий Эл, _______________________</w:t>
      </w:r>
    </w:p>
    <w:p w14:paraId="24943980" w14:textId="77777777" w:rsidR="00175CBF" w:rsidRPr="00E756F3" w:rsidRDefault="00175CBF" w:rsidP="00175CBF">
      <w:pPr>
        <w:pStyle w:val="aff"/>
        <w:spacing w:before="0" w:after="0"/>
        <w:ind w:left="0" w:firstLine="6663"/>
        <w:rPr>
          <w:vertAlign w:val="superscript"/>
        </w:rPr>
      </w:pPr>
      <w:r w:rsidRPr="00E756F3">
        <w:rPr>
          <w:vertAlign w:val="superscript"/>
        </w:rPr>
        <w:t>(указать адрес места передачи)</w:t>
      </w:r>
    </w:p>
    <w:p w14:paraId="656EA369" w14:textId="77777777" w:rsidR="00175CBF" w:rsidRPr="00E756F3" w:rsidRDefault="00175CBF" w:rsidP="00175CBF">
      <w:pPr>
        <w:ind w:firstLine="284"/>
        <w:rPr>
          <w:rFonts w:ascii="Times New Roman" w:hAnsi="Times New Roman" w:cs="Times New Roman"/>
          <w:sz w:val="24"/>
          <w:szCs w:val="24"/>
        </w:rPr>
      </w:pPr>
      <w:r w:rsidRPr="00E756F3">
        <w:rPr>
          <w:rFonts w:ascii="Times New Roman" w:hAnsi="Times New Roman" w:cs="Times New Roman"/>
          <w:sz w:val="24"/>
          <w:szCs w:val="24"/>
          <w:u w:val="single"/>
        </w:rPr>
        <w:t>Условия оплаты</w:t>
      </w:r>
      <w:r w:rsidRPr="00E756F3">
        <w:rPr>
          <w:rStyle w:val="afd"/>
          <w:rFonts w:ascii="Times New Roman" w:hAnsi="Times New Roman" w:cs="Times New Roman"/>
          <w:sz w:val="24"/>
          <w:szCs w:val="24"/>
          <w:u w:val="single"/>
        </w:rPr>
        <w:footnoteReference w:id="1"/>
      </w:r>
      <w:r w:rsidRPr="00E756F3">
        <w:rPr>
          <w:rFonts w:ascii="Times New Roman" w:hAnsi="Times New Roman" w:cs="Times New Roman"/>
          <w:sz w:val="24"/>
          <w:szCs w:val="24"/>
        </w:rPr>
        <w:t>: 100% оплата за партию Товара в течение _____ (______________)</w:t>
      </w:r>
    </w:p>
    <w:p w14:paraId="607FF106" w14:textId="77777777" w:rsidR="00175CBF" w:rsidRPr="00E756F3" w:rsidRDefault="00175CBF" w:rsidP="00175CBF">
      <w:pPr>
        <w:tabs>
          <w:tab w:val="num" w:pos="0"/>
        </w:tabs>
        <w:rPr>
          <w:rFonts w:ascii="Times New Roman" w:hAnsi="Times New Roman" w:cs="Times New Roman"/>
          <w:sz w:val="24"/>
          <w:szCs w:val="24"/>
          <w:vertAlign w:val="superscript"/>
        </w:rPr>
      </w:pPr>
      <w:r w:rsidRPr="00E756F3">
        <w:rPr>
          <w:rFonts w:ascii="Times New Roman" w:hAnsi="Times New Roman" w:cs="Times New Roman"/>
          <w:sz w:val="24"/>
          <w:szCs w:val="24"/>
          <w:vertAlign w:val="superscript"/>
        </w:rPr>
        <w:t xml:space="preserve">                                  (указывается участником закупки самостоятельно, с учетом </w:t>
      </w:r>
      <w:r w:rsidRPr="00E756F3">
        <w:rPr>
          <w:rFonts w:ascii="Times New Roman" w:hAnsi="Times New Roman" w:cs="Times New Roman"/>
          <w:b/>
          <w:sz w:val="24"/>
          <w:szCs w:val="24"/>
          <w:vertAlign w:val="superscript"/>
        </w:rPr>
        <w:t>предпочтительного порядка оплаты для Заказчика</w:t>
      </w:r>
      <w:r w:rsidRPr="00E756F3">
        <w:rPr>
          <w:rFonts w:ascii="Times New Roman" w:hAnsi="Times New Roman" w:cs="Times New Roman"/>
          <w:sz w:val="24"/>
          <w:szCs w:val="24"/>
          <w:vertAlign w:val="superscript"/>
        </w:rPr>
        <w:t>)</w:t>
      </w:r>
    </w:p>
    <w:p w14:paraId="274E5304" w14:textId="77777777" w:rsidR="00175CBF" w:rsidRPr="00E756F3" w:rsidRDefault="00175CBF" w:rsidP="00175CBF">
      <w:pPr>
        <w:jc w:val="both"/>
        <w:rPr>
          <w:rFonts w:ascii="Times New Roman" w:hAnsi="Times New Roman" w:cs="Times New Roman"/>
          <w:sz w:val="24"/>
          <w:szCs w:val="24"/>
        </w:rPr>
      </w:pPr>
      <w:r w:rsidRPr="00E756F3">
        <w:rPr>
          <w:rFonts w:ascii="Times New Roman" w:hAnsi="Times New Roman" w:cs="Times New Roman"/>
          <w:sz w:val="24"/>
          <w:szCs w:val="24"/>
        </w:rPr>
        <w:t>календарных дней с момента поставки Товара на склад Покупателя. Оплата Товара осуществляется по стоимостной величине Товара исходя из объема фактически поставленного Товара.</w:t>
      </w:r>
    </w:p>
    <w:p w14:paraId="02D38025" w14:textId="77777777" w:rsidR="00175CBF" w:rsidRPr="00E756F3" w:rsidRDefault="00175CBF" w:rsidP="00175CBF">
      <w:pPr>
        <w:tabs>
          <w:tab w:val="num" w:pos="0"/>
        </w:tabs>
        <w:rPr>
          <w:rFonts w:ascii="Times New Roman" w:hAnsi="Times New Roman" w:cs="Times New Roman"/>
          <w:sz w:val="24"/>
          <w:szCs w:val="24"/>
          <w:u w:val="single"/>
        </w:rPr>
      </w:pPr>
    </w:p>
    <w:p w14:paraId="06E7CE0E" w14:textId="77777777" w:rsidR="00175CBF" w:rsidRPr="00E756F3" w:rsidRDefault="00175CBF" w:rsidP="00175CBF">
      <w:pPr>
        <w:tabs>
          <w:tab w:val="num" w:pos="0"/>
        </w:tabs>
        <w:rPr>
          <w:rFonts w:ascii="Times New Roman" w:hAnsi="Times New Roman" w:cs="Times New Roman"/>
          <w:sz w:val="24"/>
          <w:szCs w:val="24"/>
        </w:rPr>
      </w:pPr>
    </w:p>
    <w:p w14:paraId="05D8B4ED" w14:textId="77777777" w:rsidR="00175CBF" w:rsidRPr="00E756F3" w:rsidRDefault="00175CBF" w:rsidP="00175CBF">
      <w:pPr>
        <w:tabs>
          <w:tab w:val="num" w:pos="0"/>
        </w:tabs>
        <w:rPr>
          <w:rFonts w:ascii="Times New Roman" w:hAnsi="Times New Roman" w:cs="Times New Roman"/>
          <w:sz w:val="24"/>
          <w:szCs w:val="24"/>
        </w:rPr>
      </w:pPr>
      <w:r w:rsidRPr="00E756F3">
        <w:rPr>
          <w:rFonts w:ascii="Times New Roman" w:hAnsi="Times New Roman" w:cs="Times New Roman"/>
          <w:sz w:val="24"/>
          <w:szCs w:val="24"/>
        </w:rPr>
        <w:t>Срок действия настоящего коммерческого предложения: ____________________________</w:t>
      </w:r>
    </w:p>
    <w:p w14:paraId="65A1974B" w14:textId="77777777" w:rsidR="00175CBF" w:rsidRPr="00E756F3" w:rsidRDefault="00175CBF" w:rsidP="00175CBF">
      <w:pPr>
        <w:tabs>
          <w:tab w:val="num" w:pos="0"/>
          <w:tab w:val="left" w:pos="5103"/>
        </w:tabs>
        <w:ind w:firstLine="4536"/>
        <w:rPr>
          <w:rFonts w:ascii="Times New Roman" w:hAnsi="Times New Roman" w:cs="Times New Roman"/>
          <w:sz w:val="24"/>
          <w:szCs w:val="24"/>
          <w:highlight w:val="yellow"/>
        </w:rPr>
      </w:pPr>
      <w:r w:rsidRPr="00E756F3">
        <w:rPr>
          <w:rFonts w:ascii="Times New Roman" w:hAnsi="Times New Roman" w:cs="Times New Roman"/>
          <w:sz w:val="24"/>
          <w:szCs w:val="24"/>
          <w:vertAlign w:val="superscript"/>
        </w:rPr>
        <w:t xml:space="preserve">(указать срок действия, но не менее чем до срока, указанного в п. </w:t>
      </w:r>
      <w:r>
        <w:rPr>
          <w:rFonts w:ascii="Times New Roman" w:hAnsi="Times New Roman" w:cs="Times New Roman"/>
          <w:sz w:val="24"/>
          <w:szCs w:val="24"/>
          <w:vertAlign w:val="superscript"/>
        </w:rPr>
        <w:t>4.1.5</w:t>
      </w:r>
      <w:r w:rsidRPr="00E756F3">
        <w:rPr>
          <w:rFonts w:ascii="Times New Roman" w:hAnsi="Times New Roman" w:cs="Times New Roman"/>
          <w:sz w:val="24"/>
          <w:szCs w:val="24"/>
          <w:vertAlign w:val="superscript"/>
        </w:rPr>
        <w:t>)</w:t>
      </w:r>
    </w:p>
    <w:p w14:paraId="78D09A55" w14:textId="77777777" w:rsidR="00C8257E" w:rsidRPr="005224ED" w:rsidRDefault="00C8257E" w:rsidP="00C8257E">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75BDB765" w14:textId="77777777" w:rsidR="00C8257E" w:rsidRPr="005224ED" w:rsidRDefault="00C8257E" w:rsidP="00C8257E">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 xml:space="preserve">(должность)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0A319C19" w14:textId="77777777" w:rsidR="00C8257E" w:rsidRPr="00F24905" w:rsidRDefault="00C8257E" w:rsidP="00C8257E">
      <w:pPr>
        <w:tabs>
          <w:tab w:val="num" w:pos="0"/>
        </w:tabs>
        <w:jc w:val="both"/>
        <w:rPr>
          <w:rFonts w:ascii="Times New Roman" w:hAnsi="Times New Roman" w:cs="Times New Roman"/>
          <w:sz w:val="24"/>
          <w:szCs w:val="24"/>
        </w:rPr>
      </w:pPr>
    </w:p>
    <w:p w14:paraId="2C3E2F0B" w14:textId="77777777" w:rsidR="00C8257E" w:rsidRDefault="00C8257E" w:rsidP="00C8257E">
      <w:pPr>
        <w:tabs>
          <w:tab w:val="num" w:pos="0"/>
          <w:tab w:val="left" w:pos="5103"/>
        </w:tabs>
        <w:ind w:firstLine="4536"/>
        <w:jc w:val="both"/>
        <w:rPr>
          <w:rFonts w:ascii="Times New Roman" w:hAnsi="Times New Roman" w:cs="Times New Roman"/>
          <w:sz w:val="24"/>
          <w:szCs w:val="24"/>
          <w:vertAlign w:val="superscript"/>
        </w:rPr>
      </w:pPr>
    </w:p>
    <w:p w14:paraId="689F892B" w14:textId="77777777" w:rsidR="00C8257E" w:rsidRDefault="00C8257E" w:rsidP="00C8257E">
      <w:pPr>
        <w:pBdr>
          <w:bottom w:val="single" w:sz="12" w:space="1" w:color="auto"/>
        </w:pBdr>
        <w:ind w:firstLine="2268"/>
        <w:jc w:val="both"/>
        <w:rPr>
          <w:rFonts w:ascii="Times New Roman" w:hAnsi="Times New Roman" w:cs="Times New Roman"/>
          <w:sz w:val="24"/>
          <w:szCs w:val="24"/>
          <w:vertAlign w:val="superscript"/>
        </w:rPr>
      </w:pPr>
      <w:r w:rsidRPr="00416433">
        <w:rPr>
          <w:rFonts w:ascii="Times New Roman" w:hAnsi="Times New Roman" w:cs="Times New Roman"/>
          <w:sz w:val="24"/>
          <w:szCs w:val="24"/>
          <w:vertAlign w:val="superscript"/>
        </w:rPr>
        <w:t>М.П.</w:t>
      </w:r>
    </w:p>
    <w:p w14:paraId="7216D812" w14:textId="77777777" w:rsidR="00573192" w:rsidRDefault="00573192" w:rsidP="00496A20">
      <w:pPr>
        <w:tabs>
          <w:tab w:val="num" w:pos="0"/>
        </w:tabs>
        <w:jc w:val="both"/>
        <w:rPr>
          <w:rFonts w:ascii="Times New Roman" w:hAnsi="Times New Roman" w:cs="Times New Roman"/>
          <w:sz w:val="24"/>
          <w:szCs w:val="24"/>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7AF08C35" w14:textId="46D68B6C" w:rsidR="001A4B01" w:rsidRDefault="00324F62" w:rsidP="00E66E2A">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7AF53466" w14:textId="77777777" w:rsidR="007259E2" w:rsidRDefault="007259E2" w:rsidP="00E66E2A">
      <w:pPr>
        <w:tabs>
          <w:tab w:val="left" w:pos="180"/>
        </w:tabs>
        <w:snapToGrid w:val="0"/>
        <w:jc w:val="both"/>
        <w:rPr>
          <w:rFonts w:ascii="Times New Roman" w:hAnsi="Times New Roman" w:cs="Times New Roman"/>
          <w:sz w:val="24"/>
          <w:szCs w:val="24"/>
        </w:rPr>
      </w:pPr>
    </w:p>
    <w:p w14:paraId="25A213E0" w14:textId="77777777" w:rsidR="00175CBF" w:rsidRDefault="00175CBF" w:rsidP="00E66E2A">
      <w:pPr>
        <w:tabs>
          <w:tab w:val="left" w:pos="180"/>
        </w:tabs>
        <w:snapToGrid w:val="0"/>
        <w:jc w:val="both"/>
        <w:rPr>
          <w:rFonts w:ascii="Times New Roman" w:hAnsi="Times New Roman" w:cs="Times New Roman"/>
          <w:sz w:val="24"/>
          <w:szCs w:val="24"/>
        </w:rPr>
      </w:pPr>
    </w:p>
    <w:p w14:paraId="55E14BFE" w14:textId="77777777" w:rsidR="00175CBF" w:rsidRDefault="00175CBF" w:rsidP="00E66E2A">
      <w:pPr>
        <w:tabs>
          <w:tab w:val="left" w:pos="180"/>
        </w:tabs>
        <w:snapToGrid w:val="0"/>
        <w:jc w:val="both"/>
        <w:rPr>
          <w:rFonts w:ascii="Times New Roman" w:hAnsi="Times New Roman" w:cs="Times New Roman"/>
          <w:sz w:val="24"/>
          <w:szCs w:val="24"/>
        </w:rPr>
      </w:pPr>
    </w:p>
    <w:p w14:paraId="3F2D4463" w14:textId="77777777" w:rsidR="00175CBF" w:rsidRDefault="00175CBF" w:rsidP="00E66E2A">
      <w:pPr>
        <w:tabs>
          <w:tab w:val="left" w:pos="180"/>
        </w:tabs>
        <w:snapToGrid w:val="0"/>
        <w:jc w:val="both"/>
        <w:rPr>
          <w:rFonts w:ascii="Times New Roman" w:hAnsi="Times New Roman" w:cs="Times New Roman"/>
          <w:sz w:val="24"/>
          <w:szCs w:val="24"/>
        </w:rPr>
      </w:pPr>
    </w:p>
    <w:p w14:paraId="46A56022" w14:textId="77777777" w:rsidR="00175CBF" w:rsidRDefault="00175CBF" w:rsidP="00E66E2A">
      <w:pPr>
        <w:tabs>
          <w:tab w:val="left" w:pos="180"/>
        </w:tabs>
        <w:snapToGrid w:val="0"/>
        <w:jc w:val="both"/>
        <w:rPr>
          <w:rFonts w:ascii="Times New Roman" w:hAnsi="Times New Roman" w:cs="Times New Roman"/>
          <w:sz w:val="24"/>
          <w:szCs w:val="24"/>
        </w:rPr>
      </w:pPr>
    </w:p>
    <w:p w14:paraId="5165CDD8" w14:textId="77777777" w:rsidR="00175CBF" w:rsidRDefault="00175CBF" w:rsidP="00E66E2A">
      <w:pPr>
        <w:tabs>
          <w:tab w:val="left" w:pos="180"/>
        </w:tabs>
        <w:snapToGrid w:val="0"/>
        <w:jc w:val="both"/>
        <w:rPr>
          <w:rFonts w:ascii="Times New Roman" w:hAnsi="Times New Roman" w:cs="Times New Roman"/>
          <w:sz w:val="24"/>
          <w:szCs w:val="24"/>
        </w:rPr>
      </w:pPr>
    </w:p>
    <w:p w14:paraId="4996BAF9" w14:textId="77777777" w:rsidR="00175CBF" w:rsidRDefault="00175CBF" w:rsidP="00E66E2A">
      <w:pPr>
        <w:tabs>
          <w:tab w:val="left" w:pos="180"/>
        </w:tabs>
        <w:snapToGrid w:val="0"/>
        <w:jc w:val="both"/>
        <w:rPr>
          <w:rFonts w:ascii="Times New Roman" w:hAnsi="Times New Roman" w:cs="Times New Roman"/>
          <w:sz w:val="24"/>
          <w:szCs w:val="24"/>
        </w:rPr>
      </w:pPr>
    </w:p>
    <w:p w14:paraId="368FC4B0" w14:textId="77777777" w:rsidR="00175CBF" w:rsidRDefault="00175CBF" w:rsidP="00E66E2A">
      <w:pPr>
        <w:tabs>
          <w:tab w:val="left" w:pos="180"/>
        </w:tabs>
        <w:snapToGrid w:val="0"/>
        <w:jc w:val="both"/>
        <w:rPr>
          <w:rFonts w:ascii="Times New Roman" w:hAnsi="Times New Roman" w:cs="Times New Roman"/>
          <w:sz w:val="24"/>
          <w:szCs w:val="24"/>
        </w:rPr>
      </w:pPr>
    </w:p>
    <w:p w14:paraId="447972CC" w14:textId="77777777" w:rsidR="00175CBF" w:rsidRDefault="00175CBF" w:rsidP="00E66E2A">
      <w:pPr>
        <w:tabs>
          <w:tab w:val="left" w:pos="180"/>
        </w:tabs>
        <w:snapToGrid w:val="0"/>
        <w:jc w:val="both"/>
        <w:rPr>
          <w:rFonts w:ascii="Times New Roman" w:hAnsi="Times New Roman" w:cs="Times New Roman"/>
          <w:sz w:val="24"/>
          <w:szCs w:val="24"/>
        </w:rPr>
      </w:pPr>
    </w:p>
    <w:p w14:paraId="0235D44E" w14:textId="77777777" w:rsidR="00175CBF" w:rsidRDefault="00175CBF" w:rsidP="00E66E2A">
      <w:pPr>
        <w:tabs>
          <w:tab w:val="left" w:pos="180"/>
        </w:tabs>
        <w:snapToGrid w:val="0"/>
        <w:jc w:val="both"/>
        <w:rPr>
          <w:rFonts w:ascii="Times New Roman" w:hAnsi="Times New Roman" w:cs="Times New Roman"/>
          <w:sz w:val="24"/>
          <w:szCs w:val="24"/>
        </w:rPr>
      </w:pPr>
    </w:p>
    <w:p w14:paraId="661E5FCB" w14:textId="77777777" w:rsidR="00175CBF" w:rsidRDefault="00175CBF" w:rsidP="00E66E2A">
      <w:pPr>
        <w:tabs>
          <w:tab w:val="left" w:pos="180"/>
        </w:tabs>
        <w:snapToGrid w:val="0"/>
        <w:jc w:val="both"/>
        <w:rPr>
          <w:rFonts w:ascii="Times New Roman" w:hAnsi="Times New Roman" w:cs="Times New Roman"/>
          <w:sz w:val="24"/>
          <w:szCs w:val="24"/>
        </w:rPr>
      </w:pPr>
    </w:p>
    <w:p w14:paraId="364DD613" w14:textId="77777777" w:rsidR="00175CBF" w:rsidRDefault="00175CBF" w:rsidP="00E66E2A">
      <w:pPr>
        <w:tabs>
          <w:tab w:val="left" w:pos="180"/>
        </w:tabs>
        <w:snapToGrid w:val="0"/>
        <w:jc w:val="both"/>
        <w:rPr>
          <w:rFonts w:ascii="Times New Roman" w:hAnsi="Times New Roman" w:cs="Times New Roman"/>
          <w:sz w:val="24"/>
          <w:szCs w:val="24"/>
        </w:rPr>
      </w:pPr>
    </w:p>
    <w:p w14:paraId="4CD907DF" w14:textId="77777777" w:rsidR="007259E2" w:rsidRDefault="007259E2" w:rsidP="00E66E2A">
      <w:pPr>
        <w:tabs>
          <w:tab w:val="left" w:pos="180"/>
        </w:tabs>
        <w:snapToGrid w:val="0"/>
        <w:jc w:val="both"/>
        <w:rPr>
          <w:rFonts w:ascii="Times New Roman" w:hAnsi="Times New Roman" w:cs="Times New Roman"/>
          <w:sz w:val="24"/>
          <w:szCs w:val="24"/>
        </w:rPr>
      </w:pPr>
    </w:p>
    <w:p w14:paraId="46BAC6E4" w14:textId="3DD21611" w:rsidR="005043E5" w:rsidRPr="00641B24" w:rsidRDefault="00324F62" w:rsidP="001E1FAF">
      <w:pPr>
        <w:rPr>
          <w:rFonts w:ascii="Times New Roman" w:hAnsi="Times New Roman" w:cs="Times New Roman"/>
          <w:sz w:val="24"/>
          <w:szCs w:val="24"/>
        </w:rPr>
      </w:pPr>
      <w:r w:rsidRPr="00641B24">
        <w:rPr>
          <w:rFonts w:ascii="Times New Roman" w:hAnsi="Times New Roman" w:cs="Times New Roman"/>
          <w:sz w:val="24"/>
          <w:szCs w:val="24"/>
        </w:rPr>
        <w:t>9.3 Анкета Участника (Форма №3)</w:t>
      </w:r>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53BC688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470E2E">
        <w:rPr>
          <w:rFonts w:ascii="Times New Roman" w:hAnsi="Times New Roman" w:cs="Times New Roman"/>
          <w:sz w:val="24"/>
          <w:szCs w:val="24"/>
        </w:rPr>
        <w:t>23</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4" w:name="_Toc149209025"/>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4"/>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9">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1"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2"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5" w:name="_Toc149209026"/>
      <w:r w:rsidRPr="00850632">
        <w:rPr>
          <w:rFonts w:ascii="Times New Roman" w:hAnsi="Times New Roman" w:cs="Times New Roman"/>
          <w:color w:val="auto"/>
          <w:sz w:val="24"/>
          <w:szCs w:val="24"/>
        </w:rPr>
        <w:t>Приложение № 2. Методика оценки и сопоставления предложений</w:t>
      </w:r>
      <w:bookmarkEnd w:id="25"/>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4F87FA83"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w:t>
      </w:r>
      <w:r w:rsidR="00175CBF" w:rsidRPr="00175CBF">
        <w:rPr>
          <w:rFonts w:ascii="Times New Roman" w:hAnsi="Times New Roman" w:cs="Times New Roman"/>
          <w:b/>
          <w:sz w:val="24"/>
          <w:szCs w:val="24"/>
        </w:rPr>
        <w:t>поставку продуктов питания (горячие обеды)</w:t>
      </w:r>
      <w:r w:rsidR="00175CBF" w:rsidRPr="00175CBF">
        <w:rPr>
          <w:rFonts w:ascii="Times New Roman" w:hAnsi="Times New Roman" w:cs="Times New Roman"/>
          <w:sz w:val="24"/>
          <w:szCs w:val="24"/>
        </w:rPr>
        <w:t xml:space="preserve">, </w:t>
      </w:r>
      <w:r w:rsidR="00175CBF" w:rsidRPr="0098460E">
        <w:rPr>
          <w:rFonts w:ascii="Times New Roman" w:hAnsi="Times New Roman" w:cs="Times New Roman"/>
          <w:b/>
          <w:sz w:val="24"/>
          <w:szCs w:val="24"/>
        </w:rPr>
        <w:t>проводится</w:t>
      </w:r>
      <w:r w:rsidRPr="008A5242">
        <w:rPr>
          <w:rFonts w:ascii="Times New Roman" w:hAnsi="Times New Roman" w:cs="Times New Roman"/>
          <w:sz w:val="24"/>
          <w:szCs w:val="24"/>
        </w:rPr>
        <w:t xml:space="preserve"> в соответствии с техническими характеристиками представленными в Техническом задании (Приложение № 2).</w:t>
      </w:r>
    </w:p>
    <w:p w14:paraId="623B2A32" w14:textId="77777777" w:rsidR="00A97C53" w:rsidRPr="008A5242" w:rsidRDefault="00A97C53" w:rsidP="00A97C53">
      <w:pPr>
        <w:jc w:val="both"/>
        <w:rPr>
          <w:rFonts w:ascii="Times New Roman" w:hAnsi="Times New Roman" w:cs="Times New Roman"/>
          <w:sz w:val="24"/>
          <w:szCs w:val="24"/>
        </w:rPr>
      </w:pPr>
    </w:p>
    <w:p w14:paraId="12CEBCD9" w14:textId="77777777"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02F8DE7" w14:textId="77777777" w:rsidR="00A97C53" w:rsidRPr="008A5242" w:rsidRDefault="00A97C53" w:rsidP="00A97C53">
      <w:pPr>
        <w:jc w:val="both"/>
        <w:rPr>
          <w:rFonts w:ascii="Times New Roman" w:hAnsi="Times New Roman" w:cs="Times New Roman"/>
          <w:sz w:val="24"/>
          <w:szCs w:val="24"/>
        </w:rPr>
      </w:pPr>
    </w:p>
    <w:p w14:paraId="14F7B3E9" w14:textId="77777777" w:rsidR="00A97C53" w:rsidRPr="008A5242" w:rsidRDefault="00A97C53" w:rsidP="00A97C53">
      <w:pPr>
        <w:jc w:val="both"/>
        <w:rPr>
          <w:rFonts w:ascii="Times New Roman" w:hAnsi="Times New Roman" w:cs="Times New Roman"/>
          <w:sz w:val="24"/>
          <w:szCs w:val="24"/>
        </w:rPr>
      </w:pPr>
    </w:p>
    <w:p w14:paraId="7DBDA318" w14:textId="77777777" w:rsidR="00A97C53" w:rsidRPr="008A5242" w:rsidRDefault="00A97C53" w:rsidP="00A97C53">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6F26CB6C" w14:textId="77777777" w:rsidR="00A97C53" w:rsidRPr="008A5242" w:rsidRDefault="00A97C53" w:rsidP="00A97C53">
      <w:pPr>
        <w:jc w:val="both"/>
        <w:rPr>
          <w:rFonts w:ascii="Times New Roman" w:hAnsi="Times New Roman" w:cs="Times New Roman"/>
          <w:sz w:val="24"/>
          <w:szCs w:val="24"/>
        </w:rPr>
      </w:pPr>
    </w:p>
    <w:p w14:paraId="58A5A663" w14:textId="3E56EA3E" w:rsidR="002B0C22" w:rsidRPr="00641B24"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002B0C22"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6" w:name="_Toc149209027"/>
      <w:r w:rsidRPr="00641B24">
        <w:rPr>
          <w:rFonts w:ascii="Times New Roman" w:hAnsi="Times New Roman" w:cs="Times New Roman"/>
          <w:b/>
          <w:color w:val="auto"/>
          <w:sz w:val="24"/>
          <w:szCs w:val="24"/>
        </w:rPr>
        <w:t>Приложение № 3. Техническое задание</w:t>
      </w:r>
      <w:bookmarkEnd w:id="26"/>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7" w:name="_Toc149209028"/>
      <w:r w:rsidRPr="00641B24">
        <w:rPr>
          <w:rFonts w:ascii="Times New Roman" w:hAnsi="Times New Roman" w:cs="Times New Roman"/>
          <w:b/>
          <w:color w:val="auto"/>
          <w:sz w:val="24"/>
          <w:szCs w:val="24"/>
        </w:rPr>
        <w:t>Приложение № 4. Проект Договора</w:t>
      </w:r>
      <w:bookmarkEnd w:id="27"/>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42620F">
      <w:footerReference w:type="default" r:id="rId15"/>
      <w:pgSz w:w="11906" w:h="16838"/>
      <w:pgMar w:top="568"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DBD16" w14:textId="77777777" w:rsidR="00A67310" w:rsidRDefault="00A67310">
      <w:r>
        <w:separator/>
      </w:r>
    </w:p>
  </w:endnote>
  <w:endnote w:type="continuationSeparator" w:id="0">
    <w:p w14:paraId="7B5EA197" w14:textId="77777777" w:rsidR="00A67310" w:rsidRDefault="00A67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Calibri"/>
    <w:charset w:val="CC"/>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3F117B6E" w:rsidR="00A67310" w:rsidRDefault="00A67310">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5A5931">
      <w:rPr>
        <w:rFonts w:ascii="Times New Roman" w:hAnsi="Times New Roman"/>
        <w:noProof/>
        <w:sz w:val="24"/>
      </w:rPr>
      <w:t>7</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0C95C2" w14:textId="77777777" w:rsidR="00A67310" w:rsidRDefault="00A67310">
      <w:r>
        <w:separator/>
      </w:r>
    </w:p>
  </w:footnote>
  <w:footnote w:type="continuationSeparator" w:id="0">
    <w:p w14:paraId="7FBBD175" w14:textId="77777777" w:rsidR="00A67310" w:rsidRDefault="00A67310">
      <w:r>
        <w:continuationSeparator/>
      </w:r>
    </w:p>
  </w:footnote>
  <w:footnote w:id="1">
    <w:p w14:paraId="0335F377" w14:textId="77777777" w:rsidR="00A67310" w:rsidRPr="00E756F3" w:rsidRDefault="00A67310" w:rsidP="00175CBF">
      <w:pPr>
        <w:pStyle w:val="a"/>
        <w:widowControl w:val="0"/>
        <w:numPr>
          <w:ilvl w:val="0"/>
          <w:numId w:val="0"/>
        </w:numPr>
        <w:tabs>
          <w:tab w:val="left" w:pos="1134"/>
        </w:tabs>
        <w:ind w:firstLine="567"/>
        <w:jc w:val="both"/>
        <w:rPr>
          <w:rFonts w:ascii="Times New Roman" w:hAnsi="Times New Roman" w:cs="Times New Roman"/>
          <w:sz w:val="24"/>
          <w:szCs w:val="24"/>
        </w:rPr>
      </w:pPr>
      <w:r w:rsidRPr="00E756F3">
        <w:rPr>
          <w:rStyle w:val="afd"/>
          <w:rFonts w:ascii="Times New Roman" w:hAnsi="Times New Roman" w:cs="Times New Roman"/>
        </w:rPr>
        <w:footnoteRef/>
      </w:r>
      <w:r w:rsidRPr="00E756F3">
        <w:rPr>
          <w:rFonts w:ascii="Times New Roman" w:hAnsi="Times New Roman" w:cs="Times New Roman"/>
        </w:rPr>
        <w:t xml:space="preserve"> </w:t>
      </w:r>
      <w:r>
        <w:rPr>
          <w:rFonts w:ascii="Times New Roman" w:hAnsi="Times New Roman" w:cs="Times New Roman"/>
          <w:b/>
          <w:highlight w:val="yellow"/>
        </w:rPr>
        <w:t>Предпочтительные у</w:t>
      </w:r>
      <w:r w:rsidRPr="00E756F3">
        <w:rPr>
          <w:rFonts w:ascii="Times New Roman" w:hAnsi="Times New Roman" w:cs="Times New Roman"/>
          <w:b/>
          <w:highlight w:val="yellow"/>
        </w:rPr>
        <w:t>словия оплаты для Заказчика:</w:t>
      </w:r>
      <w:r w:rsidRPr="00E756F3">
        <w:rPr>
          <w:rFonts w:ascii="Times New Roman" w:hAnsi="Times New Roman" w:cs="Times New Roman"/>
        </w:rPr>
        <w:t xml:space="preserve"> 100% оплата за партию в течение 30 (Тридцати) календарных дней с момента поставки партии Товара на склад Покупателя. Оплата Товара осуществляется по стоимостной величине Товара исходя из объема фактически поставленного Товара.</w:t>
      </w:r>
    </w:p>
    <w:p w14:paraId="47C9D94C" w14:textId="77777777" w:rsidR="00A67310" w:rsidRDefault="00A67310" w:rsidP="00175CBF">
      <w:pPr>
        <w:pStyle w:val="afb"/>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1AB3C57"/>
    <w:multiLevelType w:val="hybridMultilevel"/>
    <w:tmpl w:val="33D036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CA4C3F"/>
    <w:multiLevelType w:val="hybridMultilevel"/>
    <w:tmpl w:val="B06CC7FC"/>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
    <w:nsid w:val="0F475C58"/>
    <w:multiLevelType w:val="hybridMultilevel"/>
    <w:tmpl w:val="9BC67832"/>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23704DB"/>
    <w:multiLevelType w:val="hybridMultilevel"/>
    <w:tmpl w:val="F87647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4BA499F"/>
    <w:multiLevelType w:val="hybridMultilevel"/>
    <w:tmpl w:val="1EA62F20"/>
    <w:lvl w:ilvl="0" w:tplc="DBF2847E">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7">
    <w:nsid w:val="15104038"/>
    <w:multiLevelType w:val="hybridMultilevel"/>
    <w:tmpl w:val="B4E8D9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6EA292D"/>
    <w:multiLevelType w:val="multilevel"/>
    <w:tmpl w:val="00000002"/>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9">
    <w:nsid w:val="2D73429E"/>
    <w:multiLevelType w:val="hybridMultilevel"/>
    <w:tmpl w:val="4A9E06FE"/>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0">
    <w:nsid w:val="33877A3B"/>
    <w:multiLevelType w:val="hybridMultilevel"/>
    <w:tmpl w:val="854AF54E"/>
    <w:lvl w:ilvl="0" w:tplc="4E78D748">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11">
    <w:nsid w:val="36725FB9"/>
    <w:multiLevelType w:val="hybridMultilevel"/>
    <w:tmpl w:val="8CB6B968"/>
    <w:lvl w:ilvl="0" w:tplc="04190001">
      <w:start w:val="1"/>
      <w:numFmt w:val="bullet"/>
      <w:lvlText w:val=""/>
      <w:lvlJc w:val="left"/>
      <w:pPr>
        <w:ind w:left="2203" w:hanging="360"/>
      </w:pPr>
      <w:rPr>
        <w:rFonts w:ascii="Symbol" w:hAnsi="Symbol" w:hint="default"/>
      </w:rPr>
    </w:lvl>
    <w:lvl w:ilvl="1" w:tplc="04190003" w:tentative="1">
      <w:start w:val="1"/>
      <w:numFmt w:val="bullet"/>
      <w:lvlText w:val="o"/>
      <w:lvlJc w:val="left"/>
      <w:pPr>
        <w:ind w:left="2923" w:hanging="360"/>
      </w:pPr>
      <w:rPr>
        <w:rFonts w:ascii="Courier New" w:hAnsi="Courier New" w:cs="Courier New" w:hint="default"/>
      </w:rPr>
    </w:lvl>
    <w:lvl w:ilvl="2" w:tplc="04190005" w:tentative="1">
      <w:start w:val="1"/>
      <w:numFmt w:val="bullet"/>
      <w:lvlText w:val=""/>
      <w:lvlJc w:val="left"/>
      <w:pPr>
        <w:ind w:left="3643" w:hanging="360"/>
      </w:pPr>
      <w:rPr>
        <w:rFonts w:ascii="Wingdings" w:hAnsi="Wingdings" w:hint="default"/>
      </w:rPr>
    </w:lvl>
    <w:lvl w:ilvl="3" w:tplc="04190001" w:tentative="1">
      <w:start w:val="1"/>
      <w:numFmt w:val="bullet"/>
      <w:lvlText w:val=""/>
      <w:lvlJc w:val="left"/>
      <w:pPr>
        <w:ind w:left="4363" w:hanging="360"/>
      </w:pPr>
      <w:rPr>
        <w:rFonts w:ascii="Symbol" w:hAnsi="Symbol" w:hint="default"/>
      </w:rPr>
    </w:lvl>
    <w:lvl w:ilvl="4" w:tplc="04190003" w:tentative="1">
      <w:start w:val="1"/>
      <w:numFmt w:val="bullet"/>
      <w:lvlText w:val="o"/>
      <w:lvlJc w:val="left"/>
      <w:pPr>
        <w:ind w:left="5083" w:hanging="360"/>
      </w:pPr>
      <w:rPr>
        <w:rFonts w:ascii="Courier New" w:hAnsi="Courier New" w:cs="Courier New" w:hint="default"/>
      </w:rPr>
    </w:lvl>
    <w:lvl w:ilvl="5" w:tplc="04190005" w:tentative="1">
      <w:start w:val="1"/>
      <w:numFmt w:val="bullet"/>
      <w:lvlText w:val=""/>
      <w:lvlJc w:val="left"/>
      <w:pPr>
        <w:ind w:left="5803" w:hanging="360"/>
      </w:pPr>
      <w:rPr>
        <w:rFonts w:ascii="Wingdings" w:hAnsi="Wingdings" w:hint="default"/>
      </w:rPr>
    </w:lvl>
    <w:lvl w:ilvl="6" w:tplc="04190001" w:tentative="1">
      <w:start w:val="1"/>
      <w:numFmt w:val="bullet"/>
      <w:lvlText w:val=""/>
      <w:lvlJc w:val="left"/>
      <w:pPr>
        <w:ind w:left="6523" w:hanging="360"/>
      </w:pPr>
      <w:rPr>
        <w:rFonts w:ascii="Symbol" w:hAnsi="Symbol" w:hint="default"/>
      </w:rPr>
    </w:lvl>
    <w:lvl w:ilvl="7" w:tplc="04190003" w:tentative="1">
      <w:start w:val="1"/>
      <w:numFmt w:val="bullet"/>
      <w:lvlText w:val="o"/>
      <w:lvlJc w:val="left"/>
      <w:pPr>
        <w:ind w:left="7243" w:hanging="360"/>
      </w:pPr>
      <w:rPr>
        <w:rFonts w:ascii="Courier New" w:hAnsi="Courier New" w:cs="Courier New" w:hint="default"/>
      </w:rPr>
    </w:lvl>
    <w:lvl w:ilvl="8" w:tplc="04190005" w:tentative="1">
      <w:start w:val="1"/>
      <w:numFmt w:val="bullet"/>
      <w:lvlText w:val=""/>
      <w:lvlJc w:val="left"/>
      <w:pPr>
        <w:ind w:left="7963" w:hanging="360"/>
      </w:pPr>
      <w:rPr>
        <w:rFonts w:ascii="Wingdings" w:hAnsi="Wingdings" w:hint="default"/>
      </w:rPr>
    </w:lvl>
  </w:abstractNum>
  <w:abstractNum w:abstractNumId="12">
    <w:nsid w:val="3A4533E0"/>
    <w:multiLevelType w:val="hybridMultilevel"/>
    <w:tmpl w:val="CB66ADF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45B85565"/>
    <w:multiLevelType w:val="hybridMultilevel"/>
    <w:tmpl w:val="A2C6FD5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46283B19"/>
    <w:multiLevelType w:val="hybridMultilevel"/>
    <w:tmpl w:val="E8A6CD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6FE3D42"/>
    <w:multiLevelType w:val="hybridMultilevel"/>
    <w:tmpl w:val="BB86ADF2"/>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7">
    <w:nsid w:val="48D42B57"/>
    <w:multiLevelType w:val="hybridMultilevel"/>
    <w:tmpl w:val="9BC67832"/>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20">
    <w:nsid w:val="5B981E29"/>
    <w:multiLevelType w:val="hybridMultilevel"/>
    <w:tmpl w:val="9BC67832"/>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6">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7">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8">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9">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3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31">
    <w:nsid w:val="66742A93"/>
    <w:multiLevelType w:val="hybridMultilevel"/>
    <w:tmpl w:val="9BC67832"/>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83F1389"/>
    <w:multiLevelType w:val="hybridMultilevel"/>
    <w:tmpl w:val="742E8C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9873427"/>
    <w:multiLevelType w:val="hybridMultilevel"/>
    <w:tmpl w:val="9BC67832"/>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nsid w:val="69CA4074"/>
    <w:multiLevelType w:val="hybridMultilevel"/>
    <w:tmpl w:val="9BC67832"/>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746775EA"/>
    <w:multiLevelType w:val="hybridMultilevel"/>
    <w:tmpl w:val="C164D2A0"/>
    <w:lvl w:ilvl="0" w:tplc="04190001">
      <w:start w:val="1"/>
      <w:numFmt w:val="bullet"/>
      <w:lvlText w:val=""/>
      <w:lvlJc w:val="left"/>
      <w:pPr>
        <w:ind w:left="1636" w:hanging="360"/>
      </w:pPr>
      <w:rPr>
        <w:rFonts w:ascii="Symbol" w:hAnsi="Symbol" w:hint="default"/>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37">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8">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AFA0AA6"/>
    <w:multiLevelType w:val="hybridMultilevel"/>
    <w:tmpl w:val="B414E714"/>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7B00703B"/>
    <w:multiLevelType w:val="hybridMultilevel"/>
    <w:tmpl w:val="581A63B4"/>
    <w:lvl w:ilvl="0" w:tplc="04190001">
      <w:start w:val="1"/>
      <w:numFmt w:val="bullet"/>
      <w:lvlText w:val=""/>
      <w:lvlJc w:val="left"/>
      <w:pPr>
        <w:ind w:left="785"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1"/>
  </w:num>
  <w:num w:numId="2">
    <w:abstractNumId w:val="22"/>
  </w:num>
  <w:num w:numId="3">
    <w:abstractNumId w:val="22"/>
  </w:num>
  <w:num w:numId="4">
    <w:abstractNumId w:val="23"/>
  </w:num>
  <w:num w:numId="5">
    <w:abstractNumId w:val="24"/>
  </w:num>
  <w:num w:numId="6">
    <w:abstractNumId w:val="24"/>
  </w:num>
  <w:num w:numId="7">
    <w:abstractNumId w:val="24"/>
  </w:num>
  <w:num w:numId="8">
    <w:abstractNumId w:val="24"/>
  </w:num>
  <w:num w:numId="9">
    <w:abstractNumId w:val="24"/>
  </w:num>
  <w:num w:numId="10">
    <w:abstractNumId w:val="25"/>
  </w:num>
  <w:num w:numId="11">
    <w:abstractNumId w:val="25"/>
  </w:num>
  <w:num w:numId="12">
    <w:abstractNumId w:val="25"/>
  </w:num>
  <w:num w:numId="13">
    <w:abstractNumId w:val="25"/>
  </w:num>
  <w:num w:numId="14">
    <w:abstractNumId w:val="26"/>
  </w:num>
  <w:num w:numId="15">
    <w:abstractNumId w:val="27"/>
  </w:num>
  <w:num w:numId="16">
    <w:abstractNumId w:val="28"/>
  </w:num>
  <w:num w:numId="17">
    <w:abstractNumId w:val="28"/>
  </w:num>
  <w:num w:numId="18">
    <w:abstractNumId w:val="29"/>
  </w:num>
  <w:num w:numId="19">
    <w:abstractNumId w:val="30"/>
  </w:num>
  <w:num w:numId="20">
    <w:abstractNumId w:val="37"/>
  </w:num>
  <w:num w:numId="21">
    <w:abstractNumId w:val="19"/>
  </w:num>
  <w:num w:numId="22">
    <w:abstractNumId w:val="18"/>
  </w:num>
  <w:num w:numId="23">
    <w:abstractNumId w:val="13"/>
  </w:num>
  <w:num w:numId="24">
    <w:abstractNumId w:val="0"/>
  </w:num>
  <w:num w:numId="25">
    <w:abstractNumId w:val="38"/>
  </w:num>
  <w:num w:numId="26">
    <w:abstractNumId w:val="32"/>
  </w:num>
  <w:num w:numId="27">
    <w:abstractNumId w:val="10"/>
  </w:num>
  <w:num w:numId="28">
    <w:abstractNumId w:val="1"/>
  </w:num>
  <w:num w:numId="29">
    <w:abstractNumId w:val="8"/>
  </w:num>
  <w:num w:numId="30">
    <w:abstractNumId w:val="6"/>
  </w:num>
  <w:num w:numId="31">
    <w:abstractNumId w:val="15"/>
  </w:num>
  <w:num w:numId="32">
    <w:abstractNumId w:val="12"/>
  </w:num>
  <w:num w:numId="33">
    <w:abstractNumId w:val="7"/>
  </w:num>
  <w:num w:numId="34">
    <w:abstractNumId w:val="2"/>
  </w:num>
  <w:num w:numId="35">
    <w:abstractNumId w:val="39"/>
  </w:num>
  <w:num w:numId="36">
    <w:abstractNumId w:val="14"/>
  </w:num>
  <w:num w:numId="37">
    <w:abstractNumId w:val="40"/>
  </w:num>
  <w:num w:numId="38">
    <w:abstractNumId w:val="3"/>
  </w:num>
  <w:num w:numId="39">
    <w:abstractNumId w:val="36"/>
  </w:num>
  <w:num w:numId="40">
    <w:abstractNumId w:val="9"/>
  </w:num>
  <w:num w:numId="41">
    <w:abstractNumId w:val="5"/>
  </w:num>
  <w:num w:numId="42">
    <w:abstractNumId w:val="16"/>
  </w:num>
  <w:num w:numId="43">
    <w:abstractNumId w:val="11"/>
  </w:num>
  <w:num w:numId="44">
    <w:abstractNumId w:val="33"/>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num>
  <w:num w:numId="47">
    <w:abstractNumId w:val="4"/>
  </w:num>
  <w:num w:numId="48">
    <w:abstractNumId w:val="34"/>
  </w:num>
  <w:num w:numId="49">
    <w:abstractNumId w:val="35"/>
  </w:num>
  <w:num w:numId="50">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92161"/>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161"/>
    <w:rsid w:val="00006628"/>
    <w:rsid w:val="00006943"/>
    <w:rsid w:val="00007EE1"/>
    <w:rsid w:val="00021A6A"/>
    <w:rsid w:val="00025B45"/>
    <w:rsid w:val="000260FB"/>
    <w:rsid w:val="00031D6D"/>
    <w:rsid w:val="00035A45"/>
    <w:rsid w:val="00040A3D"/>
    <w:rsid w:val="0004147A"/>
    <w:rsid w:val="000476FE"/>
    <w:rsid w:val="00050A7E"/>
    <w:rsid w:val="000518DE"/>
    <w:rsid w:val="00053EC8"/>
    <w:rsid w:val="00055FF9"/>
    <w:rsid w:val="000625E6"/>
    <w:rsid w:val="00063998"/>
    <w:rsid w:val="000664E7"/>
    <w:rsid w:val="00070260"/>
    <w:rsid w:val="00072F09"/>
    <w:rsid w:val="000749BF"/>
    <w:rsid w:val="00082324"/>
    <w:rsid w:val="0008701B"/>
    <w:rsid w:val="00094343"/>
    <w:rsid w:val="000A1A7F"/>
    <w:rsid w:val="000A2EC6"/>
    <w:rsid w:val="000A4427"/>
    <w:rsid w:val="000A6D48"/>
    <w:rsid w:val="000B21C3"/>
    <w:rsid w:val="000B492F"/>
    <w:rsid w:val="000B5403"/>
    <w:rsid w:val="000C00C8"/>
    <w:rsid w:val="000C449F"/>
    <w:rsid w:val="000D0D38"/>
    <w:rsid w:val="000D1AFC"/>
    <w:rsid w:val="000D1D26"/>
    <w:rsid w:val="000E0568"/>
    <w:rsid w:val="000F4E79"/>
    <w:rsid w:val="000F62CB"/>
    <w:rsid w:val="001017FD"/>
    <w:rsid w:val="001068A1"/>
    <w:rsid w:val="001150FD"/>
    <w:rsid w:val="001302F8"/>
    <w:rsid w:val="00141266"/>
    <w:rsid w:val="00141E3A"/>
    <w:rsid w:val="00143D20"/>
    <w:rsid w:val="00152586"/>
    <w:rsid w:val="00161ECB"/>
    <w:rsid w:val="00162A29"/>
    <w:rsid w:val="00163534"/>
    <w:rsid w:val="00164746"/>
    <w:rsid w:val="0017121E"/>
    <w:rsid w:val="00172906"/>
    <w:rsid w:val="00175CBF"/>
    <w:rsid w:val="001871EE"/>
    <w:rsid w:val="00195949"/>
    <w:rsid w:val="00195FC1"/>
    <w:rsid w:val="001A26D7"/>
    <w:rsid w:val="001A4B01"/>
    <w:rsid w:val="001A6B9A"/>
    <w:rsid w:val="001B7EEA"/>
    <w:rsid w:val="001C18A4"/>
    <w:rsid w:val="001C2BF6"/>
    <w:rsid w:val="001C67C0"/>
    <w:rsid w:val="001E1FAF"/>
    <w:rsid w:val="001E5122"/>
    <w:rsid w:val="001E52CF"/>
    <w:rsid w:val="001E66D9"/>
    <w:rsid w:val="001F260D"/>
    <w:rsid w:val="001F3357"/>
    <w:rsid w:val="001F3A0E"/>
    <w:rsid w:val="001F76EC"/>
    <w:rsid w:val="00203A9D"/>
    <w:rsid w:val="00207B01"/>
    <w:rsid w:val="002105D2"/>
    <w:rsid w:val="002165A0"/>
    <w:rsid w:val="00220AC5"/>
    <w:rsid w:val="002322A4"/>
    <w:rsid w:val="002323C2"/>
    <w:rsid w:val="00241AC1"/>
    <w:rsid w:val="0024247D"/>
    <w:rsid w:val="00257960"/>
    <w:rsid w:val="00263A63"/>
    <w:rsid w:val="00264E0C"/>
    <w:rsid w:val="00264E67"/>
    <w:rsid w:val="002707CA"/>
    <w:rsid w:val="00276306"/>
    <w:rsid w:val="0028354E"/>
    <w:rsid w:val="00287BC8"/>
    <w:rsid w:val="002A1E7C"/>
    <w:rsid w:val="002A22CD"/>
    <w:rsid w:val="002A423A"/>
    <w:rsid w:val="002A43FF"/>
    <w:rsid w:val="002A7558"/>
    <w:rsid w:val="002B0C22"/>
    <w:rsid w:val="002B3C3D"/>
    <w:rsid w:val="002C6E73"/>
    <w:rsid w:val="002D1606"/>
    <w:rsid w:val="002E6C9B"/>
    <w:rsid w:val="002F3088"/>
    <w:rsid w:val="002F4834"/>
    <w:rsid w:val="002F4AF4"/>
    <w:rsid w:val="002F4DE3"/>
    <w:rsid w:val="002F587F"/>
    <w:rsid w:val="002F5C5F"/>
    <w:rsid w:val="00300FAC"/>
    <w:rsid w:val="00303575"/>
    <w:rsid w:val="00311EC3"/>
    <w:rsid w:val="00313B4E"/>
    <w:rsid w:val="00317803"/>
    <w:rsid w:val="003216E5"/>
    <w:rsid w:val="00324F62"/>
    <w:rsid w:val="00327177"/>
    <w:rsid w:val="0033554C"/>
    <w:rsid w:val="0034270C"/>
    <w:rsid w:val="003477C6"/>
    <w:rsid w:val="00350FD7"/>
    <w:rsid w:val="003558C8"/>
    <w:rsid w:val="00377BC9"/>
    <w:rsid w:val="00383343"/>
    <w:rsid w:val="00384816"/>
    <w:rsid w:val="00386132"/>
    <w:rsid w:val="00386722"/>
    <w:rsid w:val="00387100"/>
    <w:rsid w:val="003944C5"/>
    <w:rsid w:val="003971FD"/>
    <w:rsid w:val="003A1292"/>
    <w:rsid w:val="003B1BBE"/>
    <w:rsid w:val="003C59B0"/>
    <w:rsid w:val="003D4C38"/>
    <w:rsid w:val="003E4B93"/>
    <w:rsid w:val="003E673C"/>
    <w:rsid w:val="0040236A"/>
    <w:rsid w:val="004025A9"/>
    <w:rsid w:val="0041396F"/>
    <w:rsid w:val="00414FAF"/>
    <w:rsid w:val="00423944"/>
    <w:rsid w:val="0042620F"/>
    <w:rsid w:val="0042767E"/>
    <w:rsid w:val="00464DD4"/>
    <w:rsid w:val="004667EB"/>
    <w:rsid w:val="00470E2E"/>
    <w:rsid w:val="004718F9"/>
    <w:rsid w:val="00477CC7"/>
    <w:rsid w:val="004842F7"/>
    <w:rsid w:val="00484A94"/>
    <w:rsid w:val="004962D7"/>
    <w:rsid w:val="00496A20"/>
    <w:rsid w:val="004A0ACB"/>
    <w:rsid w:val="004A2664"/>
    <w:rsid w:val="004A5737"/>
    <w:rsid w:val="004A57B3"/>
    <w:rsid w:val="004B1419"/>
    <w:rsid w:val="004C0FB2"/>
    <w:rsid w:val="004C2330"/>
    <w:rsid w:val="004C2767"/>
    <w:rsid w:val="004C2925"/>
    <w:rsid w:val="004C7F5C"/>
    <w:rsid w:val="004D13FE"/>
    <w:rsid w:val="004D4A65"/>
    <w:rsid w:val="004E460E"/>
    <w:rsid w:val="004E51AF"/>
    <w:rsid w:val="004F5648"/>
    <w:rsid w:val="004F5663"/>
    <w:rsid w:val="004F6B79"/>
    <w:rsid w:val="005043E5"/>
    <w:rsid w:val="005120A3"/>
    <w:rsid w:val="00527104"/>
    <w:rsid w:val="00530C9D"/>
    <w:rsid w:val="005345EB"/>
    <w:rsid w:val="00534BEE"/>
    <w:rsid w:val="00541787"/>
    <w:rsid w:val="005422E4"/>
    <w:rsid w:val="00554F32"/>
    <w:rsid w:val="005707A2"/>
    <w:rsid w:val="00571040"/>
    <w:rsid w:val="0057180E"/>
    <w:rsid w:val="00572702"/>
    <w:rsid w:val="00573192"/>
    <w:rsid w:val="005760F7"/>
    <w:rsid w:val="00580AF9"/>
    <w:rsid w:val="005829AB"/>
    <w:rsid w:val="00587799"/>
    <w:rsid w:val="00592E38"/>
    <w:rsid w:val="005A19F4"/>
    <w:rsid w:val="005A5931"/>
    <w:rsid w:val="005A6F6E"/>
    <w:rsid w:val="005B1522"/>
    <w:rsid w:val="005B2270"/>
    <w:rsid w:val="005B6C95"/>
    <w:rsid w:val="005C1A8D"/>
    <w:rsid w:val="005D04EB"/>
    <w:rsid w:val="005D0621"/>
    <w:rsid w:val="005D66D0"/>
    <w:rsid w:val="005E4A17"/>
    <w:rsid w:val="005E51A8"/>
    <w:rsid w:val="005E5CD3"/>
    <w:rsid w:val="005E5F3C"/>
    <w:rsid w:val="005E76E2"/>
    <w:rsid w:val="005F39D6"/>
    <w:rsid w:val="005F6C1A"/>
    <w:rsid w:val="00600135"/>
    <w:rsid w:val="00600614"/>
    <w:rsid w:val="0060381F"/>
    <w:rsid w:val="0062176C"/>
    <w:rsid w:val="00621FD5"/>
    <w:rsid w:val="00632747"/>
    <w:rsid w:val="006332F5"/>
    <w:rsid w:val="00634C34"/>
    <w:rsid w:val="0063673B"/>
    <w:rsid w:val="00641B24"/>
    <w:rsid w:val="00645204"/>
    <w:rsid w:val="00652999"/>
    <w:rsid w:val="00652E7F"/>
    <w:rsid w:val="0066515C"/>
    <w:rsid w:val="006722A6"/>
    <w:rsid w:val="006908EF"/>
    <w:rsid w:val="00697F8A"/>
    <w:rsid w:val="006A16B3"/>
    <w:rsid w:val="006A1F17"/>
    <w:rsid w:val="006A40C4"/>
    <w:rsid w:val="006C5364"/>
    <w:rsid w:val="006C78FC"/>
    <w:rsid w:val="006D28C3"/>
    <w:rsid w:val="006D44D1"/>
    <w:rsid w:val="006E3F00"/>
    <w:rsid w:val="006F2F3A"/>
    <w:rsid w:val="00706463"/>
    <w:rsid w:val="007146E2"/>
    <w:rsid w:val="007259E2"/>
    <w:rsid w:val="00726C1D"/>
    <w:rsid w:val="00732196"/>
    <w:rsid w:val="00734B05"/>
    <w:rsid w:val="0073731C"/>
    <w:rsid w:val="00737AEC"/>
    <w:rsid w:val="00740A67"/>
    <w:rsid w:val="00740C5A"/>
    <w:rsid w:val="007417D1"/>
    <w:rsid w:val="00741B91"/>
    <w:rsid w:val="00752EB8"/>
    <w:rsid w:val="0075392A"/>
    <w:rsid w:val="00764813"/>
    <w:rsid w:val="007668CC"/>
    <w:rsid w:val="00766EC9"/>
    <w:rsid w:val="00781427"/>
    <w:rsid w:val="00785450"/>
    <w:rsid w:val="00785B73"/>
    <w:rsid w:val="00792FFE"/>
    <w:rsid w:val="007952A0"/>
    <w:rsid w:val="00797B51"/>
    <w:rsid w:val="007B5E92"/>
    <w:rsid w:val="007D027E"/>
    <w:rsid w:val="007D37D9"/>
    <w:rsid w:val="007E045C"/>
    <w:rsid w:val="007E4E41"/>
    <w:rsid w:val="007E7145"/>
    <w:rsid w:val="007E714E"/>
    <w:rsid w:val="007F10E7"/>
    <w:rsid w:val="008004C9"/>
    <w:rsid w:val="00801822"/>
    <w:rsid w:val="0080772D"/>
    <w:rsid w:val="008156EE"/>
    <w:rsid w:val="00820F47"/>
    <w:rsid w:val="0083717D"/>
    <w:rsid w:val="008436D4"/>
    <w:rsid w:val="00847EAB"/>
    <w:rsid w:val="00850632"/>
    <w:rsid w:val="00870C58"/>
    <w:rsid w:val="00871AFD"/>
    <w:rsid w:val="00875763"/>
    <w:rsid w:val="00881304"/>
    <w:rsid w:val="008863F2"/>
    <w:rsid w:val="00890510"/>
    <w:rsid w:val="0089467A"/>
    <w:rsid w:val="0089671D"/>
    <w:rsid w:val="008A2037"/>
    <w:rsid w:val="008A5242"/>
    <w:rsid w:val="008A6C81"/>
    <w:rsid w:val="008B01E4"/>
    <w:rsid w:val="008B06CB"/>
    <w:rsid w:val="008C75CB"/>
    <w:rsid w:val="008D2E30"/>
    <w:rsid w:val="008D54D6"/>
    <w:rsid w:val="008D5B37"/>
    <w:rsid w:val="008E13F6"/>
    <w:rsid w:val="008E29E9"/>
    <w:rsid w:val="008E2B44"/>
    <w:rsid w:val="00900F45"/>
    <w:rsid w:val="00901DA7"/>
    <w:rsid w:val="00902ED7"/>
    <w:rsid w:val="00906350"/>
    <w:rsid w:val="009132E8"/>
    <w:rsid w:val="00915D54"/>
    <w:rsid w:val="00916E74"/>
    <w:rsid w:val="0092160B"/>
    <w:rsid w:val="009315C8"/>
    <w:rsid w:val="00932E17"/>
    <w:rsid w:val="00941328"/>
    <w:rsid w:val="00942C1C"/>
    <w:rsid w:val="00946ED1"/>
    <w:rsid w:val="0094785D"/>
    <w:rsid w:val="00956986"/>
    <w:rsid w:val="00957BFD"/>
    <w:rsid w:val="00960638"/>
    <w:rsid w:val="009719F1"/>
    <w:rsid w:val="00976D75"/>
    <w:rsid w:val="009825ED"/>
    <w:rsid w:val="0098460E"/>
    <w:rsid w:val="00984AF4"/>
    <w:rsid w:val="00993D31"/>
    <w:rsid w:val="00996B85"/>
    <w:rsid w:val="009A3DEA"/>
    <w:rsid w:val="009A4971"/>
    <w:rsid w:val="009B1514"/>
    <w:rsid w:val="009B2E3D"/>
    <w:rsid w:val="009B5240"/>
    <w:rsid w:val="009B6816"/>
    <w:rsid w:val="009B7B5A"/>
    <w:rsid w:val="009C117C"/>
    <w:rsid w:val="009C1936"/>
    <w:rsid w:val="009C3B75"/>
    <w:rsid w:val="009D107B"/>
    <w:rsid w:val="009D3DB6"/>
    <w:rsid w:val="009E3E0F"/>
    <w:rsid w:val="009E55F5"/>
    <w:rsid w:val="00A04030"/>
    <w:rsid w:val="00A04CC1"/>
    <w:rsid w:val="00A16443"/>
    <w:rsid w:val="00A203C0"/>
    <w:rsid w:val="00A225E2"/>
    <w:rsid w:val="00A30603"/>
    <w:rsid w:val="00A33CC5"/>
    <w:rsid w:val="00A41C95"/>
    <w:rsid w:val="00A43175"/>
    <w:rsid w:val="00A4756D"/>
    <w:rsid w:val="00A4771B"/>
    <w:rsid w:val="00A6248F"/>
    <w:rsid w:val="00A62D5F"/>
    <w:rsid w:val="00A67310"/>
    <w:rsid w:val="00A772CD"/>
    <w:rsid w:val="00A869EE"/>
    <w:rsid w:val="00A87C17"/>
    <w:rsid w:val="00A93DA2"/>
    <w:rsid w:val="00A96FBA"/>
    <w:rsid w:val="00A97C53"/>
    <w:rsid w:val="00A97F40"/>
    <w:rsid w:val="00AA2FF7"/>
    <w:rsid w:val="00AB4514"/>
    <w:rsid w:val="00AB5632"/>
    <w:rsid w:val="00AC1B53"/>
    <w:rsid w:val="00AC68FC"/>
    <w:rsid w:val="00AF3F40"/>
    <w:rsid w:val="00AF5409"/>
    <w:rsid w:val="00B029B4"/>
    <w:rsid w:val="00B02EF2"/>
    <w:rsid w:val="00B06464"/>
    <w:rsid w:val="00B06C33"/>
    <w:rsid w:val="00B07307"/>
    <w:rsid w:val="00B17AA9"/>
    <w:rsid w:val="00B248A3"/>
    <w:rsid w:val="00B24FF7"/>
    <w:rsid w:val="00B36F22"/>
    <w:rsid w:val="00B401C7"/>
    <w:rsid w:val="00B446E7"/>
    <w:rsid w:val="00B53272"/>
    <w:rsid w:val="00B6307E"/>
    <w:rsid w:val="00B630AA"/>
    <w:rsid w:val="00B71001"/>
    <w:rsid w:val="00B75CA8"/>
    <w:rsid w:val="00B81336"/>
    <w:rsid w:val="00B8438C"/>
    <w:rsid w:val="00B85B88"/>
    <w:rsid w:val="00B878F5"/>
    <w:rsid w:val="00B95179"/>
    <w:rsid w:val="00BA7129"/>
    <w:rsid w:val="00BA758A"/>
    <w:rsid w:val="00BA782D"/>
    <w:rsid w:val="00BB1865"/>
    <w:rsid w:val="00BB79F7"/>
    <w:rsid w:val="00BC6655"/>
    <w:rsid w:val="00BC7A8E"/>
    <w:rsid w:val="00BD355A"/>
    <w:rsid w:val="00BE2394"/>
    <w:rsid w:val="00BE24E7"/>
    <w:rsid w:val="00BE5D5C"/>
    <w:rsid w:val="00BF7E1B"/>
    <w:rsid w:val="00C01089"/>
    <w:rsid w:val="00C05130"/>
    <w:rsid w:val="00C06EC1"/>
    <w:rsid w:val="00C14C1D"/>
    <w:rsid w:val="00C207FE"/>
    <w:rsid w:val="00C22524"/>
    <w:rsid w:val="00C35E7C"/>
    <w:rsid w:val="00C42B64"/>
    <w:rsid w:val="00C437FB"/>
    <w:rsid w:val="00C609AC"/>
    <w:rsid w:val="00C6525A"/>
    <w:rsid w:val="00C65A56"/>
    <w:rsid w:val="00C707F1"/>
    <w:rsid w:val="00C714AB"/>
    <w:rsid w:val="00C72F7E"/>
    <w:rsid w:val="00C75178"/>
    <w:rsid w:val="00C77DDA"/>
    <w:rsid w:val="00C8257E"/>
    <w:rsid w:val="00C85517"/>
    <w:rsid w:val="00C9241A"/>
    <w:rsid w:val="00C93371"/>
    <w:rsid w:val="00C93BF6"/>
    <w:rsid w:val="00C9448E"/>
    <w:rsid w:val="00CA109A"/>
    <w:rsid w:val="00CB0FE0"/>
    <w:rsid w:val="00CB6B50"/>
    <w:rsid w:val="00CC0DC7"/>
    <w:rsid w:val="00CC3781"/>
    <w:rsid w:val="00CC634D"/>
    <w:rsid w:val="00CD56A3"/>
    <w:rsid w:val="00CD5B96"/>
    <w:rsid w:val="00CE4F17"/>
    <w:rsid w:val="00CF159D"/>
    <w:rsid w:val="00CF68C6"/>
    <w:rsid w:val="00D040A4"/>
    <w:rsid w:val="00D07970"/>
    <w:rsid w:val="00D10569"/>
    <w:rsid w:val="00D1475D"/>
    <w:rsid w:val="00D167EB"/>
    <w:rsid w:val="00D2078C"/>
    <w:rsid w:val="00D329FD"/>
    <w:rsid w:val="00D50D29"/>
    <w:rsid w:val="00D52651"/>
    <w:rsid w:val="00D5737D"/>
    <w:rsid w:val="00D671F7"/>
    <w:rsid w:val="00D70124"/>
    <w:rsid w:val="00D71582"/>
    <w:rsid w:val="00D71E22"/>
    <w:rsid w:val="00D76FF8"/>
    <w:rsid w:val="00D81A8D"/>
    <w:rsid w:val="00D82227"/>
    <w:rsid w:val="00D86049"/>
    <w:rsid w:val="00D91D32"/>
    <w:rsid w:val="00DA0F89"/>
    <w:rsid w:val="00DA7528"/>
    <w:rsid w:val="00DB25C7"/>
    <w:rsid w:val="00DB3748"/>
    <w:rsid w:val="00DB4801"/>
    <w:rsid w:val="00DC4ED2"/>
    <w:rsid w:val="00DC6068"/>
    <w:rsid w:val="00DC7C03"/>
    <w:rsid w:val="00DD0A26"/>
    <w:rsid w:val="00DE2514"/>
    <w:rsid w:val="00DE28C6"/>
    <w:rsid w:val="00DE6608"/>
    <w:rsid w:val="00DE6CA9"/>
    <w:rsid w:val="00DF598C"/>
    <w:rsid w:val="00DF70CD"/>
    <w:rsid w:val="00DF7513"/>
    <w:rsid w:val="00E059D7"/>
    <w:rsid w:val="00E1127E"/>
    <w:rsid w:val="00E14D22"/>
    <w:rsid w:val="00E230C5"/>
    <w:rsid w:val="00E241B2"/>
    <w:rsid w:val="00E374AF"/>
    <w:rsid w:val="00E43C9D"/>
    <w:rsid w:val="00E447A9"/>
    <w:rsid w:val="00E50CBC"/>
    <w:rsid w:val="00E5479B"/>
    <w:rsid w:val="00E6219C"/>
    <w:rsid w:val="00E66260"/>
    <w:rsid w:val="00E66DC4"/>
    <w:rsid w:val="00E66E2A"/>
    <w:rsid w:val="00E70934"/>
    <w:rsid w:val="00E81EFA"/>
    <w:rsid w:val="00E84413"/>
    <w:rsid w:val="00E970D7"/>
    <w:rsid w:val="00EA2F25"/>
    <w:rsid w:val="00EA5EC1"/>
    <w:rsid w:val="00EA6187"/>
    <w:rsid w:val="00EB1C1A"/>
    <w:rsid w:val="00EC0230"/>
    <w:rsid w:val="00EC3223"/>
    <w:rsid w:val="00EC4E84"/>
    <w:rsid w:val="00EC6316"/>
    <w:rsid w:val="00ED7C61"/>
    <w:rsid w:val="00EE3A76"/>
    <w:rsid w:val="00EE4C9B"/>
    <w:rsid w:val="00EE4F20"/>
    <w:rsid w:val="00EF1909"/>
    <w:rsid w:val="00EF396F"/>
    <w:rsid w:val="00EF79E2"/>
    <w:rsid w:val="00F03B6F"/>
    <w:rsid w:val="00F05265"/>
    <w:rsid w:val="00F067F3"/>
    <w:rsid w:val="00F1037F"/>
    <w:rsid w:val="00F1530C"/>
    <w:rsid w:val="00F21D3E"/>
    <w:rsid w:val="00F26DE4"/>
    <w:rsid w:val="00F33B1A"/>
    <w:rsid w:val="00F41BAF"/>
    <w:rsid w:val="00F467C5"/>
    <w:rsid w:val="00F473A5"/>
    <w:rsid w:val="00F5087A"/>
    <w:rsid w:val="00F56A9F"/>
    <w:rsid w:val="00F61ECD"/>
    <w:rsid w:val="00F626F4"/>
    <w:rsid w:val="00F64479"/>
    <w:rsid w:val="00F70F1F"/>
    <w:rsid w:val="00F770AD"/>
    <w:rsid w:val="00F82D5C"/>
    <w:rsid w:val="00F83B48"/>
    <w:rsid w:val="00F928AE"/>
    <w:rsid w:val="00FA368D"/>
    <w:rsid w:val="00FA5796"/>
    <w:rsid w:val="00FB16DF"/>
    <w:rsid w:val="00FB5C39"/>
    <w:rsid w:val="00FC302D"/>
    <w:rsid w:val="00FC5C6B"/>
    <w:rsid w:val="00FD6BD5"/>
    <w:rsid w:val="00FD6CBB"/>
    <w:rsid w:val="00FD6FF5"/>
    <w:rsid w:val="00FE7E5A"/>
    <w:rsid w:val="00FF0434"/>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link w:val="afa"/>
    <w:uiPriority w:val="34"/>
    <w:qFormat/>
    <w:rsid w:val="00195949"/>
    <w:pPr>
      <w:ind w:left="720"/>
      <w:contextualSpacing/>
    </w:pPr>
  </w:style>
  <w:style w:type="paragraph" w:styleId="afb">
    <w:name w:val="footnote text"/>
    <w:aliases w:val="Знак2,Footnote Text Char Знак Знак,Footnote Text Char Знак,Footnote Text Char Знак Знак Знак Знак, Знак,Знак21,Знак211,Знак2111,Знак21111,Знак211111,Знак4,Основной текст с отступом 22"/>
    <w:basedOn w:val="a0"/>
    <w:link w:val="afc"/>
    <w:unhideWhenUsed/>
    <w:rsid w:val="00CC0DC7"/>
  </w:style>
  <w:style w:type="character" w:customStyle="1" w:styleId="afc">
    <w:name w:val="Текст сноски Знак"/>
    <w:aliases w:val="Знак2 Знак,Footnote Text Char Знак Знак Знак,Footnote Text Char Знак Знак1,Footnote Text Char Знак Знак Знак Знак Знак, Знак Знак,Знак21 Знак,Знак211 Знак,Знак2111 Знак,Знак21111 Знак,Знак211111 Знак,Знак4 Знак"/>
    <w:basedOn w:val="a1"/>
    <w:link w:val="afb"/>
    <w:rsid w:val="00CC0DC7"/>
  </w:style>
  <w:style w:type="character" w:styleId="afd">
    <w:name w:val="footnote reference"/>
    <w:basedOn w:val="a1"/>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aff0">
    <w:name w:val="Содержимое таблицы"/>
    <w:basedOn w:val="a0"/>
    <w:rsid w:val="006E3F00"/>
    <w:pPr>
      <w:widowControl w:val="0"/>
      <w:suppressLineNumbers/>
      <w:suppressAutoHyphens/>
    </w:pPr>
    <w:rPr>
      <w:rFonts w:ascii="Times New Roman" w:eastAsia="Andale Sans UI" w:hAnsi="Times New Roman" w:cs="Times New Roman"/>
      <w:kern w:val="2"/>
      <w:sz w:val="24"/>
      <w:szCs w:val="24"/>
    </w:rPr>
  </w:style>
  <w:style w:type="paragraph" w:styleId="22">
    <w:name w:val="Body Text Indent 2"/>
    <w:basedOn w:val="a0"/>
    <w:link w:val="23"/>
    <w:rsid w:val="006E3F00"/>
    <w:pPr>
      <w:ind w:firstLine="540"/>
    </w:pPr>
    <w:rPr>
      <w:rFonts w:ascii="Times New Roman" w:hAnsi="Times New Roman" w:cs="Times New Roman"/>
      <w:sz w:val="28"/>
      <w:szCs w:val="24"/>
    </w:rPr>
  </w:style>
  <w:style w:type="character" w:customStyle="1" w:styleId="23">
    <w:name w:val="Основной текст с отступом 2 Знак"/>
    <w:basedOn w:val="a1"/>
    <w:link w:val="22"/>
    <w:rsid w:val="006E3F00"/>
    <w:rPr>
      <w:rFonts w:ascii="Times New Roman" w:hAnsi="Times New Roman" w:cs="Times New Roman"/>
      <w:sz w:val="28"/>
      <w:szCs w:val="24"/>
    </w:rPr>
  </w:style>
  <w:style w:type="character" w:customStyle="1" w:styleId="prod4">
    <w:name w:val="prod4"/>
    <w:rsid w:val="006E3F00"/>
  </w:style>
  <w:style w:type="character" w:customStyle="1" w:styleId="prod5">
    <w:name w:val="prod5"/>
    <w:rsid w:val="006E3F00"/>
  </w:style>
  <w:style w:type="paragraph" w:customStyle="1" w:styleId="-30">
    <w:name w:val="Пункт-3"/>
    <w:basedOn w:val="a0"/>
    <w:link w:val="-3"/>
    <w:qFormat/>
    <w:rsid w:val="005E4A17"/>
    <w:pPr>
      <w:tabs>
        <w:tab w:val="num" w:pos="1701"/>
      </w:tabs>
      <w:spacing w:line="288" w:lineRule="auto"/>
      <w:ind w:firstLine="567"/>
      <w:jc w:val="both"/>
    </w:pPr>
  </w:style>
  <w:style w:type="character" w:customStyle="1" w:styleId="afa">
    <w:name w:val="Абзац списка Знак"/>
    <w:link w:val="af9"/>
    <w:uiPriority w:val="34"/>
    <w:locked/>
    <w:rsid w:val="00D91D32"/>
  </w:style>
  <w:style w:type="paragraph" w:styleId="aff1">
    <w:name w:val="No Spacing"/>
    <w:uiPriority w:val="1"/>
    <w:qFormat/>
    <w:rsid w:val="00D91D32"/>
    <w:pPr>
      <w:jc w:val="both"/>
    </w:pPr>
    <w:rPr>
      <w:rFonts w:ascii="Times New Roman" w:hAnsi="Times New Roman" w:cs="Times New Roman"/>
      <w:sz w:val="24"/>
      <w:szCs w:val="24"/>
    </w:rPr>
  </w:style>
  <w:style w:type="paragraph" w:styleId="aff2">
    <w:name w:val="Normal (Web)"/>
    <w:basedOn w:val="a0"/>
    <w:uiPriority w:val="99"/>
    <w:unhideWhenUsed/>
    <w:rsid w:val="00D91D32"/>
    <w:pPr>
      <w:spacing w:before="100" w:beforeAutospacing="1" w:after="100" w:afterAutospacing="1"/>
    </w:pPr>
    <w:rPr>
      <w:rFonts w:ascii="Times New Roman" w:hAnsi="Times New Roman" w:cs="Times New Roman"/>
      <w:sz w:val="24"/>
      <w:szCs w:val="24"/>
    </w:rPr>
  </w:style>
  <w:style w:type="paragraph" w:customStyle="1" w:styleId="Default">
    <w:name w:val="Default"/>
    <w:rsid w:val="004667EB"/>
    <w:pPr>
      <w:autoSpaceDE w:val="0"/>
      <w:autoSpaceDN w:val="0"/>
      <w:adjustRightInd w:val="0"/>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http://www.zpp12.ru" TargetMode="Externa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lementec.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elementec.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9E181-DD71-4FC7-A45E-2D2AD9BE0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2558</TotalTime>
  <Pages>17</Pages>
  <Words>4451</Words>
  <Characters>33141</Characters>
  <Application>Microsoft Office Word</Application>
  <DocSecurity>0</DocSecurity>
  <Lines>276</Lines>
  <Paragraphs>75</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37517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Короткова Надежда Сергеевна</cp:lastModifiedBy>
  <cp:revision>358</cp:revision>
  <cp:lastPrinted>2023-06-02T08:20:00Z</cp:lastPrinted>
  <dcterms:created xsi:type="dcterms:W3CDTF">2020-01-22T07:27:00Z</dcterms:created>
  <dcterms:modified xsi:type="dcterms:W3CDTF">2023-11-16T06:18:00Z</dcterms:modified>
</cp:coreProperties>
</file>